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543" w:type="dxa"/>
        <w:tblCellMar>
          <w:left w:w="10" w:type="dxa"/>
          <w:right w:w="10" w:type="dxa"/>
        </w:tblCellMar>
        <w:tblLook w:val="0000" w:firstRow="0" w:lastRow="0" w:firstColumn="0" w:lastColumn="0" w:noHBand="0" w:noVBand="0"/>
      </w:tblPr>
      <w:tblGrid>
        <w:gridCol w:w="4441"/>
        <w:gridCol w:w="3895"/>
        <w:gridCol w:w="6690"/>
        <w:gridCol w:w="1927"/>
        <w:gridCol w:w="4590"/>
      </w:tblGrid>
      <w:tr w:rsidR="00EE73AF" w:rsidTr="0075488A">
        <w:tc>
          <w:tcPr>
            <w:tcW w:w="8336" w:type="dxa"/>
            <w:gridSpan w:val="2"/>
            <w:shd w:val="clear" w:color="auto" w:fill="auto"/>
            <w:tcMar>
              <w:top w:w="0" w:type="dxa"/>
              <w:left w:w="0" w:type="dxa"/>
              <w:bottom w:w="0" w:type="dxa"/>
              <w:right w:w="0" w:type="dxa"/>
            </w:tcMar>
          </w:tcPr>
          <w:p w:rsidR="00EE73AF" w:rsidRDefault="00EE73AF">
            <w:pPr>
              <w:jc w:val="both"/>
            </w:pPr>
          </w:p>
        </w:tc>
        <w:tc>
          <w:tcPr>
            <w:tcW w:w="6690" w:type="dxa"/>
            <w:shd w:val="clear" w:color="auto" w:fill="auto"/>
            <w:tcMar>
              <w:top w:w="0" w:type="dxa"/>
              <w:left w:w="0" w:type="dxa"/>
              <w:bottom w:w="0" w:type="dxa"/>
              <w:right w:w="0" w:type="dxa"/>
            </w:tcMar>
          </w:tcPr>
          <w:p w:rsidR="00EE73AF" w:rsidRDefault="00EE73AF">
            <w:pPr>
              <w:jc w:val="both"/>
              <w:rPr>
                <w:rFonts w:ascii="Liberation Serif" w:eastAsia="Calibri" w:hAnsi="Liberation Serif" w:cs="Liberation Serif"/>
                <w:sz w:val="28"/>
                <w:szCs w:val="28"/>
                <w:lang w:eastAsia="en-US"/>
              </w:rPr>
            </w:pPr>
          </w:p>
        </w:tc>
        <w:tc>
          <w:tcPr>
            <w:tcW w:w="1927" w:type="dxa"/>
            <w:shd w:val="clear" w:color="auto" w:fill="auto"/>
            <w:tcMar>
              <w:top w:w="0" w:type="dxa"/>
              <w:left w:w="0" w:type="dxa"/>
              <w:bottom w:w="0" w:type="dxa"/>
              <w:right w:w="0" w:type="dxa"/>
            </w:tcMar>
          </w:tcPr>
          <w:p w:rsidR="00EE73AF" w:rsidRDefault="00EE73AF">
            <w:pPr>
              <w:jc w:val="both"/>
              <w:rPr>
                <w:rFonts w:ascii="Liberation Serif" w:eastAsia="Calibri" w:hAnsi="Liberation Serif" w:cs="Liberation Serif"/>
                <w:sz w:val="28"/>
                <w:szCs w:val="28"/>
                <w:lang w:eastAsia="en-US"/>
              </w:rPr>
            </w:pPr>
          </w:p>
        </w:tc>
        <w:tc>
          <w:tcPr>
            <w:tcW w:w="4590" w:type="dxa"/>
            <w:shd w:val="clear" w:color="auto" w:fill="auto"/>
            <w:tcMar>
              <w:top w:w="0" w:type="dxa"/>
              <w:left w:w="0" w:type="dxa"/>
              <w:bottom w:w="0" w:type="dxa"/>
              <w:right w:w="0" w:type="dxa"/>
            </w:tcMar>
          </w:tcPr>
          <w:p w:rsidR="00EE73AF" w:rsidRDefault="00582E2C">
            <w:r>
              <w:rPr>
                <w:noProof/>
              </w:rPr>
              <w:drawing>
                <wp:anchor distT="0" distB="0" distL="114300" distR="114300" simplePos="0" relativeHeight="251659264" behindDoc="0" locked="0" layoutInCell="1" allowOverlap="1" wp14:anchorId="3219B33F" wp14:editId="1EFE4956">
                  <wp:simplePos x="0" y="0"/>
                  <wp:positionH relativeFrom="column">
                    <wp:posOffset>1137285</wp:posOffset>
                  </wp:positionH>
                  <wp:positionV relativeFrom="paragraph">
                    <wp:posOffset>-704215</wp:posOffset>
                  </wp:positionV>
                  <wp:extent cx="1011555" cy="2284730"/>
                  <wp:effectExtent l="0" t="7937" r="9207" b="9208"/>
                  <wp:wrapThrough wrapText="bothSides">
                    <wp:wrapPolygon edited="0">
                      <wp:start x="-170" y="21525"/>
                      <wp:lineTo x="21390" y="21525"/>
                      <wp:lineTo x="21390" y="93"/>
                      <wp:lineTo x="-169" y="93"/>
                      <wp:lineTo x="-170" y="21525"/>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5400000">
                            <a:off x="0" y="0"/>
                            <a:ext cx="1011555" cy="2284730"/>
                          </a:xfrm>
                          <a:prstGeom prst="rect">
                            <a:avLst/>
                          </a:prstGeom>
                        </pic:spPr>
                      </pic:pic>
                    </a:graphicData>
                  </a:graphic>
                  <wp14:sizeRelH relativeFrom="margin">
                    <wp14:pctWidth>0</wp14:pctWidth>
                  </wp14:sizeRelH>
                  <wp14:sizeRelV relativeFrom="margin">
                    <wp14:pctHeight>0</wp14:pctHeight>
                  </wp14:sizeRelV>
                </wp:anchor>
              </w:drawing>
            </w:r>
          </w:p>
        </w:tc>
      </w:tr>
      <w:tr w:rsidR="00EE73AF" w:rsidTr="0075488A">
        <w:trPr>
          <w:trHeight w:val="80"/>
        </w:trPr>
        <w:tc>
          <w:tcPr>
            <w:tcW w:w="4441" w:type="dxa"/>
            <w:shd w:val="clear" w:color="auto" w:fill="auto"/>
            <w:tcMar>
              <w:top w:w="0" w:type="dxa"/>
              <w:left w:w="0" w:type="dxa"/>
              <w:bottom w:w="0" w:type="dxa"/>
              <w:right w:w="0" w:type="dxa"/>
            </w:tcMar>
          </w:tcPr>
          <w:p w:rsidR="00EE73AF" w:rsidRDefault="00EE73AF">
            <w:pPr>
              <w:jc w:val="both"/>
            </w:pPr>
          </w:p>
        </w:tc>
        <w:tc>
          <w:tcPr>
            <w:tcW w:w="3895" w:type="dxa"/>
            <w:shd w:val="clear" w:color="auto" w:fill="auto"/>
            <w:tcMar>
              <w:top w:w="0" w:type="dxa"/>
              <w:left w:w="0" w:type="dxa"/>
              <w:bottom w:w="0" w:type="dxa"/>
              <w:right w:w="0" w:type="dxa"/>
            </w:tcMar>
          </w:tcPr>
          <w:p w:rsidR="00EE73AF" w:rsidRDefault="00EE73AF">
            <w:pPr>
              <w:jc w:val="both"/>
              <w:rPr>
                <w:rFonts w:ascii="Liberation Serif" w:eastAsia="Calibri" w:hAnsi="Liberation Serif" w:cs="Liberation Serif"/>
                <w:sz w:val="28"/>
                <w:szCs w:val="28"/>
                <w:lang w:eastAsia="en-US"/>
              </w:rPr>
            </w:pPr>
          </w:p>
        </w:tc>
        <w:tc>
          <w:tcPr>
            <w:tcW w:w="6690" w:type="dxa"/>
            <w:shd w:val="clear" w:color="auto" w:fill="auto"/>
            <w:tcMar>
              <w:top w:w="0" w:type="dxa"/>
              <w:left w:w="0" w:type="dxa"/>
              <w:bottom w:w="0" w:type="dxa"/>
              <w:right w:w="0" w:type="dxa"/>
            </w:tcMar>
          </w:tcPr>
          <w:p w:rsidR="00EE73AF" w:rsidRDefault="00EE73AF">
            <w:pPr>
              <w:jc w:val="both"/>
              <w:rPr>
                <w:rFonts w:ascii="Liberation Serif" w:eastAsia="Calibri" w:hAnsi="Liberation Serif" w:cs="Liberation Serif"/>
                <w:sz w:val="28"/>
                <w:szCs w:val="28"/>
                <w:lang w:eastAsia="en-US"/>
              </w:rPr>
            </w:pPr>
          </w:p>
        </w:tc>
        <w:tc>
          <w:tcPr>
            <w:tcW w:w="1927" w:type="dxa"/>
            <w:shd w:val="clear" w:color="auto" w:fill="auto"/>
            <w:tcMar>
              <w:top w:w="0" w:type="dxa"/>
              <w:left w:w="0" w:type="dxa"/>
              <w:bottom w:w="0" w:type="dxa"/>
              <w:right w:w="0" w:type="dxa"/>
            </w:tcMar>
          </w:tcPr>
          <w:p w:rsidR="00EE73AF" w:rsidRDefault="00EE73AF"/>
        </w:tc>
        <w:tc>
          <w:tcPr>
            <w:tcW w:w="4590" w:type="dxa"/>
            <w:shd w:val="clear" w:color="auto" w:fill="auto"/>
            <w:tcMar>
              <w:top w:w="0" w:type="dxa"/>
              <w:left w:w="0" w:type="dxa"/>
              <w:bottom w:w="0" w:type="dxa"/>
              <w:right w:w="0" w:type="dxa"/>
            </w:tcMar>
          </w:tcPr>
          <w:p w:rsidR="00EE73AF" w:rsidRDefault="00EE73AF">
            <w:pPr>
              <w:ind w:left="-108"/>
              <w:jc w:val="both"/>
            </w:pPr>
          </w:p>
        </w:tc>
      </w:tr>
    </w:tbl>
    <w:p w:rsidR="00EE73AF" w:rsidRDefault="0075488A">
      <w:pPr>
        <w:jc w:val="center"/>
        <w:rPr>
          <w:rFonts w:ascii="Liberation Serif" w:hAnsi="Liberation Serif" w:cs="Liberation Serif"/>
          <w:b/>
          <w:sz w:val="28"/>
          <w:szCs w:val="28"/>
        </w:rPr>
      </w:pPr>
      <w:r>
        <w:rPr>
          <w:rFonts w:ascii="Liberation Serif" w:hAnsi="Liberation Serif" w:cs="Liberation Serif"/>
          <w:b/>
          <w:sz w:val="28"/>
          <w:szCs w:val="28"/>
        </w:rPr>
        <w:t>АЛГОРИТМ</w:t>
      </w:r>
      <w:r w:rsidR="00582E2C">
        <w:rPr>
          <w:rFonts w:ascii="Liberation Serif" w:hAnsi="Liberation Serif" w:cs="Liberation Serif"/>
          <w:b/>
          <w:sz w:val="28"/>
          <w:szCs w:val="28"/>
        </w:rPr>
        <w:t xml:space="preserve"> № 01-01-40/23</w:t>
      </w:r>
      <w:bookmarkStart w:id="0" w:name="_GoBack"/>
      <w:bookmarkEnd w:id="0"/>
    </w:p>
    <w:p w:rsidR="00EE73AF" w:rsidRDefault="0075488A">
      <w:pPr>
        <w:jc w:val="center"/>
        <w:rPr>
          <w:rFonts w:ascii="Liberation Serif" w:hAnsi="Liberation Serif" w:cs="Liberation Serif"/>
          <w:b/>
          <w:sz w:val="28"/>
          <w:szCs w:val="28"/>
        </w:rPr>
      </w:pPr>
      <w:r>
        <w:rPr>
          <w:rFonts w:ascii="Liberation Serif" w:hAnsi="Liberation Serif" w:cs="Liberation Serif"/>
          <w:b/>
          <w:sz w:val="28"/>
          <w:szCs w:val="28"/>
        </w:rPr>
        <w:t xml:space="preserve">действий инвестора по обеспечению доступа к дорожной инфраструктуре путем </w:t>
      </w:r>
    </w:p>
    <w:p w:rsidR="00EE73AF" w:rsidRDefault="0075488A">
      <w:pPr>
        <w:jc w:val="center"/>
        <w:rPr>
          <w:rFonts w:ascii="Liberation Serif" w:hAnsi="Liberation Serif" w:cs="Liberation Serif"/>
          <w:b/>
          <w:sz w:val="28"/>
          <w:szCs w:val="28"/>
        </w:rPr>
      </w:pPr>
      <w:r>
        <w:rPr>
          <w:rFonts w:ascii="Liberation Serif" w:hAnsi="Liberation Serif" w:cs="Liberation Serif"/>
          <w:b/>
          <w:sz w:val="28"/>
          <w:szCs w:val="28"/>
        </w:rPr>
        <w:t>строительства или реконструкции пересечений и (или) примыканий к автомобильным дорогам</w:t>
      </w:r>
    </w:p>
    <w:p w:rsidR="00EE73AF" w:rsidRPr="0075488A" w:rsidRDefault="00EE73AF" w:rsidP="0075488A">
      <w:pPr>
        <w:rPr>
          <w:rFonts w:ascii="Liberation Serif" w:hAnsi="Liberation Serif" w:cs="Liberation Serif"/>
          <w:sz w:val="22"/>
          <w:szCs w:val="28"/>
        </w:rPr>
      </w:pPr>
    </w:p>
    <w:p w:rsidR="00EE73AF" w:rsidRPr="0075488A" w:rsidRDefault="0075488A" w:rsidP="00A62E3F">
      <w:pPr>
        <w:ind w:left="-567" w:firstLine="567"/>
        <w:jc w:val="both"/>
      </w:pPr>
      <w:proofErr w:type="gramStart"/>
      <w:r w:rsidRPr="0075488A">
        <w:rPr>
          <w:rFonts w:ascii="Liberation Serif" w:hAnsi="Liberation Serif" w:cs="Liberation Serif"/>
        </w:rPr>
        <w:t xml:space="preserve">С целью оперативного реагирования для устранения нарушений по реализации шагов алгоритма действий инвестора по обеспечению доступа к дорожной инфраструктуре путем строительства или реконструкции пересечений и (или) примыканий к автомобильным дорогам (далее – алгоритм) информацию о нарушении сроков, предусмотренных алгоритмом, запросах дополнительных документов, не предусмотренных алгоритмом, и иных нарушениях необходимо направить на адрес электронной почты: </w:t>
      </w:r>
      <w:hyperlink r:id="rId9" w:history="1">
        <w:r w:rsidRPr="0075488A">
          <w:rPr>
            <w:rStyle w:val="af0"/>
            <w:rFonts w:ascii="Liberation Serif" w:hAnsi="Liberation Serif" w:cs="Liberation Serif"/>
            <w:color w:val="auto"/>
            <w:u w:val="none"/>
            <w:lang w:val="en-US"/>
          </w:rPr>
          <w:t>investor</w:t>
        </w:r>
        <w:r w:rsidRPr="0075488A">
          <w:rPr>
            <w:rStyle w:val="af0"/>
            <w:rFonts w:ascii="Liberation Serif" w:hAnsi="Liberation Serif" w:cs="Liberation Serif"/>
            <w:color w:val="auto"/>
            <w:u w:val="none"/>
          </w:rPr>
          <w:t>@еgov66.ru</w:t>
        </w:r>
      </w:hyperlink>
      <w:r w:rsidRPr="0075488A">
        <w:rPr>
          <w:rFonts w:ascii="Liberation Serif" w:hAnsi="Liberation Serif" w:cs="Liberation Serif"/>
        </w:rPr>
        <w:t>.</w:t>
      </w:r>
      <w:proofErr w:type="gramEnd"/>
    </w:p>
    <w:p w:rsidR="00EE73AF" w:rsidRPr="0075488A" w:rsidRDefault="00EE73AF">
      <w:pPr>
        <w:jc w:val="both"/>
        <w:rPr>
          <w:rFonts w:ascii="Liberation Serif" w:hAnsi="Liberation Serif" w:cs="Liberation Serif"/>
          <w:sz w:val="18"/>
          <w:szCs w:val="28"/>
        </w:rPr>
      </w:pPr>
    </w:p>
    <w:p w:rsidR="00EE73AF" w:rsidRDefault="00EE73AF">
      <w:pPr>
        <w:spacing w:line="24" w:lineRule="auto"/>
        <w:rPr>
          <w:rFonts w:ascii="Liberation Serif" w:hAnsi="Liberation Serif" w:cs="Liberation Serif"/>
          <w:sz w:val="22"/>
          <w:szCs w:val="22"/>
        </w:rPr>
      </w:pPr>
    </w:p>
    <w:tbl>
      <w:tblPr>
        <w:tblW w:w="5110" w:type="pct"/>
        <w:tblInd w:w="-459" w:type="dxa"/>
        <w:tblLayout w:type="fixed"/>
        <w:tblCellMar>
          <w:left w:w="10" w:type="dxa"/>
          <w:right w:w="10" w:type="dxa"/>
        </w:tblCellMar>
        <w:tblLook w:val="0000" w:firstRow="0" w:lastRow="0" w:firstColumn="0" w:lastColumn="0" w:noHBand="0" w:noVBand="0"/>
      </w:tblPr>
      <w:tblGrid>
        <w:gridCol w:w="588"/>
        <w:gridCol w:w="2115"/>
        <w:gridCol w:w="1228"/>
        <w:gridCol w:w="1307"/>
        <w:gridCol w:w="993"/>
        <w:gridCol w:w="3401"/>
        <w:gridCol w:w="2366"/>
        <w:gridCol w:w="3396"/>
        <w:gridCol w:w="1923"/>
        <w:gridCol w:w="2876"/>
        <w:gridCol w:w="2771"/>
      </w:tblGrid>
      <w:tr w:rsidR="0075488A" w:rsidRPr="0075488A" w:rsidTr="00A62E3F">
        <w:trPr>
          <w:tblHead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3AF" w:rsidRDefault="0075488A" w:rsidP="006F2BB9">
            <w:pPr>
              <w:autoSpaceDE w:val="0"/>
              <w:jc w:val="center"/>
              <w:rPr>
                <w:rFonts w:ascii="Liberation Serif" w:hAnsi="Liberation Serif" w:cs="Liberation Serif"/>
                <w:sz w:val="20"/>
              </w:rPr>
            </w:pPr>
            <w:r>
              <w:rPr>
                <w:rFonts w:ascii="Liberation Serif" w:hAnsi="Liberation Serif" w:cs="Liberation Serif"/>
                <w:sz w:val="20"/>
                <w:szCs w:val="22"/>
              </w:rPr>
              <w:t>№</w:t>
            </w:r>
          </w:p>
          <w:p w:rsidR="0075488A" w:rsidRPr="0075488A" w:rsidRDefault="0075488A" w:rsidP="006F2BB9">
            <w:pPr>
              <w:autoSpaceDE w:val="0"/>
              <w:jc w:val="center"/>
              <w:rPr>
                <w:sz w:val="20"/>
              </w:rPr>
            </w:pPr>
            <w:proofErr w:type="gramStart"/>
            <w:r>
              <w:rPr>
                <w:rFonts w:ascii="Liberation Serif" w:hAnsi="Liberation Serif" w:cs="Liberation Serif"/>
                <w:sz w:val="20"/>
                <w:szCs w:val="22"/>
              </w:rPr>
              <w:t>п</w:t>
            </w:r>
            <w:proofErr w:type="gramEnd"/>
            <w:r>
              <w:rPr>
                <w:rFonts w:ascii="Liberation Serif" w:hAnsi="Liberation Serif" w:cs="Liberation Serif"/>
                <w:sz w:val="20"/>
                <w:szCs w:val="22"/>
              </w:rPr>
              <w:t>/п</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88A" w:rsidRPr="0075488A" w:rsidRDefault="0075488A" w:rsidP="0075488A">
            <w:pPr>
              <w:autoSpaceDE w:val="0"/>
              <w:jc w:val="center"/>
              <w:rPr>
                <w:sz w:val="20"/>
              </w:rPr>
            </w:pPr>
            <w:r w:rsidRPr="0075488A">
              <w:rPr>
                <w:rFonts w:ascii="Liberation Serif" w:hAnsi="Liberation Serif" w:cs="Liberation Serif"/>
                <w:sz w:val="20"/>
                <w:szCs w:val="22"/>
              </w:rPr>
              <w:t>Шаг алгоритма</w:t>
            </w:r>
          </w:p>
          <w:p w:rsidR="00EE73AF" w:rsidRPr="0075488A" w:rsidRDefault="0075488A" w:rsidP="0075488A">
            <w:pPr>
              <w:autoSpaceDE w:val="0"/>
              <w:jc w:val="center"/>
              <w:rPr>
                <w:sz w:val="20"/>
              </w:rPr>
            </w:pPr>
            <w:r w:rsidRPr="0075488A">
              <w:rPr>
                <w:rFonts w:ascii="Liberation Serif" w:hAnsi="Liberation Serif" w:cs="Liberation Serif"/>
                <w:sz w:val="20"/>
                <w:szCs w:val="22"/>
              </w:rPr>
              <w:t>(процедура)</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3AF" w:rsidRPr="0075488A" w:rsidRDefault="0075488A" w:rsidP="006F2BB9">
            <w:pPr>
              <w:autoSpaceDE w:val="0"/>
              <w:ind w:left="-47" w:right="-106"/>
              <w:jc w:val="center"/>
              <w:rPr>
                <w:sz w:val="20"/>
              </w:rPr>
            </w:pPr>
            <w:r w:rsidRPr="0075488A">
              <w:rPr>
                <w:rFonts w:ascii="Liberation Serif" w:hAnsi="Liberation Serif" w:cs="Liberation Serif"/>
                <w:sz w:val="20"/>
                <w:szCs w:val="22"/>
              </w:rPr>
              <w:t>Срок фактический</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F2BB9" w:rsidRDefault="0075488A" w:rsidP="0075488A">
            <w:pPr>
              <w:autoSpaceDE w:val="0"/>
              <w:jc w:val="center"/>
              <w:rPr>
                <w:rFonts w:ascii="Liberation Serif" w:hAnsi="Liberation Serif" w:cs="Liberation Serif"/>
                <w:sz w:val="20"/>
              </w:rPr>
            </w:pPr>
            <w:r w:rsidRPr="0075488A">
              <w:rPr>
                <w:rFonts w:ascii="Liberation Serif" w:hAnsi="Liberation Serif" w:cs="Liberation Serif"/>
                <w:sz w:val="20"/>
                <w:szCs w:val="22"/>
              </w:rPr>
              <w:t xml:space="preserve">Срок </w:t>
            </w:r>
          </w:p>
          <w:p w:rsidR="00EE73AF" w:rsidRPr="0075488A" w:rsidRDefault="0075488A" w:rsidP="0075488A">
            <w:pPr>
              <w:autoSpaceDE w:val="0"/>
              <w:jc w:val="center"/>
              <w:rPr>
                <w:sz w:val="20"/>
              </w:rPr>
            </w:pPr>
            <w:r w:rsidRPr="0075488A">
              <w:rPr>
                <w:rFonts w:ascii="Liberation Serif" w:hAnsi="Liberation Serif" w:cs="Liberation Serif"/>
                <w:sz w:val="20"/>
                <w:szCs w:val="22"/>
              </w:rPr>
              <w:t>целевой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88A" w:rsidRDefault="0075488A" w:rsidP="0075488A">
            <w:pPr>
              <w:autoSpaceDE w:val="0"/>
              <w:jc w:val="center"/>
              <w:rPr>
                <w:rFonts w:ascii="Liberation Serif" w:hAnsi="Liberation Serif" w:cs="Liberation Serif"/>
                <w:sz w:val="20"/>
              </w:rPr>
            </w:pPr>
            <w:r w:rsidRPr="0075488A">
              <w:rPr>
                <w:rFonts w:ascii="Liberation Serif" w:hAnsi="Liberation Serif" w:cs="Liberation Serif"/>
                <w:sz w:val="20"/>
                <w:szCs w:val="22"/>
              </w:rPr>
              <w:t>Кол</w:t>
            </w:r>
            <w:r>
              <w:rPr>
                <w:rFonts w:ascii="Liberation Serif" w:hAnsi="Liberation Serif" w:cs="Liberation Serif"/>
                <w:sz w:val="20"/>
                <w:szCs w:val="22"/>
              </w:rPr>
              <w:t xml:space="preserve">-во </w:t>
            </w:r>
          </w:p>
          <w:p w:rsidR="00EE73AF" w:rsidRPr="0075488A" w:rsidRDefault="0075488A" w:rsidP="0075488A">
            <w:pPr>
              <w:autoSpaceDE w:val="0"/>
              <w:jc w:val="center"/>
              <w:rPr>
                <w:sz w:val="20"/>
              </w:rPr>
            </w:pPr>
            <w:r>
              <w:rPr>
                <w:rFonts w:ascii="Liberation Serif" w:hAnsi="Liberation Serif" w:cs="Liberation Serif"/>
                <w:sz w:val="20"/>
                <w:szCs w:val="22"/>
              </w:rPr>
              <w:t>док-</w:t>
            </w:r>
            <w:proofErr w:type="spellStart"/>
            <w:r w:rsidRPr="0075488A">
              <w:rPr>
                <w:rFonts w:ascii="Liberation Serif" w:hAnsi="Liberation Serif" w:cs="Liberation Serif"/>
                <w:sz w:val="20"/>
                <w:szCs w:val="22"/>
              </w:rPr>
              <w:t>тов</w:t>
            </w:r>
            <w:proofErr w:type="spellEnd"/>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3AF" w:rsidRPr="0075488A" w:rsidRDefault="0075488A" w:rsidP="0075488A">
            <w:pPr>
              <w:autoSpaceDE w:val="0"/>
              <w:jc w:val="center"/>
              <w:rPr>
                <w:sz w:val="20"/>
              </w:rPr>
            </w:pPr>
            <w:r w:rsidRPr="0075488A">
              <w:rPr>
                <w:rFonts w:ascii="Liberation Serif" w:hAnsi="Liberation Serif" w:cs="Liberation Serif"/>
                <w:sz w:val="20"/>
                <w:szCs w:val="22"/>
              </w:rPr>
              <w:t>Входящие документы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3AF" w:rsidRPr="0075488A" w:rsidRDefault="0075488A" w:rsidP="0075488A">
            <w:pPr>
              <w:autoSpaceDE w:val="0"/>
              <w:jc w:val="center"/>
              <w:rPr>
                <w:sz w:val="20"/>
              </w:rPr>
            </w:pPr>
            <w:r w:rsidRPr="0075488A">
              <w:rPr>
                <w:rFonts w:ascii="Liberation Serif" w:hAnsi="Liberation Serif" w:cs="Liberation Serif"/>
                <w:sz w:val="20"/>
                <w:szCs w:val="22"/>
              </w:rPr>
              <w:t>Результирующие документы</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3AF" w:rsidRPr="0075488A" w:rsidRDefault="0075488A" w:rsidP="0075488A">
            <w:pPr>
              <w:autoSpaceDE w:val="0"/>
              <w:jc w:val="center"/>
              <w:rPr>
                <w:sz w:val="20"/>
              </w:rPr>
            </w:pPr>
            <w:r w:rsidRPr="0075488A">
              <w:rPr>
                <w:rFonts w:ascii="Liberation Serif" w:hAnsi="Liberation Serif" w:cs="Liberation Serif"/>
                <w:sz w:val="20"/>
                <w:szCs w:val="22"/>
              </w:rPr>
              <w:t>Нормативный правовой акт</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3AF" w:rsidRPr="0075488A" w:rsidRDefault="0075488A" w:rsidP="0075488A">
            <w:pPr>
              <w:autoSpaceDE w:val="0"/>
              <w:jc w:val="center"/>
              <w:rPr>
                <w:sz w:val="20"/>
              </w:rPr>
            </w:pPr>
            <w:r w:rsidRPr="0075488A">
              <w:rPr>
                <w:rFonts w:ascii="Liberation Serif" w:hAnsi="Liberation Serif" w:cs="Liberation Serif"/>
                <w:sz w:val="20"/>
                <w:szCs w:val="22"/>
              </w:rPr>
              <w:t>Категории инвестиционных проектов</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73AF" w:rsidRPr="0075488A" w:rsidRDefault="0075488A" w:rsidP="0075488A">
            <w:pPr>
              <w:autoSpaceDE w:val="0"/>
              <w:jc w:val="center"/>
              <w:rPr>
                <w:sz w:val="20"/>
              </w:rPr>
            </w:pPr>
            <w:r w:rsidRPr="0075488A">
              <w:rPr>
                <w:rFonts w:ascii="Liberation Serif" w:hAnsi="Liberation Serif" w:cs="Liberation Serif"/>
                <w:sz w:val="20"/>
                <w:szCs w:val="22"/>
              </w:rPr>
              <w:t>Примечание</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88A" w:rsidRPr="0075488A" w:rsidRDefault="0075488A" w:rsidP="0075488A">
            <w:pPr>
              <w:autoSpaceDE w:val="0"/>
              <w:jc w:val="center"/>
              <w:rPr>
                <w:sz w:val="20"/>
              </w:rPr>
            </w:pPr>
            <w:r w:rsidRPr="0075488A">
              <w:rPr>
                <w:rFonts w:ascii="Liberation Serif" w:hAnsi="Liberation Serif" w:cs="Liberation Serif"/>
                <w:sz w:val="20"/>
                <w:szCs w:val="22"/>
              </w:rPr>
              <w:t>Ответственный</w:t>
            </w:r>
          </w:p>
          <w:p w:rsidR="00EE73AF" w:rsidRPr="0075488A" w:rsidRDefault="0075488A" w:rsidP="0075488A">
            <w:pPr>
              <w:autoSpaceDE w:val="0"/>
              <w:jc w:val="center"/>
              <w:rPr>
                <w:sz w:val="20"/>
              </w:rPr>
            </w:pPr>
            <w:r w:rsidRPr="0075488A">
              <w:rPr>
                <w:rFonts w:ascii="Liberation Serif" w:hAnsi="Liberation Serif" w:cs="Liberation Serif"/>
                <w:sz w:val="20"/>
                <w:szCs w:val="22"/>
              </w:rPr>
              <w:t>орган/организация</w:t>
            </w:r>
          </w:p>
        </w:tc>
      </w:tr>
      <w:tr w:rsidR="0075488A" w:rsidTr="00A62E3F">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pStyle w:val="aa"/>
              <w:autoSpaceDE w:val="0"/>
              <w:ind w:left="0"/>
              <w:jc w:val="center"/>
            </w:pPr>
            <w:r>
              <w:rPr>
                <w:rFonts w:ascii="Liberation Serif" w:hAnsi="Liberation Serif" w:cs="Liberation Serif"/>
                <w:sz w:val="22"/>
                <w:szCs w:val="22"/>
              </w:rPr>
              <w:t>1.</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Получение предварительного согласования осуществления строительства или реконструкции пересечений и (или) примыкания к автомобильной дороге (далее – автодорога)</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2BB9" w:rsidRDefault="0075488A">
            <w:pPr>
              <w:autoSpaceDE w:val="0"/>
              <w:jc w:val="center"/>
              <w:rPr>
                <w:rFonts w:ascii="Liberation Serif" w:hAnsi="Liberation Serif" w:cs="Liberation Serif"/>
                <w:bCs/>
              </w:rPr>
            </w:pPr>
            <w:r>
              <w:rPr>
                <w:rFonts w:ascii="Liberation Serif" w:hAnsi="Liberation Serif" w:cs="Liberation Serif"/>
                <w:bCs/>
                <w:sz w:val="22"/>
                <w:szCs w:val="22"/>
              </w:rPr>
              <w:t xml:space="preserve">30 </w:t>
            </w:r>
          </w:p>
          <w:p w:rsidR="0075488A" w:rsidRDefault="0075488A">
            <w:pPr>
              <w:autoSpaceDE w:val="0"/>
              <w:jc w:val="center"/>
            </w:pPr>
            <w:proofErr w:type="spellStart"/>
            <w:proofErr w:type="gramStart"/>
            <w:r>
              <w:rPr>
                <w:rFonts w:ascii="Liberation Serif" w:hAnsi="Liberation Serif" w:cs="Liberation Serif"/>
                <w:bCs/>
                <w:sz w:val="22"/>
                <w:szCs w:val="22"/>
              </w:rPr>
              <w:t>календар-ных</w:t>
            </w:r>
            <w:proofErr w:type="spellEnd"/>
            <w:proofErr w:type="gramEnd"/>
            <w:r>
              <w:rPr>
                <w:rFonts w:ascii="Liberation Serif" w:hAnsi="Liberation Serif" w:cs="Liberation Serif"/>
                <w:bCs/>
                <w:sz w:val="22"/>
                <w:szCs w:val="22"/>
              </w:rPr>
              <w:t xml:space="preserve"> дней</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30</w:t>
            </w:r>
            <w:r>
              <w:rPr>
                <w:rFonts w:ascii="Liberation Serif" w:hAnsi="Liberation Serif" w:cs="Liberation Serif"/>
                <w:sz w:val="22"/>
                <w:szCs w:val="22"/>
                <w:lang w:val="en-US"/>
              </w:rPr>
              <w:t xml:space="preserve"> </w:t>
            </w:r>
            <w:proofErr w:type="spellStart"/>
            <w:r>
              <w:rPr>
                <w:rFonts w:ascii="Liberation Serif" w:hAnsi="Liberation Serif" w:cs="Liberation Serif"/>
                <w:bCs/>
                <w:sz w:val="22"/>
                <w:szCs w:val="22"/>
              </w:rPr>
              <w:t>календар</w:t>
            </w:r>
            <w:proofErr w:type="spellEnd"/>
            <w:r>
              <w:rPr>
                <w:rFonts w:ascii="Liberation Serif" w:hAnsi="Liberation Serif" w:cs="Liberation Serif"/>
                <w:bCs/>
                <w:sz w:val="22"/>
                <w:szCs w:val="22"/>
              </w:rPr>
              <w:t>-</w:t>
            </w:r>
          </w:p>
          <w:p w:rsidR="0075488A" w:rsidRDefault="0075488A">
            <w:pPr>
              <w:autoSpaceDE w:val="0"/>
              <w:jc w:val="center"/>
            </w:pPr>
            <w:proofErr w:type="spellStart"/>
            <w:r>
              <w:rPr>
                <w:rFonts w:ascii="Liberation Serif" w:hAnsi="Liberation Serif" w:cs="Liberation Serif"/>
                <w:bCs/>
                <w:sz w:val="22"/>
                <w:szCs w:val="22"/>
              </w:rPr>
              <w:t>ных</w:t>
            </w:r>
            <w:proofErr w:type="spellEnd"/>
            <w:r>
              <w:rPr>
                <w:rFonts w:ascii="Liberation Serif" w:hAnsi="Liberation Serif" w:cs="Liberation Serif"/>
                <w:bCs/>
                <w:sz w:val="22"/>
                <w:szCs w:val="22"/>
              </w:rPr>
              <w:t xml:space="preserve"> дней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обращение заявителя </w:t>
            </w:r>
            <w:r>
              <w:rPr>
                <w:rFonts w:ascii="Liberation Serif" w:hAnsi="Liberation Serif" w:cs="Liberation Serif"/>
                <w:bCs/>
                <w:sz w:val="22"/>
                <w:szCs w:val="22"/>
              </w:rPr>
              <w:br/>
              <w:t xml:space="preserve">с указанием информации </w:t>
            </w:r>
            <w:r>
              <w:rPr>
                <w:rFonts w:ascii="Liberation Serif" w:hAnsi="Liberation Serif" w:cs="Liberation Serif"/>
                <w:bCs/>
                <w:sz w:val="22"/>
                <w:szCs w:val="22"/>
              </w:rPr>
              <w:br/>
              <w:t>о планируемом месте примыкания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письмо владельца автодороги </w:t>
            </w:r>
            <w:r>
              <w:rPr>
                <w:rFonts w:ascii="Liberation Serif" w:hAnsi="Liberation Serif" w:cs="Liberation Serif"/>
                <w:bCs/>
                <w:sz w:val="22"/>
                <w:szCs w:val="22"/>
              </w:rPr>
              <w:br/>
              <w:t xml:space="preserve">о возможности </w:t>
            </w:r>
            <w:r>
              <w:rPr>
                <w:rFonts w:ascii="Liberation Serif" w:hAnsi="Liberation Serif" w:cs="Liberation Serif"/>
                <w:bCs/>
                <w:sz w:val="22"/>
                <w:szCs w:val="22"/>
              </w:rPr>
              <w:br/>
              <w:t xml:space="preserve">примыкания </w:t>
            </w:r>
            <w:r>
              <w:rPr>
                <w:rFonts w:ascii="Liberation Serif" w:hAnsi="Liberation Serif" w:cs="Liberation Serif"/>
                <w:bCs/>
                <w:sz w:val="22"/>
                <w:szCs w:val="22"/>
              </w:rPr>
              <w:br/>
              <w:t xml:space="preserve">к автодороге </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все категории</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для определения владельца автомобильной дороги, примыкание </w:t>
            </w:r>
            <w:r>
              <w:rPr>
                <w:rFonts w:ascii="Liberation Serif" w:hAnsi="Liberation Serif" w:cs="Liberation Serif"/>
                <w:bCs/>
                <w:sz w:val="22"/>
                <w:szCs w:val="22"/>
              </w:rPr>
              <w:br/>
              <w:t xml:space="preserve">к которой планируется обустроить, </w:t>
            </w:r>
            <w:proofErr w:type="gramStart"/>
            <w:r>
              <w:rPr>
                <w:rFonts w:ascii="Liberation Serif" w:hAnsi="Liberation Serif" w:cs="Liberation Serif"/>
                <w:bCs/>
                <w:sz w:val="22"/>
                <w:szCs w:val="22"/>
              </w:rPr>
              <w:t>возможно</w:t>
            </w:r>
            <w:proofErr w:type="gramEnd"/>
            <w:r>
              <w:rPr>
                <w:rFonts w:ascii="Liberation Serif" w:hAnsi="Liberation Serif" w:cs="Liberation Serif"/>
                <w:bCs/>
                <w:sz w:val="22"/>
                <w:szCs w:val="22"/>
              </w:rPr>
              <w:t xml:space="preserve"> использование следующих электронных ресурсов, размещенных </w:t>
            </w:r>
            <w:r>
              <w:rPr>
                <w:rFonts w:ascii="Liberation Serif" w:hAnsi="Liberation Serif" w:cs="Liberation Serif"/>
                <w:bCs/>
                <w:sz w:val="22"/>
                <w:szCs w:val="22"/>
              </w:rPr>
              <w:br/>
              <w:t>в открытом доступе:</w:t>
            </w:r>
          </w:p>
          <w:p w:rsidR="0075488A" w:rsidRDefault="0075488A">
            <w:pPr>
              <w:autoSpaceDE w:val="0"/>
            </w:pPr>
            <w:r>
              <w:rPr>
                <w:rFonts w:ascii="Liberation Serif" w:hAnsi="Liberation Serif" w:cs="Liberation Serif"/>
                <w:bCs/>
                <w:sz w:val="22"/>
                <w:szCs w:val="22"/>
              </w:rPr>
              <w:t xml:space="preserve">– «Карта», размещенная </w:t>
            </w:r>
          </w:p>
          <w:p w:rsidR="0075488A" w:rsidRDefault="0075488A">
            <w:pPr>
              <w:autoSpaceDE w:val="0"/>
            </w:pPr>
            <w:r>
              <w:rPr>
                <w:rFonts w:ascii="Liberation Serif" w:hAnsi="Liberation Serif" w:cs="Liberation Serif"/>
                <w:bCs/>
                <w:sz w:val="22"/>
                <w:szCs w:val="22"/>
              </w:rPr>
              <w:t xml:space="preserve">на сайте </w:t>
            </w:r>
            <w:proofErr w:type="spellStart"/>
            <w:r>
              <w:rPr>
                <w:rFonts w:ascii="Liberation Serif" w:hAnsi="Liberation Serif" w:cs="Liberation Serif"/>
                <w:bCs/>
                <w:sz w:val="22"/>
                <w:szCs w:val="22"/>
              </w:rPr>
              <w:t>скдф</w:t>
            </w:r>
            <w:proofErr w:type="gramStart"/>
            <w:r>
              <w:rPr>
                <w:rFonts w:ascii="Liberation Serif" w:hAnsi="Liberation Serif" w:cs="Liberation Serif"/>
                <w:bCs/>
                <w:sz w:val="22"/>
                <w:szCs w:val="22"/>
              </w:rPr>
              <w:t>.р</w:t>
            </w:r>
            <w:proofErr w:type="gramEnd"/>
            <w:r>
              <w:rPr>
                <w:rFonts w:ascii="Liberation Serif" w:hAnsi="Liberation Serif" w:cs="Liberation Serif"/>
                <w:bCs/>
                <w:sz w:val="22"/>
                <w:szCs w:val="22"/>
              </w:rPr>
              <w:t>ф</w:t>
            </w:r>
            <w:proofErr w:type="spellEnd"/>
            <w:r>
              <w:rPr>
                <w:rFonts w:ascii="Liberation Serif" w:hAnsi="Liberation Serif" w:cs="Liberation Serif"/>
                <w:bCs/>
                <w:sz w:val="22"/>
                <w:szCs w:val="22"/>
              </w:rPr>
              <w:t>;</w:t>
            </w:r>
          </w:p>
          <w:p w:rsidR="0075488A" w:rsidRDefault="0075488A">
            <w:pPr>
              <w:autoSpaceDE w:val="0"/>
            </w:pPr>
            <w:r>
              <w:rPr>
                <w:rFonts w:ascii="Liberation Serif" w:hAnsi="Liberation Serif" w:cs="Liberation Serif"/>
                <w:bCs/>
                <w:sz w:val="22"/>
                <w:szCs w:val="22"/>
              </w:rPr>
              <w:t xml:space="preserve">– «Карта автомобильных дорог Свердловской области», размещенная </w:t>
            </w:r>
            <w:r>
              <w:rPr>
                <w:rFonts w:ascii="Liberation Serif" w:hAnsi="Liberation Serif" w:cs="Liberation Serif"/>
                <w:bCs/>
                <w:sz w:val="22"/>
                <w:szCs w:val="22"/>
              </w:rPr>
              <w:br/>
              <w:t>на сайте ural.rosavtodor.ru;</w:t>
            </w:r>
          </w:p>
          <w:p w:rsidR="0075488A" w:rsidRDefault="0075488A">
            <w:pPr>
              <w:autoSpaceDE w:val="0"/>
            </w:pPr>
            <w:r>
              <w:rPr>
                <w:rFonts w:ascii="Liberation Serif" w:hAnsi="Liberation Serif" w:cs="Liberation Serif"/>
                <w:bCs/>
                <w:sz w:val="22"/>
                <w:szCs w:val="22"/>
              </w:rPr>
              <w:t xml:space="preserve">– «Карта автомобильных дорог Свердловской области», размещенная </w:t>
            </w:r>
          </w:p>
          <w:p w:rsidR="0075488A" w:rsidRDefault="0075488A">
            <w:pPr>
              <w:autoSpaceDE w:val="0"/>
            </w:pPr>
            <w:r>
              <w:rPr>
                <w:rFonts w:ascii="Liberation Serif" w:hAnsi="Liberation Serif" w:cs="Liberation Serif"/>
                <w:bCs/>
                <w:sz w:val="22"/>
                <w:szCs w:val="22"/>
              </w:rPr>
              <w:t>на сайте uadso.ru</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организация–инвестор обращается </w:t>
            </w:r>
            <w:r>
              <w:rPr>
                <w:rFonts w:ascii="Liberation Serif" w:hAnsi="Liberation Serif" w:cs="Liberation Serif"/>
                <w:bCs/>
                <w:sz w:val="22"/>
                <w:szCs w:val="22"/>
              </w:rPr>
              <w:br/>
              <w:t>в адрес владельца:</w:t>
            </w:r>
          </w:p>
          <w:p w:rsidR="0075488A" w:rsidRDefault="0075488A">
            <w:pPr>
              <w:autoSpaceDE w:val="0"/>
            </w:pPr>
            <w:r>
              <w:rPr>
                <w:rFonts w:ascii="Liberation Serif" w:hAnsi="Liberation Serif" w:cs="Liberation Serif"/>
                <w:bCs/>
                <w:sz w:val="22"/>
                <w:szCs w:val="22"/>
              </w:rPr>
              <w:t>1) в отношении федеральных автодорог – ФКУ «</w:t>
            </w:r>
            <w:proofErr w:type="spellStart"/>
            <w:r>
              <w:rPr>
                <w:rFonts w:ascii="Liberation Serif" w:hAnsi="Liberation Serif" w:cs="Liberation Serif"/>
                <w:bCs/>
                <w:sz w:val="22"/>
                <w:szCs w:val="22"/>
              </w:rPr>
              <w:t>Уралуправтодор</w:t>
            </w:r>
            <w:proofErr w:type="spellEnd"/>
            <w:r>
              <w:rPr>
                <w:rFonts w:ascii="Liberation Serif" w:hAnsi="Liberation Serif" w:cs="Liberation Serif"/>
                <w:bCs/>
                <w:sz w:val="22"/>
                <w:szCs w:val="22"/>
              </w:rPr>
              <w:t>»;</w:t>
            </w:r>
          </w:p>
          <w:p w:rsidR="0075488A" w:rsidRDefault="0075488A">
            <w:pPr>
              <w:autoSpaceDE w:val="0"/>
            </w:pPr>
            <w:r>
              <w:rPr>
                <w:rFonts w:ascii="Liberation Serif" w:hAnsi="Liberation Serif" w:cs="Liberation Serif"/>
                <w:bCs/>
                <w:sz w:val="22"/>
                <w:szCs w:val="22"/>
              </w:rPr>
              <w:t xml:space="preserve">2) в отношении </w:t>
            </w:r>
            <w:proofErr w:type="gramStart"/>
            <w:r>
              <w:rPr>
                <w:rFonts w:ascii="Liberation Serif" w:hAnsi="Liberation Serif" w:cs="Liberation Serif"/>
                <w:bCs/>
                <w:sz w:val="22"/>
                <w:szCs w:val="22"/>
              </w:rPr>
              <w:t>региональных</w:t>
            </w:r>
            <w:proofErr w:type="gramEnd"/>
            <w:r>
              <w:rPr>
                <w:rFonts w:ascii="Liberation Serif" w:hAnsi="Liberation Serif" w:cs="Liberation Serif"/>
                <w:bCs/>
                <w:sz w:val="22"/>
                <w:szCs w:val="22"/>
              </w:rPr>
              <w:t xml:space="preserve"> </w:t>
            </w:r>
          </w:p>
          <w:p w:rsidR="0075488A" w:rsidRDefault="0075488A">
            <w:pPr>
              <w:autoSpaceDE w:val="0"/>
            </w:pPr>
            <w:r>
              <w:rPr>
                <w:rFonts w:ascii="Liberation Serif" w:hAnsi="Liberation Serif" w:cs="Liberation Serif"/>
                <w:bCs/>
                <w:sz w:val="22"/>
                <w:szCs w:val="22"/>
              </w:rPr>
              <w:t>и межмуниципальных дорог</w:t>
            </w:r>
            <w:r>
              <w:rPr>
                <w:rFonts w:ascii="Liberation Serif" w:hAnsi="Liberation Serif"/>
                <w:sz w:val="22"/>
                <w:szCs w:val="22"/>
              </w:rPr>
              <w:t> </w:t>
            </w:r>
            <w:r>
              <w:rPr>
                <w:rFonts w:ascii="Liberation Serif" w:hAnsi="Liberation Serif" w:cs="Liberation Serif"/>
                <w:bCs/>
                <w:sz w:val="22"/>
                <w:szCs w:val="22"/>
              </w:rPr>
              <w:t xml:space="preserve">– ГКУ </w:t>
            </w:r>
            <w:proofErr w:type="gramStart"/>
            <w:r>
              <w:rPr>
                <w:rFonts w:ascii="Liberation Serif" w:hAnsi="Liberation Serif" w:cs="Liberation Serif"/>
                <w:bCs/>
                <w:sz w:val="22"/>
                <w:szCs w:val="22"/>
              </w:rPr>
              <w:t>СО</w:t>
            </w:r>
            <w:proofErr w:type="gramEnd"/>
            <w:r>
              <w:rPr>
                <w:rFonts w:ascii="Liberation Serif" w:hAnsi="Liberation Serif" w:cs="Liberation Serif"/>
                <w:bCs/>
                <w:sz w:val="22"/>
                <w:szCs w:val="22"/>
              </w:rPr>
              <w:t xml:space="preserve"> «Управление автомобильных дорог»;</w:t>
            </w:r>
          </w:p>
          <w:p w:rsidR="0075488A" w:rsidRDefault="0075488A">
            <w:pPr>
              <w:autoSpaceDE w:val="0"/>
            </w:pPr>
            <w:r>
              <w:rPr>
                <w:rFonts w:ascii="Liberation Serif" w:hAnsi="Liberation Serif" w:cs="Liberation Serif"/>
                <w:bCs/>
                <w:sz w:val="22"/>
                <w:szCs w:val="22"/>
              </w:rPr>
              <w:t>3) в отношении</w:t>
            </w:r>
          </w:p>
          <w:p w:rsidR="0075488A" w:rsidRDefault="0075488A">
            <w:pPr>
              <w:autoSpaceDE w:val="0"/>
            </w:pPr>
            <w:r>
              <w:rPr>
                <w:rFonts w:ascii="Liberation Serif" w:hAnsi="Liberation Serif" w:cs="Liberation Serif"/>
                <w:bCs/>
                <w:sz w:val="22"/>
                <w:szCs w:val="22"/>
              </w:rPr>
              <w:t>автодорог местного значения –</w:t>
            </w:r>
            <w:r w:rsidR="006F2BB9">
              <w:t xml:space="preserve"> </w:t>
            </w:r>
            <w:r>
              <w:rPr>
                <w:rFonts w:ascii="Liberation Serif" w:hAnsi="Liberation Serif" w:cs="Liberation Serif"/>
                <w:bCs/>
                <w:sz w:val="22"/>
                <w:szCs w:val="22"/>
              </w:rPr>
              <w:t>органы местного самоуправления муниципального образования (далее – ОМС МО)</w:t>
            </w:r>
          </w:p>
        </w:tc>
      </w:tr>
      <w:tr w:rsidR="0075488A" w:rsidTr="00A62E3F">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pStyle w:val="aa"/>
              <w:autoSpaceDE w:val="0"/>
              <w:ind w:left="0"/>
              <w:jc w:val="center"/>
            </w:pPr>
            <w:r>
              <w:rPr>
                <w:rFonts w:ascii="Liberation Serif" w:hAnsi="Liberation Serif" w:cs="Liberation Serif"/>
                <w:sz w:val="22"/>
                <w:szCs w:val="22"/>
              </w:rPr>
              <w:t>2.</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Получение согласия </w:t>
            </w:r>
            <w:r>
              <w:rPr>
                <w:rFonts w:ascii="Liberation Serif" w:hAnsi="Liberation Serif" w:cs="Liberation Serif"/>
                <w:sz w:val="22"/>
                <w:szCs w:val="22"/>
              </w:rPr>
              <w:br/>
              <w:t xml:space="preserve">в письменной форме </w:t>
            </w:r>
            <w:r>
              <w:rPr>
                <w:rFonts w:ascii="Liberation Serif" w:hAnsi="Liberation Serif" w:cs="Liberation Serif"/>
                <w:sz w:val="22"/>
                <w:szCs w:val="22"/>
              </w:rPr>
              <w:br/>
              <w:t xml:space="preserve">в целях строительства примыкания </w:t>
            </w:r>
            <w:r>
              <w:rPr>
                <w:rFonts w:ascii="Liberation Serif" w:hAnsi="Liberation Serif" w:cs="Liberation Serif"/>
                <w:sz w:val="22"/>
                <w:szCs w:val="22"/>
              </w:rPr>
              <w:br/>
              <w:t>к автодороге</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 xml:space="preserve">30 </w:t>
            </w:r>
            <w:proofErr w:type="spellStart"/>
            <w:proofErr w:type="gramStart"/>
            <w:r>
              <w:rPr>
                <w:rFonts w:ascii="Liberation Serif" w:hAnsi="Liberation Serif" w:cs="Liberation Serif"/>
                <w:sz w:val="22"/>
                <w:szCs w:val="22"/>
              </w:rPr>
              <w:t>календар-ных</w:t>
            </w:r>
            <w:proofErr w:type="spellEnd"/>
            <w:proofErr w:type="gramEnd"/>
            <w:r>
              <w:rPr>
                <w:rFonts w:ascii="Liberation Serif" w:hAnsi="Liberation Serif" w:cs="Liberation Serif"/>
                <w:sz w:val="22"/>
                <w:szCs w:val="22"/>
              </w:rPr>
              <w:t xml:space="preserve"> дней</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2 (3)</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в отношении:</w:t>
            </w:r>
          </w:p>
          <w:p w:rsidR="0075488A" w:rsidRDefault="0075488A">
            <w:pPr>
              <w:pStyle w:val="a5"/>
            </w:pPr>
            <w:r>
              <w:rPr>
                <w:rFonts w:ascii="Liberation Serif" w:hAnsi="Liberation Serif" w:cs="Liberation Serif"/>
                <w:sz w:val="22"/>
                <w:szCs w:val="22"/>
              </w:rPr>
              <w:t>1) федеральных автодорог:</w:t>
            </w:r>
          </w:p>
          <w:p w:rsidR="0075488A" w:rsidRDefault="0075488A">
            <w:pPr>
              <w:pStyle w:val="a5"/>
            </w:pPr>
            <w:r>
              <w:rPr>
                <w:rFonts w:ascii="Liberation Serif" w:hAnsi="Liberation Serif" w:cs="Liberation Serif"/>
                <w:sz w:val="22"/>
                <w:szCs w:val="22"/>
              </w:rPr>
              <w:t>– заявление;</w:t>
            </w:r>
          </w:p>
          <w:p w:rsidR="0075488A" w:rsidRDefault="0075488A">
            <w:pPr>
              <w:pStyle w:val="a5"/>
            </w:pPr>
            <w:r>
              <w:rPr>
                <w:rFonts w:ascii="Liberation Serif" w:hAnsi="Liberation Serif" w:cs="Liberation Serif"/>
                <w:sz w:val="22"/>
                <w:szCs w:val="22"/>
              </w:rPr>
              <w:t xml:space="preserve">– схема планируемого примыкания на земельных участках полосы отвода </w:t>
            </w:r>
            <w:r>
              <w:rPr>
                <w:rFonts w:ascii="Liberation Serif" w:hAnsi="Liberation Serif" w:cs="Liberation Serif"/>
                <w:sz w:val="22"/>
                <w:szCs w:val="22"/>
              </w:rPr>
              <w:br/>
              <w:t>и придорожной полосы автодороги</w:t>
            </w:r>
            <w:r>
              <w:rPr>
                <w:rFonts w:ascii="Liberation Serif" w:hAnsi="Liberation Serif" w:cs="Liberation Serif"/>
                <w:bCs/>
                <w:sz w:val="22"/>
                <w:szCs w:val="22"/>
              </w:rPr>
              <w:t>;</w:t>
            </w:r>
          </w:p>
          <w:p w:rsidR="0075488A" w:rsidRDefault="0075488A">
            <w:pPr>
              <w:autoSpaceDE w:val="0"/>
            </w:pPr>
            <w:r>
              <w:rPr>
                <w:rFonts w:ascii="Liberation Serif" w:hAnsi="Liberation Serif" w:cs="Liberation Serif"/>
                <w:sz w:val="22"/>
                <w:szCs w:val="22"/>
              </w:rPr>
              <w:t xml:space="preserve">2) в отношении </w:t>
            </w:r>
            <w:r>
              <w:rPr>
                <w:rFonts w:ascii="Liberation Serif" w:hAnsi="Liberation Serif" w:cs="Liberation Serif"/>
                <w:bCs/>
                <w:sz w:val="22"/>
                <w:szCs w:val="22"/>
              </w:rPr>
              <w:t>региональных и межмуниципальных автодорог:</w:t>
            </w:r>
          </w:p>
          <w:p w:rsidR="0075488A" w:rsidRDefault="0075488A">
            <w:pPr>
              <w:autoSpaceDE w:val="0"/>
            </w:pPr>
            <w:r>
              <w:rPr>
                <w:rFonts w:ascii="Liberation Serif" w:hAnsi="Liberation Serif" w:cs="Liberation Serif"/>
                <w:sz w:val="22"/>
                <w:szCs w:val="22"/>
              </w:rPr>
              <w:t>– заявление;</w:t>
            </w:r>
          </w:p>
          <w:p w:rsidR="0075488A" w:rsidRDefault="0075488A">
            <w:pPr>
              <w:autoSpaceDE w:val="0"/>
            </w:pPr>
            <w:r>
              <w:rPr>
                <w:rFonts w:ascii="Liberation Serif" w:hAnsi="Liberation Serif" w:cs="Liberation Serif"/>
                <w:sz w:val="22"/>
                <w:szCs w:val="22"/>
              </w:rPr>
              <w:t>– схема планируемого примыкания на земельных участках полосы отвода</w:t>
            </w:r>
          </w:p>
          <w:p w:rsidR="0075488A" w:rsidRDefault="0075488A">
            <w:pPr>
              <w:autoSpaceDE w:val="0"/>
            </w:pPr>
            <w:r>
              <w:rPr>
                <w:rFonts w:ascii="Liberation Serif" w:hAnsi="Liberation Serif" w:cs="Liberation Serif"/>
                <w:sz w:val="22"/>
                <w:szCs w:val="22"/>
              </w:rPr>
              <w:t>и придорожной полосы автодороги</w:t>
            </w:r>
            <w:r>
              <w:rPr>
                <w:rFonts w:ascii="Liberation Serif" w:hAnsi="Liberation Serif" w:cs="Liberation Serif"/>
                <w:bCs/>
                <w:sz w:val="22"/>
                <w:szCs w:val="22"/>
              </w:rPr>
              <w:t>;</w:t>
            </w:r>
          </w:p>
          <w:p w:rsidR="0075488A" w:rsidRDefault="0075488A">
            <w:pPr>
              <w:autoSpaceDE w:val="0"/>
            </w:pPr>
            <w:r>
              <w:rPr>
                <w:rFonts w:ascii="Liberation Serif" w:hAnsi="Liberation Serif"/>
                <w:sz w:val="22"/>
                <w:szCs w:val="22"/>
              </w:rPr>
              <w:t xml:space="preserve">– </w:t>
            </w:r>
            <w:r>
              <w:rPr>
                <w:rFonts w:ascii="Liberation Serif" w:hAnsi="Liberation Serif" w:cs="Liberation Serif"/>
                <w:bCs/>
                <w:sz w:val="22"/>
                <w:szCs w:val="22"/>
              </w:rPr>
              <w:t>правоустанавливающие документы на земельный участок;</w:t>
            </w:r>
          </w:p>
          <w:p w:rsidR="0075488A" w:rsidRDefault="0075488A">
            <w:pPr>
              <w:autoSpaceDE w:val="0"/>
            </w:pPr>
            <w:r>
              <w:rPr>
                <w:rFonts w:ascii="Liberation Serif" w:hAnsi="Liberation Serif" w:cs="Liberation Serif"/>
                <w:sz w:val="22"/>
                <w:szCs w:val="22"/>
              </w:rPr>
              <w:t>3) </w:t>
            </w:r>
            <w:r>
              <w:rPr>
                <w:rFonts w:ascii="Liberation Serif" w:hAnsi="Liberation Serif" w:cs="Liberation Serif"/>
                <w:bCs/>
                <w:sz w:val="22"/>
                <w:szCs w:val="22"/>
              </w:rPr>
              <w:t>в отношении</w:t>
            </w:r>
          </w:p>
          <w:p w:rsidR="0075488A" w:rsidRDefault="0075488A">
            <w:pPr>
              <w:autoSpaceDE w:val="0"/>
            </w:pPr>
            <w:r>
              <w:rPr>
                <w:rFonts w:ascii="Liberation Serif" w:hAnsi="Liberation Serif" w:cs="Liberation Serif"/>
                <w:bCs/>
                <w:sz w:val="22"/>
                <w:szCs w:val="22"/>
              </w:rPr>
              <w:t>автодорог местного значения</w:t>
            </w:r>
            <w:r>
              <w:rPr>
                <w:rFonts w:ascii="Liberation Serif" w:hAnsi="Liberation Serif" w:cs="Liberation Serif"/>
                <w:sz w:val="22"/>
                <w:szCs w:val="22"/>
              </w:rPr>
              <w:t>:</w:t>
            </w:r>
          </w:p>
          <w:p w:rsidR="0075488A" w:rsidRDefault="0075488A">
            <w:pPr>
              <w:autoSpaceDE w:val="0"/>
            </w:pPr>
            <w:r>
              <w:rPr>
                <w:rFonts w:ascii="Liberation Serif" w:hAnsi="Liberation Serif" w:cs="Liberation Serif"/>
                <w:sz w:val="22"/>
                <w:szCs w:val="22"/>
              </w:rPr>
              <w:t>– заявление;</w:t>
            </w:r>
          </w:p>
          <w:p w:rsidR="0075488A" w:rsidRDefault="0075488A">
            <w:pPr>
              <w:autoSpaceDE w:val="0"/>
            </w:pPr>
            <w:r>
              <w:rPr>
                <w:rFonts w:ascii="Liberation Serif" w:hAnsi="Liberation Serif" w:cs="Liberation Serif"/>
                <w:sz w:val="22"/>
                <w:szCs w:val="22"/>
              </w:rPr>
              <w:t xml:space="preserve">– схема планируемого </w:t>
            </w:r>
            <w:r>
              <w:rPr>
                <w:rFonts w:ascii="Liberation Serif" w:hAnsi="Liberation Serif" w:cs="Liberation Serif"/>
                <w:sz w:val="22"/>
                <w:szCs w:val="22"/>
              </w:rPr>
              <w:lastRenderedPageBreak/>
              <w:t>примыкания на земельных участках полосы отвода</w:t>
            </w:r>
          </w:p>
          <w:p w:rsidR="0075488A" w:rsidRDefault="0075488A">
            <w:pPr>
              <w:autoSpaceDE w:val="0"/>
            </w:pPr>
            <w:r>
              <w:rPr>
                <w:rFonts w:ascii="Liberation Serif" w:hAnsi="Liberation Serif" w:cs="Liberation Serif"/>
                <w:sz w:val="22"/>
                <w:szCs w:val="22"/>
              </w:rPr>
              <w:t>и придорожной полосы автодороги</w:t>
            </w:r>
            <w:r>
              <w:rPr>
                <w:rFonts w:ascii="Liberation Serif" w:hAnsi="Liberation Serif" w:cs="Liberation Serif"/>
                <w:bCs/>
                <w:sz w:val="22"/>
                <w:szCs w:val="22"/>
              </w:rPr>
              <w:t>;</w:t>
            </w:r>
          </w:p>
          <w:p w:rsidR="0075488A" w:rsidRDefault="0075488A">
            <w:pPr>
              <w:autoSpaceDE w:val="0"/>
            </w:pPr>
            <w:r>
              <w:rPr>
                <w:rFonts w:ascii="Liberation Serif" w:hAnsi="Liberation Serif" w:cs="Liberation Serif"/>
                <w:sz w:val="22"/>
                <w:szCs w:val="22"/>
              </w:rPr>
              <w:t xml:space="preserve">– иные документы согласно перечню документов, приведенных в порядке, предусмотренном нормативными правовыми актами органов местного </w:t>
            </w:r>
            <w:r>
              <w:rPr>
                <w:rFonts w:ascii="Liberation Serif" w:hAnsi="Liberation Serif" w:cs="Liberation Serif"/>
                <w:sz w:val="22"/>
                <w:szCs w:val="22"/>
              </w:rPr>
              <w:br/>
              <w:t xml:space="preserve">самоуправления, </w:t>
            </w:r>
            <w:r>
              <w:rPr>
                <w:rFonts w:ascii="Liberation Serif" w:hAnsi="Liberation Serif" w:cs="Liberation Serif"/>
                <w:sz w:val="22"/>
                <w:szCs w:val="22"/>
              </w:rPr>
              <w:br/>
              <w:t>утвержденными</w:t>
            </w:r>
            <w:r>
              <w:rPr>
                <w:rFonts w:ascii="Liberation Serif" w:hAnsi="Liberation Serif" w:cs="Liberation Serif"/>
                <w:sz w:val="22"/>
                <w:szCs w:val="22"/>
              </w:rPr>
              <w:br/>
              <w:t xml:space="preserve">в соответствии </w:t>
            </w:r>
            <w:proofErr w:type="gramStart"/>
            <w:r>
              <w:rPr>
                <w:rFonts w:ascii="Liberation Serif" w:hAnsi="Liberation Serif" w:cs="Liberation Serif"/>
                <w:sz w:val="22"/>
                <w:szCs w:val="22"/>
              </w:rPr>
              <w:t>с</w:t>
            </w:r>
            <w:proofErr w:type="gramEnd"/>
            <w:r>
              <w:rPr>
                <w:rFonts w:ascii="Liberation Serif" w:hAnsi="Liberation Serif" w:cs="Liberation Serif"/>
                <w:sz w:val="22"/>
                <w:szCs w:val="22"/>
              </w:rPr>
              <w:t xml:space="preserve"> </w:t>
            </w:r>
          </w:p>
          <w:p w:rsidR="0075488A" w:rsidRDefault="0075488A">
            <w:pPr>
              <w:autoSpaceDE w:val="0"/>
            </w:pPr>
            <w:r>
              <w:rPr>
                <w:rFonts w:ascii="Liberation Serif" w:hAnsi="Liberation Serif" w:cs="Liberation Serif"/>
                <w:sz w:val="22"/>
                <w:szCs w:val="22"/>
              </w:rPr>
              <w:t>пунктами 2 и 3 части 5</w:t>
            </w:r>
            <w:r>
              <w:rPr>
                <w:rFonts w:ascii="Liberation Serif" w:hAnsi="Liberation Serif" w:cs="Liberation Serif"/>
                <w:sz w:val="22"/>
                <w:szCs w:val="22"/>
                <w:vertAlign w:val="superscript"/>
              </w:rPr>
              <w:t>.3</w:t>
            </w:r>
          </w:p>
          <w:p w:rsidR="0075488A" w:rsidRDefault="0075488A">
            <w:pPr>
              <w:autoSpaceDE w:val="0"/>
            </w:pPr>
            <w:r>
              <w:rPr>
                <w:rFonts w:ascii="Liberation Serif" w:hAnsi="Liberation Serif" w:cs="Liberation Serif"/>
                <w:sz w:val="22"/>
                <w:szCs w:val="22"/>
              </w:rPr>
              <w:t xml:space="preserve">статьи 20 Федерального закона </w:t>
            </w:r>
            <w:r>
              <w:rPr>
                <w:rFonts w:ascii="Liberation Serif" w:hAnsi="Liberation Serif" w:cs="Liberation Serif"/>
                <w:sz w:val="22"/>
                <w:szCs w:val="22"/>
              </w:rPr>
              <w:br/>
              <w:t xml:space="preserve">от 8 ноября 2007 года </w:t>
            </w:r>
            <w:r>
              <w:rPr>
                <w:rFonts w:ascii="Liberation Serif" w:hAnsi="Liberation Serif" w:cs="Liberation Serif"/>
                <w:sz w:val="22"/>
                <w:szCs w:val="22"/>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75488A" w:rsidRDefault="0075488A">
            <w:pPr>
              <w:autoSpaceDE w:val="0"/>
            </w:pPr>
            <w:r>
              <w:rPr>
                <w:rFonts w:ascii="Liberation Serif" w:hAnsi="Liberation Serif" w:cs="Liberation Serif"/>
                <w:sz w:val="22"/>
                <w:szCs w:val="22"/>
              </w:rPr>
              <w:t>(далее – Закон № 257-ФЗ)</w:t>
            </w:r>
          </w:p>
          <w:p w:rsidR="0075488A" w:rsidRDefault="0075488A">
            <w:pPr>
              <w:autoSpaceDE w:val="0"/>
              <w:rPr>
                <w:rFonts w:ascii="Liberation Serif" w:hAnsi="Liberation Serif" w:cs="Liberation Serif"/>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lastRenderedPageBreak/>
              <w:t>письменное согласие, содержащее технические требования и условия</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bCs/>
                <w:sz w:val="22"/>
                <w:szCs w:val="22"/>
              </w:rPr>
              <w:t>часть 1 статьи 20 Закона</w:t>
            </w:r>
          </w:p>
          <w:p w:rsidR="0075488A" w:rsidRDefault="0075488A">
            <w:pPr>
              <w:pStyle w:val="a5"/>
            </w:pPr>
            <w:r>
              <w:rPr>
                <w:rFonts w:ascii="Liberation Serif" w:hAnsi="Liberation Serif" w:cs="Liberation Serif"/>
                <w:bCs/>
                <w:sz w:val="22"/>
                <w:szCs w:val="22"/>
              </w:rPr>
              <w:t>№ 257-ФЗ;</w:t>
            </w:r>
          </w:p>
          <w:p w:rsidR="0075488A" w:rsidRDefault="0075488A">
            <w:pPr>
              <w:pStyle w:val="a5"/>
            </w:pPr>
            <w:r>
              <w:rPr>
                <w:rFonts w:ascii="Liberation Serif" w:hAnsi="Liberation Serif" w:cs="Liberation Serif"/>
                <w:bCs/>
                <w:sz w:val="22"/>
                <w:szCs w:val="22"/>
              </w:rPr>
              <w:t xml:space="preserve">1) в отношении федеральной автодороги – Порядок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w:t>
            </w:r>
            <w:r>
              <w:rPr>
                <w:rFonts w:ascii="Liberation Serif" w:hAnsi="Liberation Serif" w:cs="Liberation Serif"/>
                <w:bCs/>
                <w:sz w:val="22"/>
                <w:szCs w:val="22"/>
              </w:rPr>
              <w:br/>
              <w:t xml:space="preserve">сооружениями пересечения автомобильной дороги </w:t>
            </w:r>
            <w:r>
              <w:rPr>
                <w:rFonts w:ascii="Liberation Serif" w:hAnsi="Liberation Serif" w:cs="Liberation Serif"/>
                <w:bCs/>
                <w:sz w:val="22"/>
                <w:szCs w:val="22"/>
              </w:rPr>
              <w:br/>
              <w:t xml:space="preserve">федерального значения </w:t>
            </w:r>
            <w:r>
              <w:rPr>
                <w:rFonts w:ascii="Liberation Serif" w:hAnsi="Liberation Serif" w:cs="Liberation Serif"/>
                <w:bCs/>
                <w:sz w:val="22"/>
                <w:szCs w:val="22"/>
              </w:rPr>
              <w:br/>
              <w:t xml:space="preserve">с другими автомобильными дорогами и примыкания </w:t>
            </w:r>
            <w:r>
              <w:rPr>
                <w:rFonts w:ascii="Liberation Serif" w:hAnsi="Liberation Serif" w:cs="Liberation Serif"/>
                <w:bCs/>
                <w:sz w:val="22"/>
                <w:szCs w:val="22"/>
              </w:rPr>
              <w:br/>
              <w:t xml:space="preserve">автомобильной дороги </w:t>
            </w:r>
            <w:r>
              <w:rPr>
                <w:rFonts w:ascii="Liberation Serif" w:hAnsi="Liberation Serif" w:cs="Liberation Serif"/>
                <w:bCs/>
                <w:sz w:val="22"/>
                <w:szCs w:val="22"/>
              </w:rPr>
              <w:br/>
              <w:t xml:space="preserve">федерального значения </w:t>
            </w:r>
            <w:r>
              <w:rPr>
                <w:rFonts w:ascii="Liberation Serif" w:hAnsi="Liberation Serif" w:cs="Liberation Serif"/>
                <w:bCs/>
                <w:sz w:val="22"/>
                <w:szCs w:val="22"/>
              </w:rPr>
              <w:br/>
              <w:t xml:space="preserve">к другой автомобильной дороге, а также перечня документов, необходимых </w:t>
            </w:r>
          </w:p>
          <w:p w:rsidR="0075488A" w:rsidRDefault="0075488A">
            <w:pPr>
              <w:pStyle w:val="a5"/>
            </w:pPr>
            <w:r>
              <w:rPr>
                <w:rFonts w:ascii="Liberation Serif" w:hAnsi="Liberation Serif" w:cs="Liberation Serif"/>
                <w:bCs/>
                <w:sz w:val="22"/>
                <w:szCs w:val="22"/>
              </w:rPr>
              <w:t xml:space="preserve">для выдачи такого согласия, </w:t>
            </w:r>
            <w:proofErr w:type="gramStart"/>
            <w:r>
              <w:rPr>
                <w:rFonts w:ascii="Liberation Serif" w:hAnsi="Liberation Serif" w:cs="Liberation Serif"/>
                <w:bCs/>
                <w:sz w:val="22"/>
                <w:szCs w:val="22"/>
              </w:rPr>
              <w:t>утвержденный</w:t>
            </w:r>
            <w:proofErr w:type="gramEnd"/>
            <w:r>
              <w:rPr>
                <w:rFonts w:ascii="Liberation Serif" w:hAnsi="Liberation Serif" w:cs="Liberation Serif"/>
                <w:bCs/>
                <w:sz w:val="22"/>
                <w:szCs w:val="22"/>
              </w:rPr>
              <w:t xml:space="preserve"> приказом Министерства транспорта </w:t>
            </w:r>
            <w:r>
              <w:rPr>
                <w:rFonts w:ascii="Liberation Serif" w:hAnsi="Liberation Serif" w:cs="Liberation Serif"/>
                <w:bCs/>
                <w:sz w:val="22"/>
                <w:szCs w:val="22"/>
              </w:rPr>
              <w:lastRenderedPageBreak/>
              <w:t xml:space="preserve">Российской Федерации </w:t>
            </w:r>
          </w:p>
          <w:p w:rsidR="0075488A" w:rsidRDefault="0075488A">
            <w:pPr>
              <w:pStyle w:val="a5"/>
            </w:pPr>
            <w:r>
              <w:rPr>
                <w:rFonts w:ascii="Liberation Serif" w:hAnsi="Liberation Serif" w:cs="Liberation Serif"/>
                <w:bCs/>
                <w:sz w:val="22"/>
                <w:szCs w:val="22"/>
              </w:rPr>
              <w:t>от 09.07.2018 № 261;</w:t>
            </w:r>
          </w:p>
          <w:p w:rsidR="0075488A" w:rsidRDefault="0075488A">
            <w:pPr>
              <w:pStyle w:val="a5"/>
              <w:rPr>
                <w:rFonts w:ascii="Liberation Serif" w:hAnsi="Liberation Serif" w:cs="Liberation Serif"/>
                <w:bCs/>
              </w:rPr>
            </w:pPr>
            <w:r>
              <w:rPr>
                <w:rFonts w:ascii="Liberation Serif" w:hAnsi="Liberation Serif" w:cs="Liberation Serif"/>
                <w:bCs/>
                <w:sz w:val="22"/>
                <w:szCs w:val="22"/>
              </w:rPr>
              <w:t xml:space="preserve">2) в отношении региональных и межмуниципальных автодорог – постановление Правительства Свердловской области </w:t>
            </w:r>
          </w:p>
          <w:p w:rsidR="0075488A" w:rsidRDefault="0075488A">
            <w:pPr>
              <w:pStyle w:val="a5"/>
            </w:pPr>
            <w:r>
              <w:rPr>
                <w:rFonts w:ascii="Liberation Serif" w:hAnsi="Liberation Serif" w:cs="Liberation Serif"/>
                <w:bCs/>
                <w:sz w:val="22"/>
                <w:szCs w:val="22"/>
              </w:rPr>
              <w:t xml:space="preserve">от 05.09.2019 № 579-ПП «Об утверждении Порядка выдачи согласия </w:t>
            </w:r>
            <w:r>
              <w:rPr>
                <w:rFonts w:ascii="Liberation Serif" w:hAnsi="Liberation Serif" w:cs="Liberation Serif"/>
                <w:bCs/>
                <w:sz w:val="22"/>
                <w:szCs w:val="22"/>
              </w:rPr>
              <w:br/>
              <w:t xml:space="preserve">в письменной форме владельцем автомобильной дороги регионального </w:t>
            </w:r>
            <w:r>
              <w:rPr>
                <w:rFonts w:ascii="Liberation Serif" w:hAnsi="Liberation Serif" w:cs="Liberation Serif"/>
                <w:bCs/>
                <w:sz w:val="22"/>
                <w:szCs w:val="22"/>
              </w:rPr>
              <w:br/>
              <w:t xml:space="preserve">и межмуниципального значения в целях строительства, реконструкции, капитального ремонта, ремонта являющихся сооружениями пересечения автомобильной дороги регионального </w:t>
            </w:r>
            <w:r>
              <w:rPr>
                <w:rFonts w:ascii="Liberation Serif" w:hAnsi="Liberation Serif" w:cs="Liberation Serif"/>
                <w:bCs/>
                <w:sz w:val="22"/>
                <w:szCs w:val="22"/>
              </w:rPr>
              <w:br/>
              <w:t xml:space="preserve">и межмуниципального значения с другими автомобильными дорогами и примыкания автомобильной дороги регионального </w:t>
            </w:r>
            <w:r>
              <w:rPr>
                <w:rFonts w:ascii="Liberation Serif" w:hAnsi="Liberation Serif" w:cs="Liberation Serif"/>
                <w:bCs/>
                <w:sz w:val="22"/>
                <w:szCs w:val="22"/>
              </w:rPr>
              <w:br/>
              <w:t>и межмуниципального значения к другой автомобильной дороге»;</w:t>
            </w:r>
          </w:p>
          <w:p w:rsidR="0075488A" w:rsidRDefault="0075488A">
            <w:pPr>
              <w:pStyle w:val="a5"/>
            </w:pPr>
            <w:r>
              <w:rPr>
                <w:rFonts w:ascii="Liberation Serif" w:hAnsi="Liberation Serif" w:cs="Liberation Serif"/>
                <w:sz w:val="22"/>
                <w:szCs w:val="22"/>
              </w:rPr>
              <w:t>постановление Правительства Свердловской области</w:t>
            </w:r>
            <w:r>
              <w:t xml:space="preserve"> </w:t>
            </w:r>
          </w:p>
          <w:p w:rsidR="0075488A" w:rsidRDefault="0075488A">
            <w:pPr>
              <w:pStyle w:val="a5"/>
            </w:pPr>
            <w:r>
              <w:rPr>
                <w:rFonts w:ascii="Liberation Serif" w:hAnsi="Liberation Serif" w:cs="Liberation Serif"/>
                <w:sz w:val="22"/>
                <w:szCs w:val="22"/>
              </w:rPr>
              <w:t xml:space="preserve">от 17.05.2018 № 308-ПП </w:t>
            </w:r>
            <w:r>
              <w:rPr>
                <w:rFonts w:ascii="Liberation Serif" w:hAnsi="Liberation Serif" w:cs="Liberation Serif"/>
                <w:sz w:val="22"/>
                <w:szCs w:val="22"/>
              </w:rPr>
              <w:br/>
              <w:t>«Об утверждении объема услуг, оказываемых</w:t>
            </w:r>
          </w:p>
          <w:p w:rsidR="0075488A" w:rsidRDefault="0075488A">
            <w:pPr>
              <w:pStyle w:val="a5"/>
            </w:pPr>
            <w:r>
              <w:rPr>
                <w:rFonts w:ascii="Liberation Serif" w:hAnsi="Liberation Serif" w:cs="Liberation Serif"/>
                <w:sz w:val="22"/>
                <w:szCs w:val="22"/>
              </w:rPr>
              <w:t xml:space="preserve"> по договору о присоединении объекта дорожного сервиса </w:t>
            </w:r>
          </w:p>
          <w:p w:rsidR="0075488A" w:rsidRDefault="0075488A">
            <w:pPr>
              <w:pStyle w:val="a5"/>
            </w:pPr>
            <w:r>
              <w:rPr>
                <w:rFonts w:ascii="Liberation Serif" w:hAnsi="Liberation Serif" w:cs="Liberation Serif"/>
                <w:sz w:val="22"/>
                <w:szCs w:val="22"/>
              </w:rPr>
              <w:t xml:space="preserve">и стационарного торгового объекта общей площадью свыше десяти тысяч квадратных метров </w:t>
            </w:r>
            <w:r>
              <w:rPr>
                <w:rFonts w:ascii="Liberation Serif" w:hAnsi="Liberation Serif" w:cs="Liberation Serif"/>
                <w:sz w:val="22"/>
                <w:szCs w:val="22"/>
              </w:rPr>
              <w:br/>
              <w:t>к автомобильной дороге общего пользования регионального значения Свердловской области»;</w:t>
            </w:r>
          </w:p>
          <w:p w:rsidR="0075488A" w:rsidRDefault="0075488A">
            <w:pPr>
              <w:pStyle w:val="a5"/>
            </w:pPr>
            <w:r>
              <w:rPr>
                <w:rFonts w:ascii="Liberation Serif" w:hAnsi="Liberation Serif" w:cs="Liberation Serif"/>
                <w:sz w:val="22"/>
                <w:szCs w:val="22"/>
              </w:rPr>
              <w:t xml:space="preserve">постановление Правительства Свердловской области </w:t>
            </w:r>
          </w:p>
          <w:p w:rsidR="0075488A" w:rsidRDefault="0075488A">
            <w:pPr>
              <w:pStyle w:val="a5"/>
            </w:pPr>
            <w:r>
              <w:rPr>
                <w:rFonts w:ascii="Liberation Serif" w:hAnsi="Liberation Serif" w:cs="Liberation Serif"/>
                <w:sz w:val="22"/>
                <w:szCs w:val="22"/>
              </w:rPr>
              <w:t xml:space="preserve">от 23.07.2020 № 493-ПП </w:t>
            </w:r>
            <w:r>
              <w:rPr>
                <w:rFonts w:ascii="Liberation Serif" w:hAnsi="Liberation Serif" w:cs="Liberation Serif"/>
                <w:sz w:val="22"/>
                <w:szCs w:val="22"/>
              </w:rPr>
              <w:br/>
              <w:t>«О</w:t>
            </w:r>
            <w:r>
              <w:rPr>
                <w:rFonts w:ascii="Liberation Serif" w:hAnsi="Liberation Serif" w:cs="Liberation Serif"/>
                <w:bCs/>
                <w:sz w:val="22"/>
                <w:szCs w:val="22"/>
              </w:rPr>
              <w:t xml:space="preserve">б утверждении стоимости услуг, оказываемых по договору о присоединении объекта дорожного сервиса </w:t>
            </w:r>
          </w:p>
          <w:p w:rsidR="0075488A" w:rsidRDefault="0075488A">
            <w:pPr>
              <w:pStyle w:val="a5"/>
            </w:pPr>
            <w:r>
              <w:rPr>
                <w:rFonts w:ascii="Liberation Serif" w:hAnsi="Liberation Serif" w:cs="Liberation Serif"/>
                <w:bCs/>
                <w:sz w:val="22"/>
                <w:szCs w:val="22"/>
              </w:rPr>
              <w:t>и стационарного торгового объекта общей площадью свыше десяти тысяч квадратных метров</w:t>
            </w:r>
          </w:p>
          <w:p w:rsidR="0075488A" w:rsidRDefault="0075488A">
            <w:pPr>
              <w:pStyle w:val="a5"/>
            </w:pPr>
            <w:r>
              <w:rPr>
                <w:rFonts w:ascii="Liberation Serif" w:hAnsi="Liberation Serif" w:cs="Liberation Serif"/>
                <w:bCs/>
                <w:sz w:val="22"/>
                <w:szCs w:val="22"/>
              </w:rPr>
              <w:t>к автомобильной дороге общего пользования регионального значения Свердловской области</w:t>
            </w:r>
            <w:r>
              <w:rPr>
                <w:rFonts w:ascii="Liberation Serif" w:hAnsi="Liberation Serif" w:cs="Liberation Serif"/>
                <w:sz w:val="22"/>
                <w:szCs w:val="22"/>
              </w:rPr>
              <w:t>»;</w:t>
            </w:r>
          </w:p>
          <w:p w:rsidR="0075488A" w:rsidRDefault="0075488A">
            <w:pPr>
              <w:pStyle w:val="a5"/>
            </w:pPr>
            <w:r>
              <w:rPr>
                <w:rFonts w:ascii="Liberation Serif" w:hAnsi="Liberation Serif" w:cs="Liberation Serif"/>
                <w:bCs/>
                <w:sz w:val="22"/>
                <w:szCs w:val="22"/>
              </w:rPr>
              <w:t xml:space="preserve">3) в отношении автодорог местного значения – порядок, предусмотренный нормативными правовыми актами органов местного </w:t>
            </w:r>
          </w:p>
          <w:p w:rsidR="0075488A" w:rsidRDefault="0075488A">
            <w:pPr>
              <w:pStyle w:val="a5"/>
            </w:pPr>
            <w:r>
              <w:rPr>
                <w:rFonts w:ascii="Liberation Serif" w:hAnsi="Liberation Serif" w:cs="Liberation Serif"/>
                <w:bCs/>
                <w:sz w:val="22"/>
                <w:szCs w:val="22"/>
              </w:rPr>
              <w:lastRenderedPageBreak/>
              <w:t xml:space="preserve">самоуправления, </w:t>
            </w:r>
            <w:proofErr w:type="gramStart"/>
            <w:r>
              <w:rPr>
                <w:rFonts w:ascii="Liberation Serif" w:hAnsi="Liberation Serif" w:cs="Liberation Serif"/>
                <w:bCs/>
                <w:sz w:val="22"/>
                <w:szCs w:val="22"/>
              </w:rPr>
              <w:t>утвержденными</w:t>
            </w:r>
            <w:proofErr w:type="gramEnd"/>
          </w:p>
          <w:p w:rsidR="0075488A" w:rsidRDefault="0075488A">
            <w:pPr>
              <w:pStyle w:val="a5"/>
              <w:rPr>
                <w:rFonts w:ascii="Liberation Serif" w:hAnsi="Liberation Serif" w:cs="Liberation Serif"/>
                <w:bCs/>
              </w:rPr>
            </w:pPr>
            <w:r>
              <w:rPr>
                <w:rFonts w:ascii="Liberation Serif" w:hAnsi="Liberation Serif" w:cs="Liberation Serif"/>
                <w:bCs/>
                <w:sz w:val="22"/>
                <w:szCs w:val="22"/>
              </w:rPr>
              <w:t xml:space="preserve">в соответствии </w:t>
            </w:r>
          </w:p>
          <w:p w:rsidR="0075488A" w:rsidRDefault="0075488A">
            <w:pPr>
              <w:pStyle w:val="a5"/>
            </w:pPr>
            <w:r>
              <w:rPr>
                <w:rFonts w:ascii="Liberation Serif" w:hAnsi="Liberation Serif" w:cs="Liberation Serif"/>
                <w:bCs/>
                <w:sz w:val="22"/>
                <w:szCs w:val="22"/>
              </w:rPr>
              <w:t>с пунктами 2 и 3 части 5</w:t>
            </w:r>
            <w:r>
              <w:rPr>
                <w:rFonts w:ascii="Liberation Serif" w:hAnsi="Liberation Serif" w:cs="Liberation Serif"/>
                <w:bCs/>
                <w:sz w:val="22"/>
                <w:szCs w:val="22"/>
                <w:vertAlign w:val="superscript"/>
              </w:rPr>
              <w:t>.3</w:t>
            </w:r>
            <w:r>
              <w:rPr>
                <w:rFonts w:ascii="Liberation Serif" w:hAnsi="Liberation Serif" w:cs="Liberation Serif"/>
                <w:bCs/>
                <w:sz w:val="22"/>
                <w:szCs w:val="22"/>
              </w:rPr>
              <w:t xml:space="preserve"> статьи 20 Закона</w:t>
            </w:r>
          </w:p>
          <w:p w:rsidR="0075488A" w:rsidRDefault="0075488A">
            <w:pPr>
              <w:pStyle w:val="a5"/>
            </w:pPr>
            <w:r>
              <w:rPr>
                <w:rFonts w:ascii="Liberation Serif" w:hAnsi="Liberation Serif" w:cs="Liberation Serif"/>
                <w:bCs/>
                <w:sz w:val="22"/>
                <w:szCs w:val="22"/>
              </w:rPr>
              <w:t>№ 257-ФЗ</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lastRenderedPageBreak/>
              <w:t>все категории</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rPr>
                <w:rFonts w:ascii="Liberation Serif" w:hAnsi="Liberation Serif" w:cs="Liberation Serif"/>
              </w:rPr>
            </w:pPr>
            <w:r>
              <w:rPr>
                <w:rFonts w:ascii="Liberation Serif" w:hAnsi="Liberation Serif" w:cs="Liberation Serif"/>
              </w:rPr>
              <w: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организация–инвестор обращается </w:t>
            </w:r>
            <w:r>
              <w:rPr>
                <w:rFonts w:ascii="Liberation Serif" w:hAnsi="Liberation Serif" w:cs="Liberation Serif"/>
                <w:bCs/>
                <w:sz w:val="22"/>
                <w:szCs w:val="22"/>
              </w:rPr>
              <w:br/>
              <w:t>в адрес владельца:</w:t>
            </w:r>
          </w:p>
          <w:p w:rsidR="0075488A" w:rsidRDefault="0075488A">
            <w:pPr>
              <w:autoSpaceDE w:val="0"/>
            </w:pPr>
            <w:r>
              <w:rPr>
                <w:rFonts w:ascii="Liberation Serif" w:hAnsi="Liberation Serif" w:cs="Liberation Serif"/>
                <w:bCs/>
                <w:sz w:val="22"/>
                <w:szCs w:val="22"/>
              </w:rPr>
              <w:t>1) в отношении федеральных автодорог – ФКУ «</w:t>
            </w:r>
            <w:proofErr w:type="spellStart"/>
            <w:r>
              <w:rPr>
                <w:rFonts w:ascii="Liberation Serif" w:hAnsi="Liberation Serif" w:cs="Liberation Serif"/>
                <w:bCs/>
                <w:sz w:val="22"/>
                <w:szCs w:val="22"/>
              </w:rPr>
              <w:t>Уралуправтодор</w:t>
            </w:r>
            <w:proofErr w:type="spellEnd"/>
            <w:r>
              <w:rPr>
                <w:rFonts w:ascii="Liberation Serif" w:hAnsi="Liberation Serif" w:cs="Liberation Serif"/>
                <w:bCs/>
                <w:sz w:val="22"/>
                <w:szCs w:val="22"/>
              </w:rPr>
              <w:t>»;</w:t>
            </w:r>
          </w:p>
          <w:p w:rsidR="0075488A" w:rsidRDefault="0075488A">
            <w:pPr>
              <w:autoSpaceDE w:val="0"/>
            </w:pPr>
            <w:r>
              <w:rPr>
                <w:rFonts w:ascii="Liberation Serif" w:hAnsi="Liberation Serif" w:cs="Liberation Serif"/>
                <w:bCs/>
                <w:sz w:val="22"/>
                <w:szCs w:val="22"/>
              </w:rPr>
              <w:t>2) в отно</w:t>
            </w:r>
            <w:r w:rsidR="006F2BB9">
              <w:rPr>
                <w:rFonts w:ascii="Liberation Serif" w:hAnsi="Liberation Serif" w:cs="Liberation Serif"/>
                <w:bCs/>
                <w:sz w:val="22"/>
                <w:szCs w:val="22"/>
              </w:rPr>
              <w:t xml:space="preserve">шении региональных </w:t>
            </w:r>
            <w:r w:rsidR="006F2BB9">
              <w:rPr>
                <w:rFonts w:ascii="Liberation Serif" w:hAnsi="Liberation Serif" w:cs="Liberation Serif"/>
                <w:bCs/>
                <w:sz w:val="22"/>
                <w:szCs w:val="22"/>
              </w:rPr>
              <w:br/>
              <w:t>и межмуници</w:t>
            </w:r>
            <w:r>
              <w:rPr>
                <w:rFonts w:ascii="Liberation Serif" w:hAnsi="Liberation Serif" w:cs="Liberation Serif"/>
                <w:bCs/>
                <w:sz w:val="22"/>
                <w:szCs w:val="22"/>
              </w:rPr>
              <w:t>пальных дорог</w:t>
            </w:r>
            <w:r>
              <w:rPr>
                <w:rFonts w:ascii="Liberation Serif" w:hAnsi="Liberation Serif"/>
                <w:sz w:val="22"/>
                <w:szCs w:val="22"/>
              </w:rPr>
              <w:t> </w:t>
            </w:r>
            <w:r>
              <w:rPr>
                <w:rFonts w:ascii="Liberation Serif" w:hAnsi="Liberation Serif" w:cs="Liberation Serif"/>
                <w:bCs/>
                <w:sz w:val="22"/>
                <w:szCs w:val="22"/>
              </w:rPr>
              <w:t xml:space="preserve">– ГКУ </w:t>
            </w:r>
            <w:proofErr w:type="gramStart"/>
            <w:r>
              <w:rPr>
                <w:rFonts w:ascii="Liberation Serif" w:hAnsi="Liberation Serif" w:cs="Liberation Serif"/>
                <w:bCs/>
                <w:sz w:val="22"/>
                <w:szCs w:val="22"/>
              </w:rPr>
              <w:t>СО</w:t>
            </w:r>
            <w:proofErr w:type="gramEnd"/>
            <w:r>
              <w:rPr>
                <w:rFonts w:ascii="Liberation Serif" w:hAnsi="Liberation Serif" w:cs="Liberation Serif"/>
                <w:bCs/>
                <w:sz w:val="22"/>
                <w:szCs w:val="22"/>
              </w:rPr>
              <w:t xml:space="preserve"> «Управление автомобильных дорог»;</w:t>
            </w:r>
          </w:p>
          <w:p w:rsidR="0075488A" w:rsidRDefault="0075488A">
            <w:pPr>
              <w:autoSpaceDE w:val="0"/>
            </w:pPr>
            <w:r>
              <w:rPr>
                <w:rFonts w:ascii="Liberation Serif" w:hAnsi="Liberation Serif" w:cs="Liberation Serif"/>
                <w:bCs/>
                <w:sz w:val="22"/>
                <w:szCs w:val="22"/>
              </w:rPr>
              <w:t>3) в отношении</w:t>
            </w:r>
          </w:p>
          <w:p w:rsidR="0075488A" w:rsidRDefault="0075488A">
            <w:pPr>
              <w:autoSpaceDE w:val="0"/>
            </w:pPr>
            <w:r>
              <w:rPr>
                <w:rFonts w:ascii="Liberation Serif" w:hAnsi="Liberation Serif" w:cs="Liberation Serif"/>
                <w:bCs/>
                <w:sz w:val="22"/>
                <w:szCs w:val="22"/>
              </w:rPr>
              <w:t>автодорог местного значения –</w:t>
            </w:r>
            <w:r w:rsidR="006F2BB9">
              <w:t xml:space="preserve"> </w:t>
            </w:r>
            <w:r>
              <w:rPr>
                <w:rFonts w:ascii="Liberation Serif" w:hAnsi="Liberation Serif" w:cs="Liberation Serif"/>
                <w:bCs/>
                <w:sz w:val="22"/>
                <w:szCs w:val="22"/>
              </w:rPr>
              <w:t>ОМС МО</w:t>
            </w:r>
          </w:p>
        </w:tc>
      </w:tr>
      <w:tr w:rsidR="0075488A" w:rsidTr="00A62E3F">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pStyle w:val="aa"/>
              <w:autoSpaceDE w:val="0"/>
              <w:ind w:left="0"/>
              <w:jc w:val="center"/>
            </w:pPr>
            <w:r>
              <w:rPr>
                <w:rFonts w:ascii="Liberation Serif" w:hAnsi="Liberation Serif" w:cs="Liberation Serif"/>
                <w:sz w:val="22"/>
                <w:szCs w:val="22"/>
              </w:rPr>
              <w:lastRenderedPageBreak/>
              <w:t>3.</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Получение решения </w:t>
            </w:r>
            <w:r>
              <w:rPr>
                <w:rFonts w:ascii="Liberation Serif" w:hAnsi="Liberation Serif" w:cs="Liberation Serif"/>
                <w:bCs/>
                <w:sz w:val="22"/>
                <w:szCs w:val="22"/>
              </w:rPr>
              <w:br/>
              <w:t xml:space="preserve">о подготовке </w:t>
            </w:r>
            <w:r>
              <w:rPr>
                <w:rFonts w:ascii="Liberation Serif" w:hAnsi="Liberation Serif" w:cs="Liberation Serif"/>
                <w:bCs/>
                <w:sz w:val="22"/>
                <w:szCs w:val="22"/>
              </w:rPr>
              <w:br/>
              <w:t>документации</w:t>
            </w:r>
            <w:r>
              <w:rPr>
                <w:rFonts w:ascii="Liberation Serif" w:hAnsi="Liberation Serif" w:cs="Liberation Serif"/>
                <w:bCs/>
                <w:sz w:val="22"/>
                <w:szCs w:val="22"/>
              </w:rPr>
              <w:br/>
              <w:t xml:space="preserve">по планировке территории, содержащее задание </w:t>
            </w:r>
            <w:r>
              <w:rPr>
                <w:rFonts w:ascii="Liberation Serif" w:hAnsi="Liberation Serif" w:cs="Liberation Serif"/>
                <w:bCs/>
                <w:sz w:val="22"/>
                <w:szCs w:val="22"/>
              </w:rPr>
              <w:br/>
              <w:t xml:space="preserve">на разработку документации </w:t>
            </w:r>
            <w:r>
              <w:rPr>
                <w:rFonts w:ascii="Liberation Serif" w:hAnsi="Liberation Serif" w:cs="Liberation Serif"/>
                <w:bCs/>
                <w:sz w:val="22"/>
                <w:szCs w:val="22"/>
              </w:rPr>
              <w:br/>
              <w:t xml:space="preserve">по планировке </w:t>
            </w:r>
            <w:r>
              <w:rPr>
                <w:rFonts w:ascii="Liberation Serif" w:hAnsi="Liberation Serif" w:cs="Liberation Serif"/>
                <w:bCs/>
                <w:sz w:val="22"/>
                <w:szCs w:val="22"/>
              </w:rPr>
              <w:br/>
              <w:t>территории</w:t>
            </w:r>
          </w:p>
          <w:p w:rsidR="0075488A" w:rsidRDefault="0075488A">
            <w:pPr>
              <w:autoSpaceDE w:val="0"/>
            </w:pPr>
            <w:r>
              <w:rPr>
                <w:rFonts w:ascii="Liberation Serif" w:hAnsi="Liberation Serif" w:cs="Liberation Serif"/>
                <w:bCs/>
                <w:sz w:val="22"/>
                <w:szCs w:val="22"/>
              </w:rPr>
              <w:t>в отношении федеральных автодорог </w:t>
            </w:r>
          </w:p>
          <w:p w:rsidR="0075488A" w:rsidRDefault="0075488A">
            <w:pPr>
              <w:autoSpaceDE w:val="0"/>
              <w:rPr>
                <w:rFonts w:ascii="Liberation Serif" w:hAnsi="Liberation Serif" w:cs="Liberation Seri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sz w:val="22"/>
                <w:szCs w:val="22"/>
              </w:rPr>
              <w:t>15 рабочих дней</w:t>
            </w:r>
          </w:p>
          <w:p w:rsidR="0075488A" w:rsidRDefault="0075488A">
            <w:pPr>
              <w:pStyle w:val="a5"/>
              <w:jc w:val="cente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3</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1) заявление;</w:t>
            </w:r>
          </w:p>
          <w:p w:rsidR="0075488A" w:rsidRDefault="0075488A">
            <w:pPr>
              <w:pStyle w:val="a5"/>
            </w:pPr>
            <w:r>
              <w:rPr>
                <w:rFonts w:ascii="Liberation Serif" w:hAnsi="Liberation Serif" w:cs="Liberation Serif"/>
                <w:sz w:val="22"/>
                <w:szCs w:val="22"/>
              </w:rPr>
              <w:t xml:space="preserve">2) проект задания </w:t>
            </w:r>
            <w:r>
              <w:rPr>
                <w:rFonts w:ascii="Liberation Serif" w:hAnsi="Liberation Serif" w:cs="Liberation Serif"/>
                <w:sz w:val="22"/>
                <w:szCs w:val="22"/>
              </w:rPr>
              <w:br/>
              <w:t xml:space="preserve">на разработку документации </w:t>
            </w:r>
            <w:r>
              <w:rPr>
                <w:rFonts w:ascii="Liberation Serif" w:hAnsi="Liberation Serif" w:cs="Liberation Serif"/>
                <w:sz w:val="22"/>
                <w:szCs w:val="22"/>
              </w:rPr>
              <w:br/>
              <w:t>по планировке территории</w:t>
            </w:r>
            <w:r>
              <w:rPr>
                <w:rFonts w:ascii="Liberation Serif" w:hAnsi="Liberation Serif" w:cs="Liberation Serif"/>
                <w:sz w:val="22"/>
                <w:szCs w:val="22"/>
              </w:rPr>
              <w:br/>
              <w:t>в 2 экземплярах;</w:t>
            </w:r>
          </w:p>
          <w:p w:rsidR="0075488A" w:rsidRDefault="0075488A">
            <w:pPr>
              <w:autoSpaceDE w:val="0"/>
            </w:pPr>
            <w:r>
              <w:rPr>
                <w:rFonts w:ascii="Liberation Serif" w:hAnsi="Liberation Serif" w:cs="Liberation Serif"/>
                <w:sz w:val="22"/>
                <w:szCs w:val="22"/>
              </w:rPr>
              <w:t xml:space="preserve">3) проект задания </w:t>
            </w:r>
            <w:r>
              <w:rPr>
                <w:rFonts w:ascii="Liberation Serif" w:hAnsi="Liberation Serif" w:cs="Liberation Serif"/>
                <w:sz w:val="22"/>
                <w:szCs w:val="22"/>
              </w:rPr>
              <w:br/>
              <w:t xml:space="preserve">на выполнение </w:t>
            </w:r>
            <w:r>
              <w:rPr>
                <w:rFonts w:ascii="Liberation Serif" w:hAnsi="Liberation Serif" w:cs="Liberation Serif"/>
                <w:sz w:val="22"/>
                <w:szCs w:val="22"/>
              </w:rPr>
              <w:br/>
              <w:t xml:space="preserve">инженерных изысканий </w:t>
            </w:r>
            <w:r>
              <w:rPr>
                <w:rFonts w:ascii="Liberation Serif" w:hAnsi="Liberation Serif" w:cs="Liberation Serif"/>
                <w:sz w:val="22"/>
                <w:szCs w:val="22"/>
              </w:rPr>
              <w:br/>
              <w:t>в 2 экземплярах или пояснительная записка, содержащая обоснование отсутствия такой необходимости</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решение о подготовке </w:t>
            </w:r>
            <w:r>
              <w:rPr>
                <w:rFonts w:ascii="Liberation Serif" w:hAnsi="Liberation Serif" w:cs="Liberation Serif"/>
                <w:sz w:val="22"/>
                <w:szCs w:val="22"/>
              </w:rPr>
              <w:br/>
              <w:t xml:space="preserve">документации </w:t>
            </w:r>
            <w:r>
              <w:rPr>
                <w:rFonts w:ascii="Liberation Serif" w:hAnsi="Liberation Serif" w:cs="Liberation Serif"/>
                <w:sz w:val="22"/>
                <w:szCs w:val="22"/>
              </w:rPr>
              <w:br/>
              <w:t>по планировке территории, содержащее задание</w:t>
            </w:r>
            <w:r>
              <w:rPr>
                <w:rFonts w:ascii="Liberation Serif" w:hAnsi="Liberation Serif" w:cs="Liberation Serif"/>
                <w:sz w:val="22"/>
                <w:szCs w:val="22"/>
              </w:rPr>
              <w:br/>
              <w:t xml:space="preserve">на разработку такой </w:t>
            </w:r>
            <w:r>
              <w:rPr>
                <w:rFonts w:ascii="Liberation Serif" w:hAnsi="Liberation Serif" w:cs="Liberation Serif"/>
                <w:sz w:val="22"/>
                <w:szCs w:val="22"/>
              </w:rPr>
              <w:br/>
              <w:t>документации</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bCs/>
                <w:sz w:val="22"/>
                <w:szCs w:val="22"/>
              </w:rPr>
              <w:t xml:space="preserve">статья 45 Градостроительного кодекса Российской Федерации (далее – </w:t>
            </w:r>
            <w:proofErr w:type="spellStart"/>
            <w:r>
              <w:rPr>
                <w:rFonts w:ascii="Liberation Serif" w:hAnsi="Liberation Serif" w:cs="Liberation Serif"/>
                <w:bCs/>
                <w:sz w:val="22"/>
                <w:szCs w:val="22"/>
              </w:rPr>
              <w:t>ГрК</w:t>
            </w:r>
            <w:proofErr w:type="spellEnd"/>
            <w:r>
              <w:rPr>
                <w:rFonts w:ascii="Liberation Serif" w:hAnsi="Liberation Serif" w:cs="Liberation Serif"/>
                <w:bCs/>
                <w:sz w:val="22"/>
                <w:szCs w:val="22"/>
              </w:rPr>
              <w:t> РФ);</w:t>
            </w:r>
          </w:p>
          <w:p w:rsidR="0075488A" w:rsidRDefault="0075488A">
            <w:pPr>
              <w:pStyle w:val="a5"/>
            </w:pPr>
            <w:r>
              <w:rPr>
                <w:rFonts w:ascii="Liberation Serif" w:hAnsi="Liberation Serif" w:cs="Liberation Serif"/>
                <w:bCs/>
                <w:sz w:val="22"/>
                <w:szCs w:val="22"/>
              </w:rPr>
              <w:t>Порядок подготовки</w:t>
            </w:r>
          </w:p>
          <w:p w:rsidR="0075488A" w:rsidRDefault="0075488A">
            <w:pPr>
              <w:pStyle w:val="a5"/>
            </w:pPr>
            <w:proofErr w:type="gramStart"/>
            <w:r>
              <w:rPr>
                <w:rFonts w:ascii="Liberation Serif" w:hAnsi="Liberation Serif" w:cs="Liberation Serif"/>
                <w:bCs/>
                <w:sz w:val="22"/>
                <w:szCs w:val="22"/>
              </w:rPr>
              <w:t>документации</w:t>
            </w:r>
            <w:r>
              <w:rPr>
                <w:rFonts w:ascii="Liberation Serif" w:hAnsi="Liberation Serif" w:cs="Liberation Serif"/>
                <w:bCs/>
                <w:sz w:val="22"/>
                <w:szCs w:val="22"/>
              </w:rPr>
              <w:br/>
              <w:t>по планировке территории, предназначенной</w:t>
            </w:r>
            <w:r>
              <w:rPr>
                <w:rFonts w:ascii="Liberation Serif" w:hAnsi="Liberation Serif" w:cs="Liberation Serif"/>
                <w:bCs/>
                <w:sz w:val="22"/>
                <w:szCs w:val="22"/>
              </w:rPr>
              <w:br/>
              <w:t>для размещения</w:t>
            </w:r>
            <w:r>
              <w:rPr>
                <w:rFonts w:ascii="Liberation Serif" w:hAnsi="Liberation Serif" w:cs="Liberation Serif"/>
                <w:bCs/>
                <w:sz w:val="22"/>
                <w:szCs w:val="22"/>
              </w:rPr>
              <w:br/>
              <w:t>автомобильных дорог</w:t>
            </w:r>
            <w:r>
              <w:rPr>
                <w:rFonts w:ascii="Liberation Serif" w:hAnsi="Liberation Serif" w:cs="Liberation Serif"/>
                <w:bCs/>
                <w:sz w:val="22"/>
                <w:szCs w:val="22"/>
              </w:rPr>
              <w:br/>
              <w:t>общего пользования</w:t>
            </w:r>
            <w:r>
              <w:rPr>
                <w:rFonts w:ascii="Liberation Serif" w:hAnsi="Liberation Serif" w:cs="Liberation Serif"/>
                <w:bCs/>
                <w:sz w:val="22"/>
                <w:szCs w:val="22"/>
              </w:rPr>
              <w:br/>
              <w:t xml:space="preserve">федерального значения, утвержденный приказом Министерства транспорта Российской Федерации </w:t>
            </w:r>
            <w:r>
              <w:rPr>
                <w:rFonts w:ascii="Liberation Serif" w:hAnsi="Liberation Serif" w:cs="Liberation Serif"/>
                <w:bCs/>
                <w:sz w:val="22"/>
                <w:szCs w:val="22"/>
              </w:rPr>
              <w:br/>
              <w:t xml:space="preserve">от 25.12.2020 № 573 </w:t>
            </w:r>
            <w:r>
              <w:rPr>
                <w:rFonts w:ascii="Liberation Serif" w:hAnsi="Liberation Serif" w:cs="Liberation Serif"/>
                <w:bCs/>
                <w:sz w:val="22"/>
                <w:szCs w:val="22"/>
              </w:rPr>
              <w:br/>
              <w:t>«Об утверждении Порядка подготовки документации по планировке территории,</w:t>
            </w:r>
            <w:r>
              <w:rPr>
                <w:rFonts w:ascii="Liberation Serif" w:hAnsi="Liberation Serif" w:cs="Liberation Serif"/>
                <w:bCs/>
                <w:sz w:val="22"/>
                <w:szCs w:val="22"/>
              </w:rPr>
              <w:br/>
              <w:t xml:space="preserve">предназначенной </w:t>
            </w:r>
            <w:r>
              <w:rPr>
                <w:rFonts w:ascii="Liberation Serif" w:hAnsi="Liberation Serif" w:cs="Liberation Serif"/>
                <w:bCs/>
                <w:sz w:val="22"/>
                <w:szCs w:val="22"/>
              </w:rPr>
              <w:br/>
              <w:t xml:space="preserve">для размещения автомобильных дорог общего пользования федерального значения» (далее – Порядок </w:t>
            </w:r>
            <w:r>
              <w:rPr>
                <w:rFonts w:ascii="Liberation Serif" w:hAnsi="Liberation Serif" w:cs="Liberation Serif"/>
                <w:bCs/>
                <w:sz w:val="22"/>
                <w:szCs w:val="22"/>
              </w:rPr>
              <w:br/>
              <w:t>№ 573)</w:t>
            </w:r>
            <w:proofErr w:type="gramEnd"/>
          </w:p>
          <w:p w:rsidR="0075488A" w:rsidRDefault="0075488A">
            <w:pPr>
              <w:autoSpaceDE w:val="0"/>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все категории</w:t>
            </w:r>
          </w:p>
          <w:p w:rsidR="0075488A" w:rsidRDefault="0075488A">
            <w:pPr>
              <w:autoSpaceDE w:val="0"/>
            </w:pPr>
            <w:proofErr w:type="gramStart"/>
            <w:r>
              <w:rPr>
                <w:rFonts w:ascii="Liberation Serif" w:hAnsi="Liberation Serif" w:cs="Liberation Serif"/>
                <w:bCs/>
                <w:sz w:val="22"/>
                <w:szCs w:val="22"/>
              </w:rPr>
              <w:t xml:space="preserve">(за исключением случаев, при которых для строительства, реконструкции линейного объекта </w:t>
            </w:r>
            <w:proofErr w:type="gramEnd"/>
          </w:p>
          <w:p w:rsidR="0075488A" w:rsidRDefault="0075488A">
            <w:pPr>
              <w:autoSpaceDE w:val="0"/>
            </w:pPr>
            <w:r>
              <w:rPr>
                <w:rFonts w:ascii="Liberation Serif" w:hAnsi="Liberation Serif" w:cs="Liberation Serif"/>
                <w:bCs/>
                <w:sz w:val="22"/>
                <w:szCs w:val="22"/>
              </w:rPr>
              <w:t xml:space="preserve">не требуется подготовка документации </w:t>
            </w:r>
          </w:p>
          <w:p w:rsidR="0075488A" w:rsidRDefault="0075488A">
            <w:pPr>
              <w:autoSpaceDE w:val="0"/>
            </w:pPr>
            <w:r>
              <w:rPr>
                <w:rFonts w:ascii="Liberation Serif" w:hAnsi="Liberation Serif" w:cs="Liberation Serif"/>
                <w:bCs/>
                <w:sz w:val="22"/>
                <w:szCs w:val="22"/>
              </w:rPr>
              <w:t xml:space="preserve">по планировке территории согласно постановлению Правительства Российской Федерации </w:t>
            </w:r>
          </w:p>
          <w:p w:rsidR="0075488A" w:rsidRDefault="0075488A">
            <w:pPr>
              <w:autoSpaceDE w:val="0"/>
            </w:pPr>
            <w:r>
              <w:rPr>
                <w:rFonts w:ascii="Liberation Serif" w:hAnsi="Liberation Serif" w:cs="Liberation Serif"/>
                <w:bCs/>
                <w:sz w:val="22"/>
                <w:szCs w:val="22"/>
              </w:rPr>
              <w:t xml:space="preserve">от 12.11.2020 </w:t>
            </w:r>
          </w:p>
          <w:p w:rsidR="0075488A" w:rsidRDefault="0075488A">
            <w:pPr>
              <w:autoSpaceDE w:val="0"/>
            </w:pPr>
            <w:r>
              <w:rPr>
                <w:rFonts w:ascii="Liberation Serif" w:hAnsi="Liberation Serif" w:cs="Liberation Serif"/>
                <w:bCs/>
                <w:sz w:val="22"/>
                <w:szCs w:val="22"/>
              </w:rPr>
              <w:t>№ 1816 «Об </w:t>
            </w:r>
            <w:proofErr w:type="spellStart"/>
            <w:proofErr w:type="gramStart"/>
            <w:r>
              <w:rPr>
                <w:rFonts w:ascii="Liberation Serif" w:hAnsi="Liberation Serif" w:cs="Liberation Serif"/>
                <w:bCs/>
                <w:sz w:val="22"/>
                <w:szCs w:val="22"/>
              </w:rPr>
              <w:t>утвержде-нии</w:t>
            </w:r>
            <w:proofErr w:type="spellEnd"/>
            <w:proofErr w:type="gramEnd"/>
            <w:r>
              <w:rPr>
                <w:rFonts w:ascii="Liberation Serif" w:hAnsi="Liberation Serif" w:cs="Liberation Serif"/>
                <w:bCs/>
                <w:sz w:val="22"/>
                <w:szCs w:val="22"/>
              </w:rPr>
              <w:t xml:space="preserve"> перечня случаев, при которых для строительства, реконструкции линейного объекта</w:t>
            </w:r>
          </w:p>
          <w:p w:rsidR="0075488A" w:rsidRDefault="0075488A">
            <w:pPr>
              <w:autoSpaceDE w:val="0"/>
            </w:pPr>
            <w:r>
              <w:rPr>
                <w:rFonts w:ascii="Liberation Serif" w:hAnsi="Liberation Serif" w:cs="Liberation Serif"/>
                <w:bCs/>
                <w:sz w:val="22"/>
                <w:szCs w:val="22"/>
              </w:rPr>
              <w:t>не требуется подготовка документации</w:t>
            </w:r>
            <w:r>
              <w:rPr>
                <w:rFonts w:ascii="Liberation Serif" w:hAnsi="Liberation Serif" w:cs="Liberation Serif"/>
                <w:bCs/>
                <w:sz w:val="22"/>
                <w:szCs w:val="22"/>
              </w:rPr>
              <w:br/>
              <w:t xml:space="preserve">по планировке территории, перечня случаев, при которых для строительства, реконструкции объекта капитального строительства </w:t>
            </w:r>
          </w:p>
          <w:p w:rsidR="0075488A" w:rsidRDefault="0075488A">
            <w:pPr>
              <w:autoSpaceDE w:val="0"/>
            </w:pPr>
            <w:r>
              <w:rPr>
                <w:rFonts w:ascii="Liberation Serif" w:hAnsi="Liberation Serif" w:cs="Liberation Serif"/>
                <w:bCs/>
                <w:sz w:val="22"/>
                <w:szCs w:val="22"/>
              </w:rPr>
              <w:t xml:space="preserve">не требуется получение разрешения на строительство, </w:t>
            </w:r>
            <w:proofErr w:type="gramStart"/>
            <w:r>
              <w:rPr>
                <w:rFonts w:ascii="Liberation Serif" w:hAnsi="Liberation Serif" w:cs="Liberation Serif"/>
                <w:bCs/>
                <w:sz w:val="22"/>
                <w:szCs w:val="22"/>
              </w:rPr>
              <w:t>внесении</w:t>
            </w:r>
            <w:proofErr w:type="gramEnd"/>
            <w:r>
              <w:rPr>
                <w:rFonts w:ascii="Liberation Serif" w:hAnsi="Liberation Serif" w:cs="Liberation Serif"/>
                <w:bCs/>
                <w:sz w:val="22"/>
                <w:szCs w:val="22"/>
              </w:rPr>
              <w:t xml:space="preserve"> изменений</w:t>
            </w:r>
            <w:r>
              <w:rPr>
                <w:rFonts w:ascii="Liberation Serif" w:hAnsi="Liberation Serif" w:cs="Liberation Serif"/>
                <w:bCs/>
                <w:sz w:val="22"/>
                <w:szCs w:val="22"/>
              </w:rPr>
              <w:br/>
              <w:t xml:space="preserve">в перечень видов объектов, размещение которых может осуществляться на землях </w:t>
            </w:r>
          </w:p>
          <w:p w:rsidR="0075488A" w:rsidRDefault="0075488A">
            <w:pPr>
              <w:autoSpaceDE w:val="0"/>
            </w:pPr>
            <w:r>
              <w:rPr>
                <w:rFonts w:ascii="Liberation Serif" w:hAnsi="Liberation Serif" w:cs="Liberation Serif"/>
                <w:bCs/>
                <w:sz w:val="22"/>
                <w:szCs w:val="22"/>
              </w:rPr>
              <w:t xml:space="preserve">или земельных </w:t>
            </w:r>
            <w:proofErr w:type="gramStart"/>
            <w:r>
              <w:rPr>
                <w:rFonts w:ascii="Liberation Serif" w:hAnsi="Liberation Serif" w:cs="Liberation Serif"/>
                <w:bCs/>
                <w:sz w:val="22"/>
                <w:szCs w:val="22"/>
              </w:rPr>
              <w:t>участках</w:t>
            </w:r>
            <w:proofErr w:type="gramEnd"/>
            <w:r>
              <w:rPr>
                <w:rFonts w:ascii="Liberation Serif" w:hAnsi="Liberation Serif" w:cs="Liberation Serif"/>
                <w:bCs/>
                <w:sz w:val="22"/>
                <w:szCs w:val="22"/>
              </w:rPr>
              <w:t xml:space="preserve">, </w:t>
            </w:r>
            <w:r>
              <w:rPr>
                <w:rFonts w:ascii="Liberation Serif" w:hAnsi="Liberation Serif" w:cs="Liberation Serif"/>
                <w:bCs/>
                <w:sz w:val="22"/>
                <w:szCs w:val="22"/>
              </w:rPr>
              <w:lastRenderedPageBreak/>
              <w:t xml:space="preserve">находящихся в государственной или муниципальной собственности, без </w:t>
            </w:r>
            <w:proofErr w:type="spellStart"/>
            <w:r>
              <w:rPr>
                <w:rFonts w:ascii="Liberation Serif" w:hAnsi="Liberation Serif" w:cs="Liberation Serif"/>
                <w:bCs/>
                <w:sz w:val="22"/>
                <w:szCs w:val="22"/>
              </w:rPr>
              <w:t>предостав-ления</w:t>
            </w:r>
            <w:proofErr w:type="spellEnd"/>
            <w:r>
              <w:rPr>
                <w:rFonts w:ascii="Liberation Serif" w:hAnsi="Liberation Serif" w:cs="Liberation Serif"/>
                <w:bCs/>
                <w:sz w:val="22"/>
                <w:szCs w:val="22"/>
              </w:rPr>
              <w:t xml:space="preserve"> земельных участков </w:t>
            </w:r>
          </w:p>
          <w:p w:rsidR="0075488A" w:rsidRDefault="0075488A">
            <w:pPr>
              <w:autoSpaceDE w:val="0"/>
            </w:pPr>
            <w:r>
              <w:rPr>
                <w:rFonts w:ascii="Liberation Serif" w:hAnsi="Liberation Serif" w:cs="Liberation Serif"/>
                <w:bCs/>
                <w:sz w:val="22"/>
                <w:szCs w:val="22"/>
              </w:rPr>
              <w:t>и установления сервитутов,</w:t>
            </w:r>
          </w:p>
          <w:p w:rsidR="0075488A" w:rsidRDefault="0075488A">
            <w:pPr>
              <w:autoSpaceDE w:val="0"/>
            </w:pPr>
            <w:r>
              <w:rPr>
                <w:rFonts w:ascii="Liberation Serif" w:hAnsi="Liberation Serif" w:cs="Liberation Serif"/>
                <w:bCs/>
                <w:sz w:val="22"/>
                <w:szCs w:val="22"/>
              </w:rPr>
              <w:t xml:space="preserve">и о признании </w:t>
            </w:r>
            <w:proofErr w:type="gramStart"/>
            <w:r>
              <w:rPr>
                <w:rFonts w:ascii="Liberation Serif" w:hAnsi="Liberation Serif" w:cs="Liberation Serif"/>
                <w:bCs/>
                <w:sz w:val="22"/>
                <w:szCs w:val="22"/>
              </w:rPr>
              <w:t>утратившими</w:t>
            </w:r>
            <w:proofErr w:type="gramEnd"/>
            <w:r>
              <w:rPr>
                <w:rFonts w:ascii="Liberation Serif" w:hAnsi="Liberation Serif" w:cs="Liberation Serif"/>
                <w:bCs/>
                <w:sz w:val="22"/>
                <w:szCs w:val="22"/>
              </w:rPr>
              <w:t xml:space="preserve"> силу некоторых актов Правительства Российской Федерации»</w:t>
            </w:r>
          </w:p>
          <w:p w:rsidR="0075488A" w:rsidRDefault="0075488A">
            <w:pPr>
              <w:autoSpaceDE w:val="0"/>
            </w:pPr>
            <w:r>
              <w:rPr>
                <w:rFonts w:ascii="Liberation Serif" w:hAnsi="Liberation Serif" w:cs="Liberation Serif"/>
                <w:bCs/>
                <w:sz w:val="22"/>
                <w:szCs w:val="22"/>
              </w:rPr>
              <w:t xml:space="preserve">(далее – Постановление </w:t>
            </w:r>
            <w:r>
              <w:rPr>
                <w:rFonts w:ascii="Liberation Serif" w:hAnsi="Liberation Serif" w:cs="Liberation Serif"/>
                <w:bCs/>
                <w:sz w:val="22"/>
                <w:szCs w:val="22"/>
              </w:rPr>
              <w:br/>
              <w:t>№ 1816)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lastRenderedPageBreak/>
              <w: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Министерство транспорта Российской Федерации </w:t>
            </w:r>
          </w:p>
        </w:tc>
      </w:tr>
      <w:tr w:rsidR="0075488A" w:rsidTr="00A62E3F">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autoSpaceDE w:val="0"/>
              <w:jc w:val="center"/>
              <w:rPr>
                <w:rFonts w:ascii="Liberation Serif" w:hAnsi="Liberation Serif" w:cs="Liberation Serif"/>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Получение решения </w:t>
            </w:r>
            <w:r>
              <w:rPr>
                <w:rFonts w:ascii="Liberation Serif" w:hAnsi="Liberation Serif" w:cs="Liberation Serif"/>
                <w:bCs/>
                <w:sz w:val="22"/>
                <w:szCs w:val="22"/>
              </w:rPr>
              <w:br/>
              <w:t xml:space="preserve">о подготовке документации </w:t>
            </w:r>
            <w:r>
              <w:rPr>
                <w:rFonts w:ascii="Liberation Serif" w:hAnsi="Liberation Serif" w:cs="Liberation Serif"/>
                <w:bCs/>
                <w:sz w:val="22"/>
                <w:szCs w:val="22"/>
              </w:rPr>
              <w:br/>
              <w:t xml:space="preserve">по планировке территории, внесении изменений в такую документацию </w:t>
            </w:r>
            <w:r>
              <w:rPr>
                <w:rFonts w:ascii="Liberation Serif" w:hAnsi="Liberation Serif" w:cs="Liberation Serif"/>
                <w:bCs/>
                <w:sz w:val="22"/>
                <w:szCs w:val="22"/>
              </w:rPr>
              <w:br/>
              <w:t>для объектов регионального (</w:t>
            </w:r>
            <w:proofErr w:type="spellStart"/>
            <w:proofErr w:type="gramStart"/>
            <w:r>
              <w:rPr>
                <w:rFonts w:ascii="Liberation Serif" w:hAnsi="Liberation Serif" w:cs="Liberation Serif"/>
                <w:bCs/>
                <w:sz w:val="22"/>
                <w:szCs w:val="22"/>
              </w:rPr>
              <w:t>межмуниципаль-ного</w:t>
            </w:r>
            <w:proofErr w:type="spellEnd"/>
            <w:proofErr w:type="gramEnd"/>
            <w:r>
              <w:rPr>
                <w:rFonts w:ascii="Liberation Serif" w:hAnsi="Liberation Serif" w:cs="Liberation Serif"/>
                <w:bCs/>
                <w:sz w:val="22"/>
                <w:szCs w:val="22"/>
              </w:rPr>
              <w:t>) значения</w:t>
            </w:r>
            <w:r>
              <w:rPr>
                <w:rFonts w:ascii="Liberation Serif" w:hAnsi="Liberation Serif" w:cs="Liberation Serif"/>
                <w:bCs/>
                <w:sz w:val="22"/>
                <w:szCs w:val="22"/>
              </w:rPr>
              <w:br/>
              <w:t xml:space="preserve">и иных объектов капитального строительства, размещение которых планируется </w:t>
            </w:r>
            <w:r>
              <w:rPr>
                <w:rFonts w:ascii="Liberation Serif" w:hAnsi="Liberation Serif" w:cs="Liberation Serif"/>
                <w:bCs/>
                <w:sz w:val="22"/>
                <w:szCs w:val="22"/>
              </w:rPr>
              <w:br/>
              <w:t xml:space="preserve">на территориях двух и более муниципальных образований, расположенных </w:t>
            </w:r>
            <w:r>
              <w:rPr>
                <w:rFonts w:ascii="Liberation Serif" w:hAnsi="Liberation Serif" w:cs="Liberation Serif"/>
                <w:bCs/>
                <w:sz w:val="22"/>
                <w:szCs w:val="22"/>
              </w:rPr>
              <w:br/>
              <w:t>на территории Свердловской области –</w:t>
            </w:r>
          </w:p>
          <w:p w:rsidR="0075488A" w:rsidRDefault="0075488A">
            <w:pPr>
              <w:autoSpaceDE w:val="0"/>
              <w:textAlignment w:val="auto"/>
            </w:pPr>
            <w:r>
              <w:rPr>
                <w:rFonts w:ascii="Liberation Serif" w:hAnsi="Liberation Serif" w:cs="Liberation Serif"/>
                <w:bCs/>
                <w:sz w:val="22"/>
                <w:szCs w:val="22"/>
              </w:rPr>
              <w:t xml:space="preserve">в отношении региональных или </w:t>
            </w:r>
            <w:proofErr w:type="spellStart"/>
            <w:proofErr w:type="gramStart"/>
            <w:r>
              <w:rPr>
                <w:rFonts w:ascii="Liberation Serif" w:hAnsi="Liberation Serif" w:cs="Liberation Serif"/>
                <w:bCs/>
                <w:sz w:val="22"/>
                <w:szCs w:val="22"/>
              </w:rPr>
              <w:t>межмуниципаль-ных</w:t>
            </w:r>
            <w:proofErr w:type="spellEnd"/>
            <w:proofErr w:type="gramEnd"/>
            <w:r>
              <w:rPr>
                <w:rFonts w:ascii="Liberation Serif" w:hAnsi="Liberation Serif" w:cs="Liberation Serif"/>
                <w:bCs/>
                <w:sz w:val="22"/>
                <w:szCs w:val="22"/>
              </w:rPr>
              <w:t xml:space="preserve"> автодорог </w:t>
            </w:r>
          </w:p>
          <w:p w:rsidR="0075488A" w:rsidRDefault="0075488A">
            <w:pPr>
              <w:autoSpaceDE w:val="0"/>
              <w:textAlignment w:val="auto"/>
            </w:pPr>
            <w:proofErr w:type="gramStart"/>
            <w:r>
              <w:rPr>
                <w:rFonts w:ascii="Liberation Serif" w:eastAsia="Calibri" w:hAnsi="Liberation Serif" w:cs="Liberation Serif"/>
                <w:sz w:val="22"/>
                <w:szCs w:val="22"/>
                <w:lang w:eastAsia="en-US"/>
              </w:rPr>
              <w:t xml:space="preserve">(до 01.01.2024 </w:t>
            </w:r>
            <w:proofErr w:type="gramEnd"/>
          </w:p>
          <w:p w:rsidR="0075488A" w:rsidRDefault="0075488A">
            <w:pPr>
              <w:autoSpaceDE w:val="0"/>
              <w:textAlignment w:val="auto"/>
            </w:pPr>
            <w:r>
              <w:rPr>
                <w:rFonts w:ascii="Liberation Serif" w:eastAsia="Calibri" w:hAnsi="Liberation Serif" w:cs="Liberation Serif"/>
                <w:sz w:val="22"/>
                <w:szCs w:val="22"/>
                <w:lang w:eastAsia="en-US"/>
              </w:rPr>
              <w:t xml:space="preserve">не требуется, за </w:t>
            </w:r>
          </w:p>
          <w:p w:rsidR="0075488A" w:rsidRDefault="0075488A">
            <w:pPr>
              <w:autoSpaceDE w:val="0"/>
              <w:textAlignment w:val="auto"/>
            </w:pPr>
            <w:r>
              <w:rPr>
                <w:rFonts w:ascii="Liberation Serif" w:eastAsia="Calibri" w:hAnsi="Liberation Serif" w:cs="Liberation Serif"/>
                <w:sz w:val="22"/>
                <w:szCs w:val="22"/>
                <w:lang w:eastAsia="en-US"/>
              </w:rPr>
              <w:t xml:space="preserve">исключением случаев, указанных </w:t>
            </w:r>
          </w:p>
          <w:p w:rsidR="0075488A" w:rsidRDefault="0075488A">
            <w:pPr>
              <w:autoSpaceDE w:val="0"/>
              <w:textAlignment w:val="auto"/>
            </w:pPr>
            <w:r>
              <w:rPr>
                <w:rFonts w:ascii="Liberation Serif" w:eastAsia="Calibri" w:hAnsi="Liberation Serif" w:cs="Liberation Serif"/>
                <w:sz w:val="22"/>
                <w:szCs w:val="22"/>
                <w:lang w:eastAsia="en-US"/>
              </w:rPr>
              <w:t xml:space="preserve">в </w:t>
            </w:r>
            <w:hyperlink r:id="rId10" w:history="1">
              <w:r>
                <w:rPr>
                  <w:rFonts w:ascii="Liberation Serif" w:eastAsia="Calibri" w:hAnsi="Liberation Serif" w:cs="Liberation Serif"/>
                  <w:sz w:val="22"/>
                  <w:szCs w:val="22"/>
                  <w:lang w:eastAsia="en-US"/>
                </w:rPr>
                <w:t xml:space="preserve">части 1.1 </w:t>
              </w:r>
              <w:r>
                <w:rPr>
                  <w:rFonts w:ascii="Liberation Serif" w:eastAsia="Calibri" w:hAnsi="Liberation Serif" w:cs="Liberation Serif"/>
                  <w:sz w:val="22"/>
                  <w:szCs w:val="22"/>
                  <w:lang w:eastAsia="en-US"/>
                </w:rPr>
                <w:br/>
                <w:t>статьи 45</w:t>
              </w:r>
            </w:hyperlink>
            <w:r>
              <w:rPr>
                <w:rFonts w:ascii="Liberation Serif" w:hAnsi="Liberation Serif" w:cs="Liberation Serif"/>
                <w:bCs/>
                <w:sz w:val="22"/>
                <w:szCs w:val="22"/>
              </w:rPr>
              <w:t xml:space="preserve"> </w:t>
            </w:r>
            <w:proofErr w:type="spellStart"/>
            <w:r>
              <w:rPr>
                <w:rFonts w:ascii="Liberation Serif" w:eastAsia="Calibri" w:hAnsi="Liberation Serif" w:cs="Liberation Serif"/>
                <w:bCs/>
                <w:sz w:val="22"/>
                <w:szCs w:val="22"/>
                <w:lang w:eastAsia="en-US"/>
              </w:rPr>
              <w:t>ГрК</w:t>
            </w:r>
            <w:proofErr w:type="spellEnd"/>
            <w:r>
              <w:rPr>
                <w:rFonts w:ascii="Liberation Serif" w:eastAsia="Calibri" w:hAnsi="Liberation Serif" w:cs="Liberation Serif"/>
                <w:bCs/>
                <w:sz w:val="22"/>
                <w:szCs w:val="22"/>
                <w:lang w:eastAsia="en-US"/>
              </w:rPr>
              <w:t xml:space="preserve"> РФ</w:t>
            </w:r>
            <w:r>
              <w:rPr>
                <w:rFonts w:ascii="Liberation Serif" w:eastAsia="Calibri" w:hAnsi="Liberation Serif" w:cs="Liberation Serif"/>
                <w:sz w:val="22"/>
                <w:szCs w:val="22"/>
                <w:lang w:eastAsia="en-US"/>
              </w:rPr>
              <w:t>,</w:t>
            </w:r>
          </w:p>
          <w:p w:rsidR="0075488A" w:rsidRDefault="0075488A">
            <w:pPr>
              <w:autoSpaceDE w:val="0"/>
              <w:textAlignment w:val="auto"/>
            </w:pPr>
            <w:r>
              <w:rPr>
                <w:rFonts w:ascii="Liberation Serif" w:eastAsia="Calibri" w:hAnsi="Liberation Serif" w:cs="Liberation Serif"/>
                <w:sz w:val="22"/>
                <w:szCs w:val="22"/>
                <w:lang w:eastAsia="en-US"/>
              </w:rPr>
              <w:t xml:space="preserve">с учетом положений </w:t>
            </w:r>
          </w:p>
          <w:p w:rsidR="0075488A" w:rsidRDefault="0075488A">
            <w:pPr>
              <w:autoSpaceDE w:val="0"/>
              <w:textAlignment w:val="auto"/>
            </w:pPr>
            <w:r>
              <w:rPr>
                <w:rFonts w:ascii="Liberation Serif" w:eastAsia="Calibri" w:hAnsi="Liberation Serif" w:cs="Liberation Serif"/>
                <w:sz w:val="22"/>
                <w:szCs w:val="22"/>
                <w:lang w:eastAsia="en-US"/>
              </w:rPr>
              <w:t xml:space="preserve">подпункта «а» </w:t>
            </w:r>
            <w:r>
              <w:rPr>
                <w:rFonts w:ascii="Liberation Serif" w:eastAsia="Calibri" w:hAnsi="Liberation Serif" w:cs="Liberation Serif"/>
                <w:sz w:val="22"/>
                <w:szCs w:val="22"/>
                <w:lang w:eastAsia="en-US"/>
              </w:rPr>
              <w:lastRenderedPageBreak/>
              <w:t xml:space="preserve">пункта 4 </w:t>
            </w:r>
          </w:p>
          <w:p w:rsidR="0075488A" w:rsidRDefault="0075488A">
            <w:pPr>
              <w:autoSpaceDE w:val="0"/>
              <w:textAlignment w:val="auto"/>
            </w:pPr>
            <w:r>
              <w:rPr>
                <w:rFonts w:ascii="Liberation Serif" w:eastAsia="Calibri" w:hAnsi="Liberation Serif" w:cs="Liberation Serif"/>
                <w:sz w:val="22"/>
                <w:szCs w:val="22"/>
                <w:lang w:eastAsia="en-US"/>
              </w:rPr>
              <w:t xml:space="preserve">Особенностей подготовки, согласования, утверждения, продления сроков действия документации по планировке территории, </w:t>
            </w:r>
          </w:p>
          <w:p w:rsidR="0075488A" w:rsidRDefault="0075488A">
            <w:pPr>
              <w:autoSpaceDE w:val="0"/>
              <w:textAlignment w:val="auto"/>
            </w:pPr>
            <w:proofErr w:type="gramStart"/>
            <w:r>
              <w:rPr>
                <w:rFonts w:ascii="Liberation Serif" w:eastAsia="Calibri" w:hAnsi="Liberation Serif" w:cs="Liberation Serif"/>
                <w:sz w:val="22"/>
                <w:szCs w:val="22"/>
                <w:lang w:eastAsia="en-US"/>
              </w:rPr>
              <w:t>градостроитель-</w:t>
            </w:r>
            <w:proofErr w:type="spellStart"/>
            <w:r>
              <w:rPr>
                <w:rFonts w:ascii="Liberation Serif" w:eastAsia="Calibri" w:hAnsi="Liberation Serif" w:cs="Liberation Serif"/>
                <w:sz w:val="22"/>
                <w:szCs w:val="22"/>
                <w:lang w:eastAsia="en-US"/>
              </w:rPr>
              <w:t>ных</w:t>
            </w:r>
            <w:proofErr w:type="spellEnd"/>
            <w:proofErr w:type="gramEnd"/>
            <w:r>
              <w:rPr>
                <w:rFonts w:ascii="Liberation Serif" w:eastAsia="Calibri" w:hAnsi="Liberation Serif" w:cs="Liberation Serif"/>
                <w:sz w:val="22"/>
                <w:szCs w:val="22"/>
                <w:lang w:eastAsia="en-US"/>
              </w:rPr>
              <w:t xml:space="preserve"> планов земельных участков, выдачи разрешений </w:t>
            </w:r>
          </w:p>
          <w:p w:rsidR="0075488A" w:rsidRDefault="0075488A">
            <w:pPr>
              <w:autoSpaceDE w:val="0"/>
              <w:textAlignment w:val="auto"/>
            </w:pPr>
            <w:r>
              <w:rPr>
                <w:rFonts w:ascii="Liberation Serif" w:eastAsia="Calibri" w:hAnsi="Liberation Serif" w:cs="Liberation Serif"/>
                <w:sz w:val="22"/>
                <w:szCs w:val="22"/>
                <w:lang w:eastAsia="en-US"/>
              </w:rPr>
              <w:t xml:space="preserve">на строительство объектов капитального строительства, разрешений </w:t>
            </w:r>
          </w:p>
          <w:p w:rsidR="0075488A" w:rsidRDefault="0075488A">
            <w:pPr>
              <w:autoSpaceDE w:val="0"/>
              <w:textAlignment w:val="auto"/>
            </w:pPr>
            <w:r>
              <w:rPr>
                <w:rFonts w:ascii="Liberation Serif" w:eastAsia="Calibri" w:hAnsi="Liberation Serif" w:cs="Liberation Serif"/>
                <w:sz w:val="22"/>
                <w:szCs w:val="22"/>
                <w:lang w:eastAsia="en-US"/>
              </w:rPr>
              <w:t xml:space="preserve">на ввод в эксплуатацию, </w:t>
            </w:r>
            <w:proofErr w:type="gramStart"/>
            <w:r>
              <w:rPr>
                <w:rFonts w:ascii="Liberation Serif" w:eastAsia="Calibri" w:hAnsi="Liberation Serif" w:cs="Liberation Serif"/>
                <w:sz w:val="22"/>
                <w:szCs w:val="22"/>
                <w:lang w:eastAsia="en-US"/>
              </w:rPr>
              <w:t>утвержденных</w:t>
            </w:r>
            <w:proofErr w:type="gramEnd"/>
          </w:p>
          <w:p w:rsidR="0075488A" w:rsidRDefault="0075488A">
            <w:pPr>
              <w:autoSpaceDE w:val="0"/>
            </w:pPr>
            <w:proofErr w:type="gramStart"/>
            <w:r>
              <w:rPr>
                <w:rFonts w:ascii="Liberation Serif" w:eastAsia="Calibri" w:hAnsi="Liberation Serif" w:cs="Liberation Serif"/>
                <w:sz w:val="22"/>
                <w:szCs w:val="22"/>
                <w:lang w:eastAsia="en-US"/>
              </w:rPr>
              <w:t xml:space="preserve">постановлением Правительства Российской Федерации от 02.04.2022 № 575 (далее – Особенности </w:t>
            </w:r>
            <w:proofErr w:type="gramEnd"/>
          </w:p>
          <w:p w:rsidR="0075488A" w:rsidRDefault="0075488A">
            <w:pPr>
              <w:autoSpaceDE w:val="0"/>
            </w:pPr>
            <w:r>
              <w:rPr>
                <w:rFonts w:ascii="Liberation Serif" w:eastAsia="Calibri" w:hAnsi="Liberation Serif" w:cs="Liberation Serif"/>
                <w:sz w:val="22"/>
                <w:szCs w:val="22"/>
                <w:lang w:eastAsia="en-US"/>
              </w:rPr>
              <w:t>по Постановлению РФ № 575)</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sz w:val="22"/>
                <w:szCs w:val="22"/>
              </w:rPr>
              <w:lastRenderedPageBreak/>
              <w:t>15 рабочих дней</w:t>
            </w:r>
          </w:p>
          <w:p w:rsidR="0075488A" w:rsidRDefault="0075488A">
            <w:pPr>
              <w:pStyle w:val="a5"/>
              <w:jc w:val="cente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4</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ind w:left="31"/>
              <w:textAlignment w:val="auto"/>
              <w:rPr>
                <w:rFonts w:ascii="Liberation Serif" w:hAnsi="Liberation Serif" w:cs="Liberation Serif"/>
                <w:bCs/>
              </w:rPr>
            </w:pPr>
            <w:proofErr w:type="gramStart"/>
            <w:r>
              <w:rPr>
                <w:rFonts w:ascii="Liberation Serif" w:hAnsi="Liberation Serif" w:cs="Liberation Serif"/>
                <w:bCs/>
                <w:sz w:val="22"/>
                <w:szCs w:val="22"/>
              </w:rPr>
              <w:t>1) заявление по форме согласно приложению к Административному регламенту предоставления Министерством строительства и развития инфраструктуры Свердловской области государственной услуги «Подготовка и утверждение документации по планировке территории, предусматривающей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расположенных на территории Свердловской области», утвержденного приказом Министерства строительства и развития инфраструктуры Свердловской области</w:t>
            </w:r>
            <w:proofErr w:type="gramEnd"/>
            <w:r>
              <w:rPr>
                <w:rFonts w:ascii="Liberation Serif" w:hAnsi="Liberation Serif" w:cs="Liberation Serif"/>
                <w:bCs/>
                <w:sz w:val="22"/>
                <w:szCs w:val="22"/>
              </w:rPr>
              <w:t xml:space="preserve"> от 17.03.2023 № 191-П</w:t>
            </w:r>
          </w:p>
          <w:p w:rsidR="0075488A" w:rsidRDefault="0075488A">
            <w:pPr>
              <w:pStyle w:val="aa"/>
              <w:ind w:left="31"/>
              <w:textAlignment w:val="auto"/>
              <w:rPr>
                <w:rFonts w:ascii="Liberation Serif" w:hAnsi="Liberation Serif" w:cs="Liberation Serif"/>
                <w:bCs/>
              </w:rPr>
            </w:pPr>
            <w:r>
              <w:rPr>
                <w:rFonts w:ascii="Liberation Serif" w:hAnsi="Liberation Serif" w:cs="Liberation Serif"/>
                <w:bCs/>
                <w:sz w:val="22"/>
                <w:szCs w:val="22"/>
              </w:rPr>
              <w:t>(далее соответственно – Административный регламент предоставления государственной услуги);</w:t>
            </w:r>
          </w:p>
          <w:p w:rsidR="0075488A" w:rsidRDefault="0075488A">
            <w:pPr>
              <w:pStyle w:val="aa"/>
              <w:ind w:left="31"/>
              <w:textAlignment w:val="auto"/>
              <w:rPr>
                <w:rFonts w:ascii="Liberation Serif" w:hAnsi="Liberation Serif" w:cs="Liberation Serif"/>
                <w:bCs/>
              </w:rPr>
            </w:pPr>
            <w:r>
              <w:rPr>
                <w:rFonts w:ascii="Liberation Serif" w:hAnsi="Liberation Serif" w:cs="Liberation Serif"/>
                <w:bCs/>
                <w:sz w:val="22"/>
                <w:szCs w:val="22"/>
              </w:rPr>
              <w:t xml:space="preserve">2) проект Технического задания на разработку документации по планировке территории; </w:t>
            </w:r>
          </w:p>
          <w:p w:rsidR="0075488A" w:rsidRDefault="0075488A">
            <w:pPr>
              <w:pStyle w:val="aa"/>
              <w:ind w:left="31"/>
              <w:textAlignment w:val="auto"/>
              <w:rPr>
                <w:rFonts w:ascii="Liberation Serif" w:hAnsi="Liberation Serif" w:cs="Liberation Serif"/>
                <w:bCs/>
              </w:rPr>
            </w:pPr>
            <w:r>
              <w:rPr>
                <w:rFonts w:ascii="Liberation Serif" w:hAnsi="Liberation Serif" w:cs="Liberation Serif"/>
                <w:bCs/>
                <w:sz w:val="22"/>
                <w:szCs w:val="22"/>
              </w:rPr>
              <w:t>3) проект Задания на выполнение инженерных изысканий для подготовки документации по планировке территории либо информация о выполненных инженерных изысканиях;</w:t>
            </w:r>
          </w:p>
          <w:p w:rsidR="0075488A" w:rsidRDefault="0075488A">
            <w:pPr>
              <w:pStyle w:val="aa"/>
              <w:ind w:left="31"/>
              <w:textAlignment w:val="auto"/>
              <w:rPr>
                <w:rFonts w:ascii="Liberation Serif" w:hAnsi="Liberation Serif" w:cs="Liberation Serif"/>
                <w:bCs/>
              </w:rPr>
            </w:pPr>
            <w:r>
              <w:rPr>
                <w:rFonts w:ascii="Liberation Serif" w:hAnsi="Liberation Serif" w:cs="Liberation Serif"/>
                <w:bCs/>
                <w:sz w:val="22"/>
                <w:szCs w:val="22"/>
              </w:rPr>
              <w:t xml:space="preserve">4) копии документов, выписок из </w:t>
            </w:r>
            <w:r>
              <w:rPr>
                <w:rFonts w:ascii="Liberation Serif" w:hAnsi="Liberation Serif" w:cs="Liberation Serif"/>
                <w:bCs/>
                <w:sz w:val="22"/>
                <w:szCs w:val="22"/>
              </w:rPr>
              <w:lastRenderedPageBreak/>
              <w:t xml:space="preserve">документов, ссылки на документы, информация о принадлежности объекта к объектам регионального (межмуниципального) значения либо местного значения, расположенного на территории двух и более муниципальных образований, расположенных на территории Свердловской области, или иного значения </w:t>
            </w:r>
          </w:p>
          <w:p w:rsidR="0075488A" w:rsidRDefault="0075488A">
            <w:pPr>
              <w:pStyle w:val="a5"/>
              <w:rPr>
                <w:rFonts w:ascii="Liberation Serif" w:hAnsi="Liberation Serif" w:cs="Liberation Serif"/>
                <w:bCs/>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bCs/>
              </w:rPr>
            </w:pPr>
            <w:r>
              <w:rPr>
                <w:rFonts w:ascii="Liberation Serif" w:hAnsi="Liberation Serif" w:cs="Liberation Serif"/>
                <w:bCs/>
                <w:sz w:val="22"/>
                <w:szCs w:val="22"/>
              </w:rPr>
              <w:lastRenderedPageBreak/>
              <w:t>приказ Министерства строительства</w:t>
            </w:r>
            <w:r>
              <w:rPr>
                <w:rFonts w:ascii="Liberation Serif" w:hAnsi="Liberation Serif" w:cs="Liberation Serif"/>
                <w:bCs/>
                <w:sz w:val="22"/>
                <w:szCs w:val="22"/>
              </w:rPr>
              <w:br/>
              <w:t xml:space="preserve">и развития инфраструктуры Свердловской области о подготовке документации по планировке территории (внесения изменений в документацию по планировке территории), утверждающий План мероприятий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по подготовке документации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по планировке территории, Техническое задание на разработку документации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по планировке территории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и Задание </w:t>
            </w:r>
          </w:p>
          <w:p w:rsidR="0075488A" w:rsidRDefault="0075488A">
            <w:pPr>
              <w:autoSpaceDE w:val="0"/>
            </w:pPr>
            <w:r>
              <w:rPr>
                <w:rFonts w:ascii="Liberation Serif" w:hAnsi="Liberation Serif" w:cs="Liberation Serif"/>
                <w:bCs/>
                <w:sz w:val="22"/>
                <w:szCs w:val="22"/>
              </w:rPr>
              <w:t>на разработку инженерных изысканий (при необходимости)</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
              <w:rPr>
                <w:rFonts w:ascii="Liberation Serif" w:hAnsi="Liberation Serif" w:cs="Liberation Serif"/>
                <w:bCs/>
                <w:sz w:val="22"/>
                <w:szCs w:val="22"/>
              </w:rPr>
              <w:t xml:space="preserve">статья 45 </w:t>
            </w:r>
            <w:proofErr w:type="spellStart"/>
            <w:r>
              <w:rPr>
                <w:rFonts w:ascii="Liberation Serif" w:hAnsi="Liberation Serif" w:cs="Liberation Serif"/>
                <w:bCs/>
                <w:sz w:val="22"/>
                <w:szCs w:val="22"/>
              </w:rPr>
              <w:t>ГрК</w:t>
            </w:r>
            <w:proofErr w:type="spellEnd"/>
            <w:r>
              <w:rPr>
                <w:rFonts w:ascii="Liberation Serif" w:hAnsi="Liberation Serif" w:cs="Liberation Serif"/>
                <w:bCs/>
                <w:sz w:val="22"/>
                <w:szCs w:val="22"/>
              </w:rPr>
              <w:t xml:space="preserve"> РФ</w:t>
            </w:r>
            <w:r>
              <w:rPr>
                <w:rFonts w:ascii="Liberation Serif" w:hAnsi="Liberation Serif" w:cs="Liberation Serif"/>
                <w:sz w:val="22"/>
                <w:szCs w:val="22"/>
              </w:rPr>
              <w:t>;</w:t>
            </w:r>
          </w:p>
          <w:p w:rsidR="0075488A" w:rsidRDefault="0075488A">
            <w:pPr>
              <w:rPr>
                <w:rFonts w:ascii="Liberation Serif" w:hAnsi="Liberation Serif" w:cs="Liberation Serif"/>
              </w:rPr>
            </w:pPr>
            <w:r>
              <w:rPr>
                <w:rFonts w:ascii="Liberation Serif" w:hAnsi="Liberation Serif" w:cs="Liberation Serif"/>
                <w:sz w:val="22"/>
                <w:szCs w:val="22"/>
              </w:rPr>
              <w:t>Закон Свердловской области от 19 декабря 2016 года № 141-ОЗ</w:t>
            </w:r>
          </w:p>
          <w:p w:rsidR="0075488A" w:rsidRDefault="0075488A">
            <w:proofErr w:type="gramStart"/>
            <w:r>
              <w:rPr>
                <w:rFonts w:ascii="Liberation Serif" w:hAnsi="Liberation Serif" w:cs="Liberation Serif"/>
                <w:sz w:val="22"/>
                <w:szCs w:val="22"/>
              </w:rPr>
              <w:t xml:space="preserve">«О документации </w:t>
            </w:r>
            <w:r>
              <w:rPr>
                <w:rFonts w:ascii="Liberation Serif" w:hAnsi="Liberation Serif" w:cs="Liberation Serif"/>
                <w:sz w:val="22"/>
                <w:szCs w:val="22"/>
              </w:rPr>
              <w:br/>
              <w:t xml:space="preserve">по планировке территории, предусматривающей размещение объектов регионального значения </w:t>
            </w:r>
            <w:r>
              <w:rPr>
                <w:rFonts w:ascii="Liberation Serif" w:hAnsi="Liberation Serif" w:cs="Liberation Serif"/>
                <w:sz w:val="22"/>
                <w:szCs w:val="22"/>
              </w:rPr>
              <w:br/>
              <w:t xml:space="preserve">и иных объектов капитального строительства, размещение которых планируется </w:t>
            </w:r>
            <w:r>
              <w:rPr>
                <w:rFonts w:ascii="Liberation Serif" w:hAnsi="Liberation Serif" w:cs="Liberation Serif"/>
                <w:sz w:val="22"/>
                <w:szCs w:val="22"/>
              </w:rPr>
              <w:br/>
              <w:t>на территориях двух</w:t>
            </w:r>
            <w:r>
              <w:rPr>
                <w:rFonts w:ascii="Liberation Serif" w:hAnsi="Liberation Serif" w:cs="Liberation Serif"/>
                <w:sz w:val="22"/>
                <w:szCs w:val="22"/>
              </w:rPr>
              <w:br/>
              <w:t xml:space="preserve"> и более муниципальных образований, расположенных </w:t>
            </w:r>
            <w:r>
              <w:rPr>
                <w:rFonts w:ascii="Liberation Serif" w:hAnsi="Liberation Serif" w:cs="Liberation Serif"/>
                <w:sz w:val="22"/>
                <w:szCs w:val="22"/>
              </w:rPr>
              <w:br/>
              <w:t xml:space="preserve">на территории Свердловской области» (далее – Закон Свердловской области </w:t>
            </w:r>
            <w:proofErr w:type="gramEnd"/>
          </w:p>
          <w:p w:rsidR="0075488A" w:rsidRDefault="0075488A">
            <w:proofErr w:type="gramStart"/>
            <w:r>
              <w:rPr>
                <w:rFonts w:ascii="Liberation Serif" w:hAnsi="Liberation Serif" w:cs="Liberation Serif"/>
                <w:sz w:val="22"/>
                <w:szCs w:val="22"/>
              </w:rPr>
              <w:t>№ 141-ОЗ);</w:t>
            </w:r>
            <w:proofErr w:type="gramEnd"/>
          </w:p>
          <w:p w:rsidR="0075488A" w:rsidRDefault="0075488A">
            <w:pPr>
              <w:autoSpaceDE w:val="0"/>
            </w:pPr>
            <w:r>
              <w:rPr>
                <w:rFonts w:ascii="Liberation Serif" w:hAnsi="Liberation Serif" w:cs="Liberation Serif"/>
                <w:bCs/>
                <w:sz w:val="22"/>
                <w:szCs w:val="22"/>
              </w:rPr>
              <w:t>Постановление № 1816;</w:t>
            </w:r>
          </w:p>
          <w:p w:rsidR="0075488A" w:rsidRDefault="0075488A">
            <w:pPr>
              <w:rPr>
                <w:rFonts w:ascii="Liberation Serif" w:hAnsi="Liberation Serif" w:cs="Liberation Serif"/>
              </w:rPr>
            </w:pPr>
            <w:r>
              <w:rPr>
                <w:rFonts w:ascii="Liberation Serif" w:hAnsi="Liberation Serif" w:cs="Liberation Serif"/>
                <w:sz w:val="22"/>
                <w:szCs w:val="22"/>
              </w:rPr>
              <w:t xml:space="preserve">Положение об отдельных вопросах организации работы по подготовке и утверждению документации по планировке территории, предусматривающей размещение объектов регионального значения </w:t>
            </w:r>
          </w:p>
          <w:p w:rsidR="0075488A" w:rsidRDefault="0075488A">
            <w:pPr>
              <w:rPr>
                <w:rFonts w:ascii="Liberation Serif" w:hAnsi="Liberation Serif" w:cs="Liberation Serif"/>
              </w:rPr>
            </w:pPr>
            <w:r>
              <w:rPr>
                <w:rFonts w:ascii="Liberation Serif" w:hAnsi="Liberation Serif" w:cs="Liberation Serif"/>
                <w:sz w:val="22"/>
                <w:szCs w:val="22"/>
              </w:rPr>
              <w:t xml:space="preserve">и иных объектов капитального строительства, размещение которых планируется на территориях двух и более муниципальных образований, расположенных на территории Свердловской области, внесения в нее изменений и ее отмены, признании отдельных частей такой документации не подлежащими применению, утвержденное приказом Министерства строительства и </w:t>
            </w:r>
            <w:r>
              <w:rPr>
                <w:rFonts w:ascii="Liberation Serif" w:hAnsi="Liberation Serif" w:cs="Liberation Serif"/>
                <w:sz w:val="22"/>
                <w:szCs w:val="22"/>
              </w:rPr>
              <w:lastRenderedPageBreak/>
              <w:t>развития инфраструктуры Свердловской области</w:t>
            </w:r>
          </w:p>
          <w:p w:rsidR="0075488A" w:rsidRDefault="0075488A">
            <w:pPr>
              <w:rPr>
                <w:rFonts w:ascii="Liberation Serif" w:hAnsi="Liberation Serif" w:cs="Liberation Serif"/>
              </w:rPr>
            </w:pPr>
            <w:r>
              <w:rPr>
                <w:rFonts w:ascii="Liberation Serif" w:hAnsi="Liberation Serif" w:cs="Liberation Serif"/>
                <w:sz w:val="22"/>
                <w:szCs w:val="22"/>
              </w:rPr>
              <w:t xml:space="preserve">от 05.10.2020 № 576-П </w:t>
            </w:r>
          </w:p>
          <w:p w:rsidR="0075488A" w:rsidRDefault="0075488A">
            <w:pPr>
              <w:rPr>
                <w:rFonts w:ascii="Liberation Serif" w:hAnsi="Liberation Serif" w:cs="Liberation Serif"/>
              </w:rPr>
            </w:pPr>
            <w:proofErr w:type="gramStart"/>
            <w:r>
              <w:rPr>
                <w:rFonts w:ascii="Liberation Serif" w:hAnsi="Liberation Serif" w:cs="Liberation Serif"/>
                <w:sz w:val="22"/>
                <w:szCs w:val="22"/>
              </w:rPr>
              <w:t xml:space="preserve">(далее – Положение </w:t>
            </w:r>
            <w:proofErr w:type="gramEnd"/>
          </w:p>
          <w:p w:rsidR="0075488A" w:rsidRDefault="0075488A">
            <w:pPr>
              <w:rPr>
                <w:rFonts w:ascii="Liberation Serif" w:hAnsi="Liberation Serif" w:cs="Liberation Serif"/>
              </w:rPr>
            </w:pPr>
            <w:proofErr w:type="gramStart"/>
            <w:r>
              <w:rPr>
                <w:rFonts w:ascii="Liberation Serif" w:hAnsi="Liberation Serif" w:cs="Liberation Serif"/>
                <w:sz w:val="22"/>
                <w:szCs w:val="22"/>
              </w:rPr>
              <w:t xml:space="preserve">№ 576-П); </w:t>
            </w:r>
            <w:proofErr w:type="gramEnd"/>
          </w:p>
          <w:p w:rsidR="0075488A" w:rsidRDefault="0075488A">
            <w:r>
              <w:rPr>
                <w:rFonts w:ascii="Liberation Serif" w:hAnsi="Liberation Serif" w:cs="Liberation Serif"/>
                <w:sz w:val="22"/>
                <w:szCs w:val="22"/>
              </w:rPr>
              <w:t xml:space="preserve">Административный регламент предоставления государственной услуги </w:t>
            </w:r>
          </w:p>
          <w:p w:rsidR="0075488A" w:rsidRDefault="0075488A"/>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lastRenderedPageBreak/>
              <w:t>все категории</w:t>
            </w:r>
          </w:p>
          <w:p w:rsidR="0075488A" w:rsidRDefault="0075488A">
            <w:pPr>
              <w:autoSpaceDE w:val="0"/>
            </w:pPr>
            <w:r>
              <w:rPr>
                <w:rFonts w:ascii="Liberation Serif" w:hAnsi="Liberation Serif" w:cs="Liberation Serif"/>
                <w:bCs/>
                <w:sz w:val="22"/>
                <w:szCs w:val="22"/>
              </w:rPr>
              <w:t>(за исключением случаев, при которых для строительства, реконструкции линейного объекта</w:t>
            </w:r>
            <w:r>
              <w:rPr>
                <w:rFonts w:ascii="Liberation Serif" w:hAnsi="Liberation Serif" w:cs="Liberation Serif"/>
                <w:bCs/>
                <w:sz w:val="22"/>
                <w:szCs w:val="22"/>
              </w:rPr>
              <w:br/>
              <w:t xml:space="preserve">не требуется подготовка документации </w:t>
            </w:r>
            <w:r>
              <w:rPr>
                <w:rFonts w:ascii="Liberation Serif" w:hAnsi="Liberation Serif" w:cs="Liberation Serif"/>
                <w:bCs/>
                <w:sz w:val="22"/>
                <w:szCs w:val="22"/>
              </w:rPr>
              <w:br/>
              <w:t>по планировке территории, согласно Постановлению  № 1816)</w:t>
            </w:r>
          </w:p>
          <w:p w:rsidR="0075488A" w:rsidRDefault="0075488A">
            <w:pPr>
              <w:autoSpaceDE w:val="0"/>
              <w:rPr>
                <w:rFonts w:ascii="Liberation Serif" w:hAnsi="Liberation Serif" w:cs="Liberation Serif"/>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rPr>
                <w:rFonts w:ascii="Liberation Serif" w:hAnsi="Liberation Serif" w:cs="Liberation Serif"/>
                <w:bCs/>
              </w:rPr>
            </w:pPr>
            <w:r>
              <w:rPr>
                <w:rFonts w:ascii="Liberation Serif" w:hAnsi="Liberation Serif" w:cs="Liberation Serif"/>
                <w:bCs/>
              </w:rPr>
              <w: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Министерство строительства </w:t>
            </w:r>
            <w:r>
              <w:rPr>
                <w:rFonts w:ascii="Liberation Serif" w:hAnsi="Liberation Serif" w:cs="Liberation Serif"/>
                <w:sz w:val="22"/>
                <w:szCs w:val="22"/>
              </w:rPr>
              <w:br/>
              <w:t>и развития инфраструктуры Свердловской области</w:t>
            </w:r>
          </w:p>
        </w:tc>
      </w:tr>
      <w:tr w:rsidR="0075488A" w:rsidTr="00A62E3F">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autoSpaceDE w:val="0"/>
              <w:jc w:val="center"/>
              <w:rPr>
                <w:rFonts w:ascii="Liberation Serif" w:hAnsi="Liberation Serif" w:cs="Liberation Serif"/>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Получение решения </w:t>
            </w:r>
          </w:p>
          <w:p w:rsidR="0075488A" w:rsidRDefault="0075488A">
            <w:pPr>
              <w:autoSpaceDE w:val="0"/>
            </w:pPr>
            <w:r>
              <w:rPr>
                <w:rFonts w:ascii="Liberation Serif" w:hAnsi="Liberation Serif" w:cs="Liberation Serif"/>
                <w:bCs/>
                <w:sz w:val="22"/>
                <w:szCs w:val="22"/>
              </w:rPr>
              <w:t>о подготовке документации</w:t>
            </w:r>
            <w:r>
              <w:rPr>
                <w:rFonts w:ascii="Liberation Serif" w:hAnsi="Liberation Serif" w:cs="Liberation Serif"/>
                <w:bCs/>
                <w:sz w:val="22"/>
                <w:szCs w:val="22"/>
              </w:rPr>
              <w:br/>
              <w:t>по планировке территории, внесении изменений в такую документацию для объектов местного значения –</w:t>
            </w:r>
          </w:p>
          <w:p w:rsidR="0075488A" w:rsidRDefault="0075488A">
            <w:pPr>
              <w:autoSpaceDE w:val="0"/>
            </w:pPr>
            <w:r>
              <w:rPr>
                <w:rFonts w:ascii="Liberation Serif" w:hAnsi="Liberation Serif" w:cs="Liberation Serif"/>
                <w:bCs/>
                <w:sz w:val="22"/>
                <w:szCs w:val="22"/>
              </w:rPr>
              <w:t>в отношении автодорог местного значения</w:t>
            </w:r>
          </w:p>
          <w:p w:rsidR="0075488A" w:rsidRDefault="0075488A">
            <w:pPr>
              <w:autoSpaceDE w:val="0"/>
            </w:pPr>
            <w:proofErr w:type="gramStart"/>
            <w:r>
              <w:rPr>
                <w:rFonts w:ascii="Liberation Serif" w:hAnsi="Liberation Serif" w:cs="Liberation Serif"/>
                <w:bCs/>
                <w:sz w:val="22"/>
                <w:szCs w:val="22"/>
              </w:rPr>
              <w:t xml:space="preserve">(не требуется, </w:t>
            </w:r>
            <w:proofErr w:type="gramEnd"/>
          </w:p>
          <w:p w:rsidR="0075488A" w:rsidRDefault="0075488A">
            <w:pPr>
              <w:autoSpaceDE w:val="0"/>
            </w:pPr>
            <w:r>
              <w:rPr>
                <w:rFonts w:ascii="Liberation Serif" w:hAnsi="Liberation Serif" w:cs="Liberation Serif"/>
                <w:bCs/>
                <w:sz w:val="22"/>
                <w:szCs w:val="22"/>
              </w:rPr>
              <w:t xml:space="preserve">за исключением случаев, указанных </w:t>
            </w:r>
          </w:p>
          <w:p w:rsidR="0075488A" w:rsidRDefault="0075488A">
            <w:pPr>
              <w:autoSpaceDE w:val="0"/>
            </w:pPr>
            <w:r>
              <w:rPr>
                <w:rFonts w:ascii="Liberation Serif" w:hAnsi="Liberation Serif" w:cs="Liberation Serif"/>
                <w:bCs/>
                <w:sz w:val="22"/>
                <w:szCs w:val="22"/>
              </w:rPr>
              <w:t>в части 1.1</w:t>
            </w:r>
          </w:p>
          <w:p w:rsidR="0075488A" w:rsidRDefault="0075488A">
            <w:pPr>
              <w:autoSpaceDE w:val="0"/>
            </w:pPr>
            <w:r>
              <w:rPr>
                <w:rFonts w:ascii="Liberation Serif" w:hAnsi="Liberation Serif" w:cs="Liberation Serif"/>
                <w:bCs/>
                <w:sz w:val="22"/>
                <w:szCs w:val="22"/>
              </w:rPr>
              <w:t xml:space="preserve">статьи 45 </w:t>
            </w:r>
            <w:proofErr w:type="spellStart"/>
            <w:r>
              <w:rPr>
                <w:rFonts w:ascii="Liberation Serif" w:hAnsi="Liberation Serif" w:cs="Liberation Serif"/>
                <w:bCs/>
                <w:sz w:val="22"/>
                <w:szCs w:val="22"/>
              </w:rPr>
              <w:t>ГрК</w:t>
            </w:r>
            <w:proofErr w:type="spellEnd"/>
            <w:r>
              <w:rPr>
                <w:rFonts w:ascii="Liberation Serif" w:hAnsi="Liberation Serif" w:cs="Liberation Serif"/>
                <w:bCs/>
                <w:sz w:val="22"/>
                <w:szCs w:val="22"/>
              </w:rPr>
              <w:t xml:space="preserve"> РФ,</w:t>
            </w:r>
          </w:p>
          <w:p w:rsidR="0075488A" w:rsidRDefault="0075488A">
            <w:pPr>
              <w:autoSpaceDE w:val="0"/>
            </w:pPr>
            <w:r>
              <w:rPr>
                <w:rFonts w:ascii="Liberation Serif" w:hAnsi="Liberation Serif" w:cs="Liberation Serif"/>
                <w:bCs/>
                <w:sz w:val="22"/>
                <w:szCs w:val="22"/>
              </w:rPr>
              <w:t>с учетом положений подпункта «а» пункта 4 Особенностей по Постановлению</w:t>
            </w:r>
            <w:r>
              <w:t xml:space="preserve"> </w:t>
            </w:r>
            <w:r>
              <w:rPr>
                <w:rFonts w:ascii="Liberation Serif" w:hAnsi="Liberation Serif" w:cs="Liberation Serif"/>
                <w:bCs/>
                <w:sz w:val="22"/>
                <w:szCs w:val="22"/>
              </w:rPr>
              <w:t>РФ № 575)</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bCs/>
                <w:sz w:val="22"/>
                <w:szCs w:val="22"/>
              </w:rPr>
              <w:t>15 рабочих дней</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1) заявление по форме согласно положениям приложения к Административному регламенту предоставления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муниципальной услуги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«Подготовка и утверждение документации по планировке территории» (далее – Административный регламент предоставления муниципальной услуги);</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2) документы, подтверждающие права инициатора на земельный участок и (или) земельные участки, если права на земельный участок и (или) земельные участки не зарегистрированы в Едином государственном реестре недвижимости;</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3) проект технического задания на разработку документации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по планировке территории;</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4) проект задания на выполнение инженерных изысканий (если для подготовки документации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по планировке территории </w:t>
            </w:r>
            <w:r>
              <w:rPr>
                <w:rFonts w:ascii="Liberation Serif" w:hAnsi="Liberation Serif" w:cs="Liberation Serif"/>
                <w:bCs/>
                <w:sz w:val="22"/>
                <w:szCs w:val="22"/>
              </w:rPr>
              <w:lastRenderedPageBreak/>
              <w:t>требуется проведение инженерных изысканий);</w:t>
            </w:r>
          </w:p>
          <w:p w:rsidR="0075488A" w:rsidRDefault="0075488A">
            <w:pPr>
              <w:autoSpaceDE w:val="0"/>
            </w:pPr>
            <w:r>
              <w:rPr>
                <w:rFonts w:ascii="Liberation Serif" w:hAnsi="Liberation Serif" w:cs="Liberation Serif"/>
                <w:bCs/>
                <w:sz w:val="22"/>
                <w:szCs w:val="22"/>
              </w:rPr>
              <w:t>5) иные сведения, необходимые для принятия решения, дополнительные материалы в текстовой форме и в виде карт (схем), обосновывающие материалы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bCs/>
              </w:rPr>
            </w:pPr>
            <w:r>
              <w:rPr>
                <w:rFonts w:ascii="Liberation Serif" w:hAnsi="Liberation Serif" w:cs="Liberation Serif"/>
                <w:bCs/>
                <w:sz w:val="22"/>
                <w:szCs w:val="22"/>
              </w:rPr>
              <w:lastRenderedPageBreak/>
              <w:t xml:space="preserve">решение о подготовке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документации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по планировке территории </w:t>
            </w:r>
          </w:p>
          <w:p w:rsidR="0075488A" w:rsidRDefault="0075488A">
            <w:pPr>
              <w:autoSpaceDE w:val="0"/>
            </w:pPr>
            <w:r>
              <w:rPr>
                <w:rFonts w:ascii="Liberation Serif" w:hAnsi="Liberation Serif" w:cs="Liberation Serif"/>
                <w:bCs/>
                <w:sz w:val="22"/>
                <w:szCs w:val="22"/>
              </w:rPr>
              <w:t>(о подготовке внесения изменений в документацию по планировке территории)</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статьи 45, 46 </w:t>
            </w:r>
            <w:proofErr w:type="spellStart"/>
            <w:r>
              <w:rPr>
                <w:rFonts w:ascii="Liberation Serif" w:hAnsi="Liberation Serif" w:cs="Liberation Serif"/>
                <w:bCs/>
                <w:sz w:val="22"/>
                <w:szCs w:val="22"/>
              </w:rPr>
              <w:t>ГрК</w:t>
            </w:r>
            <w:proofErr w:type="spellEnd"/>
            <w:r>
              <w:rPr>
                <w:rFonts w:ascii="Liberation Serif" w:hAnsi="Liberation Serif" w:cs="Liberation Serif"/>
                <w:bCs/>
                <w:sz w:val="22"/>
                <w:szCs w:val="22"/>
              </w:rPr>
              <w:t xml:space="preserve"> РФ;</w:t>
            </w:r>
          </w:p>
          <w:p w:rsidR="0075488A" w:rsidRDefault="0075488A">
            <w:pPr>
              <w:autoSpaceDE w:val="0"/>
            </w:pPr>
            <w:r>
              <w:rPr>
                <w:sz w:val="22"/>
                <w:szCs w:val="22"/>
              </w:rPr>
              <w:t>порядок, утвержденный нормативным правовым актом ОМС МО</w:t>
            </w:r>
            <w:r>
              <w:t xml:space="preserve"> </w:t>
            </w:r>
          </w:p>
          <w:p w:rsidR="0075488A" w:rsidRDefault="0075488A">
            <w:pPr>
              <w:autoSpaceDE w:val="0"/>
            </w:pPr>
            <w:r>
              <w:rPr>
                <w:sz w:val="22"/>
                <w:szCs w:val="22"/>
              </w:rPr>
              <w:t xml:space="preserve">в соответствии </w:t>
            </w:r>
          </w:p>
          <w:p w:rsidR="0075488A" w:rsidRDefault="0075488A">
            <w:pPr>
              <w:autoSpaceDE w:val="0"/>
            </w:pPr>
            <w:r>
              <w:rPr>
                <w:sz w:val="22"/>
                <w:szCs w:val="22"/>
              </w:rPr>
              <w:t>с частью 20</w:t>
            </w:r>
          </w:p>
          <w:p w:rsidR="0075488A" w:rsidRDefault="0075488A">
            <w:pPr>
              <w:autoSpaceDE w:val="0"/>
            </w:pPr>
            <w:r>
              <w:rPr>
                <w:sz w:val="22"/>
                <w:szCs w:val="22"/>
              </w:rPr>
              <w:t xml:space="preserve">статьи 45 </w:t>
            </w:r>
            <w:proofErr w:type="spellStart"/>
            <w:r>
              <w:rPr>
                <w:sz w:val="22"/>
                <w:szCs w:val="22"/>
              </w:rPr>
              <w:t>ГрК</w:t>
            </w:r>
            <w:proofErr w:type="spellEnd"/>
            <w:r>
              <w:rPr>
                <w:sz w:val="22"/>
                <w:szCs w:val="22"/>
              </w:rPr>
              <w:t xml:space="preserve"> РФ;</w:t>
            </w:r>
          </w:p>
          <w:p w:rsidR="0075488A" w:rsidRDefault="0075488A">
            <w:pPr>
              <w:suppressAutoHyphens w:val="0"/>
              <w:autoSpaceDE w:val="0"/>
              <w:textAlignment w:val="auto"/>
            </w:pPr>
            <w:r>
              <w:rPr>
                <w:rFonts w:ascii="Liberation Serif" w:hAnsi="Liberation Serif" w:cs="Liberation Serif"/>
                <w:bCs/>
                <w:sz w:val="22"/>
                <w:szCs w:val="22"/>
              </w:rPr>
              <w:t xml:space="preserve">Административный </w:t>
            </w:r>
          </w:p>
          <w:p w:rsidR="0075488A" w:rsidRDefault="0075488A">
            <w:pPr>
              <w:suppressAutoHyphens w:val="0"/>
              <w:autoSpaceDE w:val="0"/>
              <w:textAlignment w:val="auto"/>
            </w:pPr>
            <w:r>
              <w:rPr>
                <w:rFonts w:ascii="Liberation Serif" w:hAnsi="Liberation Serif" w:cs="Liberation Serif"/>
                <w:bCs/>
                <w:sz w:val="22"/>
                <w:szCs w:val="22"/>
              </w:rPr>
              <w:t>регламент</w:t>
            </w:r>
          </w:p>
          <w:p w:rsidR="0075488A" w:rsidRDefault="0075488A">
            <w:pPr>
              <w:suppressAutoHyphens w:val="0"/>
              <w:autoSpaceDE w:val="0"/>
              <w:textAlignment w:val="auto"/>
            </w:pPr>
            <w:r>
              <w:rPr>
                <w:rFonts w:ascii="Liberation Serif" w:hAnsi="Liberation Serif" w:cs="Liberation Serif"/>
                <w:bCs/>
                <w:sz w:val="22"/>
                <w:szCs w:val="22"/>
              </w:rPr>
              <w:t xml:space="preserve">предоставления </w:t>
            </w:r>
          </w:p>
          <w:p w:rsidR="0075488A" w:rsidRDefault="0075488A">
            <w:pPr>
              <w:suppressAutoHyphens w:val="0"/>
              <w:autoSpaceDE w:val="0"/>
              <w:textAlignment w:val="auto"/>
            </w:pPr>
            <w:r>
              <w:rPr>
                <w:rFonts w:ascii="Liberation Serif" w:hAnsi="Liberation Serif" w:cs="Liberation Serif"/>
                <w:bCs/>
                <w:sz w:val="22"/>
                <w:szCs w:val="22"/>
              </w:rPr>
              <w:t xml:space="preserve">муниципальной услуги  </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
              <w:rPr>
                <w:rFonts w:ascii="Liberation Serif" w:hAnsi="Liberation Serif" w:cs="Liberation Serif"/>
                <w:bCs/>
                <w:sz w:val="22"/>
                <w:szCs w:val="22"/>
              </w:rPr>
              <w:t>все категории</w:t>
            </w:r>
          </w:p>
          <w:p w:rsidR="0075488A" w:rsidRDefault="0075488A">
            <w:pPr>
              <w:autoSpaceDE w:val="0"/>
            </w:pPr>
            <w:r>
              <w:rPr>
                <w:rFonts w:ascii="Liberation Serif" w:hAnsi="Liberation Serif" w:cs="Liberation Serif"/>
                <w:bCs/>
                <w:sz w:val="22"/>
                <w:szCs w:val="22"/>
              </w:rPr>
              <w:t>(за исключением случаев, при которых для строительства, реконструкции линейного объекта</w:t>
            </w:r>
            <w:r>
              <w:rPr>
                <w:rFonts w:ascii="Liberation Serif" w:hAnsi="Liberation Serif" w:cs="Liberation Serif"/>
                <w:bCs/>
                <w:sz w:val="22"/>
                <w:szCs w:val="22"/>
              </w:rPr>
              <w:br/>
              <w:t xml:space="preserve">не требуется подготовка документации </w:t>
            </w:r>
            <w:r>
              <w:rPr>
                <w:rFonts w:ascii="Liberation Serif" w:hAnsi="Liberation Serif" w:cs="Liberation Serif"/>
                <w:bCs/>
                <w:sz w:val="22"/>
                <w:szCs w:val="22"/>
              </w:rPr>
              <w:br/>
              <w:t>по планировке территории, согласно Постановлению  № 1816)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
              <w:rPr>
                <w:rFonts w:ascii="Liberation Serif" w:hAnsi="Liberation Serif" w:cs="Liberation Serif"/>
                <w:sz w:val="22"/>
                <w:szCs w:val="22"/>
              </w:rPr>
              <w:t xml:space="preserve">для объектов местного значения применительно </w:t>
            </w:r>
          </w:p>
          <w:p w:rsidR="0075488A" w:rsidRDefault="0075488A">
            <w:r>
              <w:rPr>
                <w:rFonts w:ascii="Liberation Serif" w:hAnsi="Liberation Serif" w:cs="Liberation Serif"/>
                <w:sz w:val="22"/>
                <w:szCs w:val="22"/>
              </w:rPr>
              <w:t>к территории муниципального образования</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ОМС МО</w:t>
            </w:r>
          </w:p>
        </w:tc>
      </w:tr>
      <w:tr w:rsidR="0075488A" w:rsidTr="00A62E3F">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pStyle w:val="aa"/>
              <w:autoSpaceDE w:val="0"/>
              <w:ind w:left="0"/>
              <w:jc w:val="center"/>
            </w:pPr>
            <w:r>
              <w:rPr>
                <w:rFonts w:ascii="Liberation Serif" w:hAnsi="Liberation Serif" w:cs="Liberation Serif"/>
                <w:sz w:val="22"/>
                <w:szCs w:val="22"/>
              </w:rPr>
              <w:lastRenderedPageBreak/>
              <w:t>4.</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Утверждение документации </w:t>
            </w:r>
            <w:r>
              <w:rPr>
                <w:rFonts w:ascii="Liberation Serif" w:hAnsi="Liberation Serif" w:cs="Liberation Serif"/>
                <w:bCs/>
                <w:sz w:val="22"/>
                <w:szCs w:val="22"/>
              </w:rPr>
              <w:br/>
              <w:t xml:space="preserve">по планировке территории </w:t>
            </w:r>
          </w:p>
          <w:p w:rsidR="0075488A" w:rsidRDefault="0075488A">
            <w:pPr>
              <w:autoSpaceDE w:val="0"/>
            </w:pPr>
            <w:r>
              <w:rPr>
                <w:rFonts w:ascii="Liberation Serif" w:hAnsi="Liberation Serif" w:cs="Liberation Serif"/>
                <w:bCs/>
                <w:sz w:val="22"/>
                <w:szCs w:val="22"/>
              </w:rPr>
              <w:t>в отношении федеральных автодорог </w:t>
            </w:r>
          </w:p>
          <w:p w:rsidR="0075488A" w:rsidRDefault="0075488A">
            <w:pPr>
              <w:autoSpaceDE w:val="0"/>
            </w:pPr>
          </w:p>
          <w:p w:rsidR="0075488A" w:rsidRDefault="0075488A">
            <w:pPr>
              <w:autoSpaceDE w:val="0"/>
              <w:rPr>
                <w:rFonts w:ascii="Liberation Serif" w:hAnsi="Liberation Serif" w:cs="Liberation Seri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sz w:val="22"/>
                <w:szCs w:val="22"/>
              </w:rPr>
              <w:t>20 рабочих дней</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2</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сопроводительное письмо, документация </w:t>
            </w:r>
            <w:r>
              <w:rPr>
                <w:rFonts w:ascii="Liberation Serif" w:hAnsi="Liberation Serif" w:cs="Liberation Serif"/>
                <w:sz w:val="22"/>
                <w:szCs w:val="22"/>
              </w:rPr>
              <w:br/>
              <w:t xml:space="preserve">по планировке территории, письма, подтверждающие </w:t>
            </w:r>
            <w:r>
              <w:rPr>
                <w:rFonts w:ascii="Liberation Serif" w:hAnsi="Liberation Serif" w:cs="Liberation Serif"/>
                <w:sz w:val="22"/>
                <w:szCs w:val="22"/>
              </w:rPr>
              <w:br/>
              <w:t>ее согласование</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решение</w:t>
            </w:r>
            <w:r>
              <w:rPr>
                <w:rFonts w:ascii="Liberation Serif" w:hAnsi="Liberation Serif" w:cs="Liberation Serif"/>
                <w:sz w:val="22"/>
                <w:szCs w:val="22"/>
              </w:rPr>
              <w:br/>
              <w:t xml:space="preserve">об утверждении документации </w:t>
            </w:r>
            <w:r>
              <w:rPr>
                <w:rFonts w:ascii="Liberation Serif" w:hAnsi="Liberation Serif" w:cs="Liberation Serif"/>
                <w:sz w:val="22"/>
                <w:szCs w:val="22"/>
              </w:rPr>
              <w:br/>
              <w:t>по планировке территории, документация по планировке территории</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bCs/>
                <w:sz w:val="22"/>
                <w:szCs w:val="22"/>
              </w:rPr>
              <w:t xml:space="preserve">статья 45 </w:t>
            </w:r>
            <w:proofErr w:type="spellStart"/>
            <w:r>
              <w:rPr>
                <w:rFonts w:ascii="Liberation Serif" w:hAnsi="Liberation Serif" w:cs="Liberation Serif"/>
                <w:bCs/>
                <w:sz w:val="22"/>
                <w:szCs w:val="22"/>
              </w:rPr>
              <w:t>ГрК</w:t>
            </w:r>
            <w:proofErr w:type="spellEnd"/>
            <w:r>
              <w:rPr>
                <w:rFonts w:ascii="Liberation Serif" w:hAnsi="Liberation Serif" w:cs="Liberation Serif"/>
                <w:bCs/>
                <w:sz w:val="22"/>
                <w:szCs w:val="22"/>
              </w:rPr>
              <w:t xml:space="preserve"> РФ;</w:t>
            </w:r>
          </w:p>
          <w:p w:rsidR="0075488A" w:rsidRDefault="0075488A">
            <w:pPr>
              <w:pStyle w:val="a5"/>
              <w:rPr>
                <w:rFonts w:ascii="Liberation Serif" w:hAnsi="Liberation Serif" w:cs="Liberation Serif"/>
                <w:bCs/>
              </w:rPr>
            </w:pPr>
            <w:r>
              <w:rPr>
                <w:rFonts w:ascii="Liberation Serif" w:hAnsi="Liberation Serif" w:cs="Liberation Serif"/>
                <w:bCs/>
                <w:sz w:val="22"/>
                <w:szCs w:val="22"/>
              </w:rPr>
              <w:t>в отношении федеральных автодорог – </w:t>
            </w:r>
          </w:p>
          <w:p w:rsidR="0075488A" w:rsidRDefault="0075488A">
            <w:pPr>
              <w:pStyle w:val="a5"/>
            </w:pPr>
            <w:r>
              <w:rPr>
                <w:rFonts w:ascii="Liberation Serif" w:hAnsi="Liberation Serif" w:cs="Liberation Serif"/>
                <w:bCs/>
                <w:sz w:val="22"/>
                <w:szCs w:val="22"/>
              </w:rPr>
              <w:t>Порядок № 573</w:t>
            </w:r>
          </w:p>
          <w:p w:rsidR="0075488A" w:rsidRDefault="0075488A">
            <w:pPr>
              <w:autoSpaceDE w:val="0"/>
              <w:rPr>
                <w:rFonts w:ascii="Liberation Serif" w:hAnsi="Liberation Serif" w:cs="Liberation Serif"/>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все категории</w:t>
            </w:r>
          </w:p>
          <w:p w:rsidR="0075488A" w:rsidRDefault="0075488A">
            <w:pPr>
              <w:autoSpaceDE w:val="0"/>
            </w:pPr>
            <w:r>
              <w:rPr>
                <w:rFonts w:ascii="Liberation Serif" w:hAnsi="Liberation Serif" w:cs="Liberation Serif"/>
                <w:bCs/>
                <w:sz w:val="22"/>
                <w:szCs w:val="22"/>
              </w:rPr>
              <w:t>(за исключением случаев, при которых для строительства, реконструкции линейного объекта</w:t>
            </w:r>
            <w:r>
              <w:rPr>
                <w:rFonts w:ascii="Liberation Serif" w:hAnsi="Liberation Serif" w:cs="Liberation Serif"/>
                <w:bCs/>
                <w:sz w:val="22"/>
                <w:szCs w:val="22"/>
              </w:rPr>
              <w:br/>
              <w:t xml:space="preserve">не требуется подготовка документации </w:t>
            </w:r>
            <w:r>
              <w:rPr>
                <w:rFonts w:ascii="Liberation Serif" w:hAnsi="Liberation Serif" w:cs="Liberation Serif"/>
                <w:bCs/>
                <w:sz w:val="22"/>
                <w:szCs w:val="22"/>
              </w:rPr>
              <w:br/>
              <w:t>по планировке территории согласно Постановлению  № 1816)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rPr>
            </w:pP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Министерство транспорта Российской Федерации </w:t>
            </w:r>
          </w:p>
        </w:tc>
      </w:tr>
      <w:tr w:rsidR="0075488A" w:rsidTr="00A62E3F">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pStyle w:val="aa"/>
              <w:numPr>
                <w:ilvl w:val="0"/>
                <w:numId w:val="1"/>
              </w:numPr>
              <w:autoSpaceDE w:val="0"/>
              <w:ind w:left="0" w:firstLine="0"/>
              <w:jc w:val="center"/>
              <w:rPr>
                <w:rFonts w:ascii="Liberation Serif" w:hAnsi="Liberation Serif" w:cs="Liberation Serif"/>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Утверждение документации </w:t>
            </w:r>
          </w:p>
          <w:p w:rsidR="0075488A" w:rsidRDefault="0075488A">
            <w:pPr>
              <w:autoSpaceDE w:val="0"/>
            </w:pPr>
            <w:r>
              <w:rPr>
                <w:rFonts w:ascii="Liberation Serif" w:hAnsi="Liberation Serif" w:cs="Liberation Serif"/>
                <w:bCs/>
                <w:sz w:val="22"/>
                <w:szCs w:val="22"/>
              </w:rPr>
              <w:t>по планировке территории,</w:t>
            </w:r>
          </w:p>
          <w:p w:rsidR="0075488A" w:rsidRDefault="0075488A">
            <w:pPr>
              <w:autoSpaceDE w:val="0"/>
            </w:pPr>
            <w:r>
              <w:rPr>
                <w:rFonts w:ascii="Liberation Serif" w:hAnsi="Liberation Serif" w:cs="Liberation Serif"/>
                <w:bCs/>
                <w:sz w:val="22"/>
                <w:szCs w:val="22"/>
              </w:rPr>
              <w:t>внесение изменений в такую документацию</w:t>
            </w:r>
          </w:p>
          <w:p w:rsidR="0075488A" w:rsidRDefault="0075488A">
            <w:pPr>
              <w:autoSpaceDE w:val="0"/>
            </w:pPr>
            <w:r>
              <w:rPr>
                <w:rFonts w:ascii="Liberation Serif" w:hAnsi="Liberation Serif" w:cs="Liberation Serif"/>
                <w:bCs/>
                <w:sz w:val="22"/>
                <w:szCs w:val="22"/>
              </w:rPr>
              <w:t xml:space="preserve">в отношении региональных или </w:t>
            </w:r>
            <w:proofErr w:type="spellStart"/>
            <w:proofErr w:type="gramStart"/>
            <w:r>
              <w:rPr>
                <w:rFonts w:ascii="Liberation Serif" w:hAnsi="Liberation Serif" w:cs="Liberation Serif"/>
                <w:bCs/>
                <w:sz w:val="22"/>
                <w:szCs w:val="22"/>
              </w:rPr>
              <w:t>межмуници-пальных</w:t>
            </w:r>
            <w:proofErr w:type="spellEnd"/>
            <w:proofErr w:type="gramEnd"/>
            <w:r>
              <w:rPr>
                <w:rFonts w:ascii="Liberation Serif" w:hAnsi="Liberation Serif" w:cs="Liberation Serif"/>
                <w:bCs/>
                <w:sz w:val="22"/>
                <w:szCs w:val="22"/>
              </w:rPr>
              <w:br/>
              <w:t>автодорог</w:t>
            </w:r>
          </w:p>
          <w:p w:rsidR="0075488A" w:rsidRDefault="0075488A">
            <w:pPr>
              <w:autoSpaceDE w:val="0"/>
              <w:rPr>
                <w:rFonts w:ascii="Liberation Serif" w:hAnsi="Liberation Serif" w:cs="Liberation Serif"/>
                <w:bCs/>
              </w:rPr>
            </w:pPr>
          </w:p>
          <w:p w:rsidR="0075488A" w:rsidRDefault="0075488A">
            <w:pPr>
              <w:autoSpaceDE w:val="0"/>
              <w:rPr>
                <w:rFonts w:ascii="Liberation Serif" w:hAnsi="Liberation Serif" w:cs="Liberation Serif"/>
                <w:bCs/>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sz w:val="22"/>
                <w:szCs w:val="22"/>
              </w:rPr>
              <w:t>15 рабочих дней</w:t>
            </w:r>
          </w:p>
          <w:p w:rsidR="0075488A" w:rsidRDefault="0075488A">
            <w:pPr>
              <w:pStyle w:val="a5"/>
              <w:jc w:val="cente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2</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bCs/>
              </w:rPr>
            </w:pPr>
            <w:r>
              <w:rPr>
                <w:rFonts w:ascii="Liberation Serif" w:hAnsi="Liberation Serif" w:cs="Liberation Serif"/>
                <w:bCs/>
                <w:sz w:val="22"/>
                <w:szCs w:val="22"/>
              </w:rPr>
              <w:t>1) заявление по форме согласно приложению к Административному регламенту предоставления государственной услуги;</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2) документация по планировке территории (с обязательными к представлению документами, сведениями, письмами, подтверждающими </w:t>
            </w:r>
          </w:p>
          <w:p w:rsidR="0075488A" w:rsidRDefault="0075488A">
            <w:pPr>
              <w:autoSpaceDE w:val="0"/>
            </w:pPr>
            <w:r>
              <w:rPr>
                <w:rFonts w:ascii="Liberation Serif" w:hAnsi="Liberation Serif" w:cs="Liberation Serif"/>
                <w:bCs/>
                <w:sz w:val="22"/>
                <w:szCs w:val="22"/>
              </w:rPr>
              <w:t>ее согласование) в соответствии с пунктом 20 Административного регламента предоставления государственной услуги</w:t>
            </w:r>
          </w:p>
          <w:p w:rsidR="0075488A" w:rsidRDefault="0075488A">
            <w:pPr>
              <w:autoSpaceDE w:val="0"/>
              <w:ind w:firstLine="540"/>
            </w:pPr>
            <w:r>
              <w:rPr>
                <w:rFonts w:ascii="Liberation Serif" w:hAnsi="Liberation Serif" w:cs="Liberation Serif"/>
                <w:bCs/>
                <w:sz w:val="22"/>
                <w:szCs w:val="22"/>
              </w:rPr>
              <w:t xml:space="preserve">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приказ Министерства строительства </w:t>
            </w:r>
            <w:r>
              <w:rPr>
                <w:rFonts w:ascii="Liberation Serif" w:hAnsi="Liberation Serif" w:cs="Liberation Serif"/>
                <w:bCs/>
                <w:sz w:val="22"/>
                <w:szCs w:val="22"/>
              </w:rPr>
              <w:br/>
              <w:t>и развития инфраструктуры Свердловской области об утверждении документации по планировке территории (внесения изменений в документацию по планировке территории)</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статья 45 </w:t>
            </w:r>
            <w:proofErr w:type="spellStart"/>
            <w:r>
              <w:rPr>
                <w:rFonts w:ascii="Liberation Serif" w:hAnsi="Liberation Serif" w:cs="Liberation Serif"/>
                <w:bCs/>
                <w:sz w:val="22"/>
                <w:szCs w:val="22"/>
              </w:rPr>
              <w:t>ГрК</w:t>
            </w:r>
            <w:proofErr w:type="spellEnd"/>
            <w:r>
              <w:rPr>
                <w:rFonts w:ascii="Liberation Serif" w:hAnsi="Liberation Serif" w:cs="Liberation Serif"/>
                <w:bCs/>
                <w:sz w:val="22"/>
                <w:szCs w:val="22"/>
              </w:rPr>
              <w:t xml:space="preserve"> РФ;</w:t>
            </w:r>
          </w:p>
          <w:p w:rsidR="0075488A" w:rsidRDefault="0075488A">
            <w:pPr>
              <w:autoSpaceDE w:val="0"/>
            </w:pPr>
            <w:r>
              <w:rPr>
                <w:rFonts w:ascii="Liberation Serif" w:hAnsi="Liberation Serif" w:cs="Liberation Serif"/>
                <w:bCs/>
                <w:sz w:val="22"/>
                <w:szCs w:val="22"/>
              </w:rPr>
              <w:t>Закон Свердловской области № 141-ОЗ;</w:t>
            </w:r>
          </w:p>
          <w:p w:rsidR="0075488A" w:rsidRDefault="0075488A">
            <w:pPr>
              <w:autoSpaceDE w:val="0"/>
            </w:pPr>
            <w:r>
              <w:rPr>
                <w:rFonts w:ascii="Liberation Serif" w:hAnsi="Liberation Serif" w:cs="Liberation Serif"/>
                <w:bCs/>
                <w:sz w:val="22"/>
                <w:szCs w:val="22"/>
              </w:rPr>
              <w:t>Положение № 576-П;</w:t>
            </w:r>
          </w:p>
          <w:p w:rsidR="0075488A" w:rsidRDefault="0075488A">
            <w:pPr>
              <w:autoSpaceDE w:val="0"/>
            </w:pPr>
            <w:r>
              <w:rPr>
                <w:rFonts w:ascii="Liberation Serif" w:hAnsi="Liberation Serif" w:cs="Liberation Serif"/>
                <w:bCs/>
                <w:sz w:val="22"/>
                <w:szCs w:val="22"/>
              </w:rPr>
              <w:t>Административный регламент</w:t>
            </w:r>
          </w:p>
          <w:p w:rsidR="0075488A" w:rsidRDefault="0075488A">
            <w:r>
              <w:rPr>
                <w:rFonts w:ascii="Liberation Serif" w:hAnsi="Liberation Serif" w:cs="Liberation Serif"/>
                <w:bCs/>
                <w:sz w:val="22"/>
                <w:szCs w:val="22"/>
              </w:rPr>
              <w:t>государственной услуги</w:t>
            </w:r>
          </w:p>
          <w:p w:rsidR="0075488A" w:rsidRDefault="0075488A">
            <w:pPr>
              <w:autoSpaceDE w:val="0"/>
              <w:rPr>
                <w:rFonts w:ascii="Liberation Serif" w:hAnsi="Liberation Serif" w:cs="Liberation Serif"/>
                <w:bCs/>
              </w:rPr>
            </w:pPr>
          </w:p>
          <w:p w:rsidR="0075488A" w:rsidRDefault="0075488A">
            <w:pPr>
              <w:autoSpaceDE w:val="0"/>
              <w:rPr>
                <w:rFonts w:ascii="Liberation Serif" w:hAnsi="Liberation Serif" w:cs="Liberation Serif"/>
                <w:bCs/>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все категории</w:t>
            </w:r>
          </w:p>
          <w:p w:rsidR="0075488A" w:rsidRDefault="0075488A">
            <w:pPr>
              <w:autoSpaceDE w:val="0"/>
            </w:pPr>
            <w:r>
              <w:rPr>
                <w:rFonts w:ascii="Liberation Serif" w:hAnsi="Liberation Serif" w:cs="Liberation Serif"/>
                <w:bCs/>
                <w:sz w:val="22"/>
                <w:szCs w:val="22"/>
              </w:rPr>
              <w:t>(за исключением случаев, при которых для строительства, реконструкции линейного объекта</w:t>
            </w:r>
            <w:r>
              <w:rPr>
                <w:rFonts w:ascii="Liberation Serif" w:hAnsi="Liberation Serif" w:cs="Liberation Serif"/>
                <w:bCs/>
                <w:sz w:val="22"/>
                <w:szCs w:val="22"/>
              </w:rPr>
              <w:br/>
              <w:t xml:space="preserve">не требуется подготовка документации </w:t>
            </w:r>
            <w:r>
              <w:rPr>
                <w:rFonts w:ascii="Liberation Serif" w:hAnsi="Liberation Serif" w:cs="Liberation Serif"/>
                <w:bCs/>
                <w:sz w:val="22"/>
                <w:szCs w:val="22"/>
              </w:rPr>
              <w:br/>
              <w:t>по планировке территории согласно Постановлению  № 1816)</w:t>
            </w:r>
          </w:p>
          <w:p w:rsidR="0075488A" w:rsidRDefault="0075488A">
            <w:pPr>
              <w:autoSpaceDE w:val="0"/>
              <w:rPr>
                <w:rFonts w:ascii="Liberation Serif" w:hAnsi="Liberation Serif" w:cs="Liberation Serif"/>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Министерство строительства </w:t>
            </w:r>
            <w:r>
              <w:rPr>
                <w:rFonts w:ascii="Liberation Serif" w:hAnsi="Liberation Serif" w:cs="Liberation Serif"/>
                <w:bCs/>
                <w:sz w:val="22"/>
                <w:szCs w:val="22"/>
              </w:rPr>
              <w:br/>
              <w:t>и развития инфраструктуры Свердловской области</w:t>
            </w:r>
          </w:p>
          <w:p w:rsidR="0075488A" w:rsidRDefault="0075488A">
            <w:pPr>
              <w:autoSpaceDE w:val="0"/>
              <w:jc w:val="center"/>
              <w:rPr>
                <w:rFonts w:ascii="Liberation Serif" w:hAnsi="Liberation Serif" w:cs="Liberation Serif"/>
              </w:rPr>
            </w:pPr>
          </w:p>
        </w:tc>
      </w:tr>
      <w:tr w:rsidR="0075488A" w:rsidTr="00A62E3F">
        <w:trPr>
          <w:trHeight w:val="441"/>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pStyle w:val="aa"/>
              <w:autoSpaceDE w:val="0"/>
              <w:ind w:left="0"/>
              <w:jc w:val="center"/>
              <w:rPr>
                <w:rFonts w:ascii="Liberation Serif" w:hAnsi="Liberation Serif" w:cs="Liberation Serif"/>
              </w:rPr>
            </w:pP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bCs/>
                <w:sz w:val="22"/>
                <w:szCs w:val="22"/>
              </w:rPr>
              <w:t xml:space="preserve">Утверждение документации </w:t>
            </w:r>
            <w:r>
              <w:rPr>
                <w:rFonts w:ascii="Liberation Serif" w:hAnsi="Liberation Serif" w:cs="Liberation Serif"/>
                <w:bCs/>
                <w:sz w:val="22"/>
                <w:szCs w:val="22"/>
              </w:rPr>
              <w:br/>
              <w:t>по планировке территории,</w:t>
            </w:r>
          </w:p>
          <w:p w:rsidR="0075488A" w:rsidRDefault="0075488A">
            <w:pPr>
              <w:autoSpaceDE w:val="0"/>
            </w:pPr>
            <w:r>
              <w:rPr>
                <w:rFonts w:ascii="Liberation Serif" w:hAnsi="Liberation Serif" w:cs="Liberation Serif"/>
                <w:bCs/>
                <w:sz w:val="22"/>
                <w:szCs w:val="22"/>
              </w:rPr>
              <w:t xml:space="preserve">внесение изменений </w:t>
            </w:r>
            <w:r>
              <w:rPr>
                <w:rFonts w:ascii="Liberation Serif" w:hAnsi="Liberation Serif" w:cs="Liberation Serif"/>
                <w:bCs/>
                <w:sz w:val="22"/>
                <w:szCs w:val="22"/>
              </w:rPr>
              <w:br/>
              <w:t xml:space="preserve">в такую документацию </w:t>
            </w:r>
          </w:p>
          <w:p w:rsidR="0075488A" w:rsidRDefault="0075488A">
            <w:pPr>
              <w:autoSpaceDE w:val="0"/>
            </w:pPr>
            <w:r>
              <w:rPr>
                <w:rFonts w:ascii="Liberation Serif" w:hAnsi="Liberation Serif" w:cs="Liberation Serif"/>
                <w:bCs/>
                <w:sz w:val="22"/>
                <w:szCs w:val="22"/>
              </w:rPr>
              <w:t xml:space="preserve">в отношении автодорог местного значения </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bCs/>
                <w:sz w:val="22"/>
                <w:szCs w:val="22"/>
              </w:rPr>
              <w:t>20 рабочих дней</w:t>
            </w:r>
          </w:p>
          <w:p w:rsidR="006F2BB9" w:rsidRDefault="0075488A">
            <w:pPr>
              <w:pStyle w:val="a5"/>
              <w:jc w:val="center"/>
              <w:rPr>
                <w:rFonts w:ascii="Liberation Serif" w:hAnsi="Liberation Serif" w:cs="Liberation Serif"/>
                <w:sz w:val="14"/>
              </w:rPr>
            </w:pPr>
            <w:proofErr w:type="gramStart"/>
            <w:r w:rsidRPr="006F2BB9">
              <w:rPr>
                <w:rFonts w:ascii="Liberation Serif" w:hAnsi="Liberation Serif" w:cs="Liberation Serif"/>
                <w:sz w:val="14"/>
                <w:szCs w:val="22"/>
              </w:rPr>
              <w:t xml:space="preserve">(до 01.01.2024 15 рабочих дней с учетом положений </w:t>
            </w:r>
            <w:proofErr w:type="gramEnd"/>
          </w:p>
          <w:p w:rsidR="0075488A" w:rsidRPr="006F2BB9" w:rsidRDefault="006F2BB9" w:rsidP="006F2BB9">
            <w:pPr>
              <w:pStyle w:val="a5"/>
              <w:jc w:val="center"/>
              <w:rPr>
                <w:sz w:val="16"/>
              </w:rPr>
            </w:pPr>
            <w:r>
              <w:rPr>
                <w:rFonts w:ascii="Liberation Serif" w:hAnsi="Liberation Serif" w:cs="Liberation Serif"/>
                <w:sz w:val="14"/>
                <w:szCs w:val="22"/>
              </w:rPr>
              <w:t>под</w:t>
            </w:r>
            <w:r w:rsidR="0075488A" w:rsidRPr="006F2BB9">
              <w:rPr>
                <w:rFonts w:ascii="Liberation Serif" w:hAnsi="Liberation Serif" w:cs="Liberation Serif"/>
                <w:sz w:val="14"/>
                <w:szCs w:val="22"/>
              </w:rPr>
              <w:t>пункта «в» пунк</w:t>
            </w:r>
            <w:r>
              <w:rPr>
                <w:rFonts w:ascii="Liberation Serif" w:hAnsi="Liberation Serif" w:cs="Liberation Serif"/>
                <w:sz w:val="14"/>
                <w:szCs w:val="22"/>
              </w:rPr>
              <w:t>та 4 Особенностей по Постановле</w:t>
            </w:r>
            <w:r w:rsidR="0075488A" w:rsidRPr="006F2BB9">
              <w:rPr>
                <w:rFonts w:ascii="Liberation Serif" w:hAnsi="Liberation Serif" w:cs="Liberation Serif"/>
                <w:sz w:val="14"/>
                <w:szCs w:val="22"/>
              </w:rPr>
              <w:t xml:space="preserve">нию </w:t>
            </w:r>
          </w:p>
          <w:p w:rsidR="0075488A" w:rsidRDefault="0075488A">
            <w:pPr>
              <w:pStyle w:val="a5"/>
              <w:jc w:val="center"/>
            </w:pPr>
            <w:proofErr w:type="gramStart"/>
            <w:r w:rsidRPr="006F2BB9">
              <w:rPr>
                <w:rFonts w:ascii="Liberation Serif" w:hAnsi="Liberation Serif" w:cs="Liberation Serif"/>
                <w:sz w:val="14"/>
                <w:szCs w:val="22"/>
              </w:rPr>
              <w:t>РФ № 575)</w:t>
            </w:r>
            <w:proofErr w:type="gramEnd"/>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2</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textAlignment w:val="auto"/>
              <w:rPr>
                <w:rFonts w:ascii="Liberation Serif" w:hAnsi="Liberation Serif" w:cs="Liberation Serif"/>
                <w:bCs/>
              </w:rPr>
            </w:pPr>
            <w:r>
              <w:rPr>
                <w:rFonts w:ascii="Liberation Serif" w:hAnsi="Liberation Serif" w:cs="Liberation Serif"/>
                <w:bCs/>
                <w:sz w:val="22"/>
                <w:szCs w:val="22"/>
              </w:rPr>
              <w:t>1) заявление по форме согласно приложению к Административному регламенту предоставления муниципальной услуги;</w:t>
            </w:r>
          </w:p>
          <w:p w:rsidR="0075488A" w:rsidRDefault="0075488A">
            <w:pPr>
              <w:autoSpaceDE w:val="0"/>
              <w:textAlignment w:val="auto"/>
              <w:rPr>
                <w:rFonts w:ascii="Liberation Serif" w:hAnsi="Liberation Serif" w:cs="Liberation Serif"/>
                <w:bCs/>
              </w:rPr>
            </w:pPr>
            <w:r>
              <w:rPr>
                <w:rFonts w:ascii="Liberation Serif" w:hAnsi="Liberation Serif" w:cs="Liberation Serif"/>
                <w:bCs/>
                <w:sz w:val="22"/>
                <w:szCs w:val="22"/>
              </w:rPr>
              <w:t xml:space="preserve">2) документация по планировке территории (с обязательными к представлению документами, сведениями, письмами, подтверждающими </w:t>
            </w:r>
          </w:p>
          <w:p w:rsidR="0075488A" w:rsidRDefault="0075488A">
            <w:pPr>
              <w:autoSpaceDE w:val="0"/>
              <w:textAlignment w:val="auto"/>
            </w:pPr>
            <w:r>
              <w:rPr>
                <w:rFonts w:ascii="Liberation Serif" w:hAnsi="Liberation Serif" w:cs="Liberation Serif"/>
                <w:bCs/>
                <w:sz w:val="22"/>
                <w:szCs w:val="22"/>
              </w:rPr>
              <w:t xml:space="preserve">ее согласование) в соответствии Административным регламентом предоставления муниципальной услуги </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решение об утверждении документации </w:t>
            </w:r>
          </w:p>
          <w:p w:rsidR="0075488A" w:rsidRDefault="0075488A">
            <w:pPr>
              <w:autoSpaceDE w:val="0"/>
            </w:pPr>
            <w:r>
              <w:rPr>
                <w:rFonts w:ascii="Liberation Serif" w:hAnsi="Liberation Serif" w:cs="Liberation Serif"/>
                <w:bCs/>
                <w:sz w:val="22"/>
                <w:szCs w:val="22"/>
              </w:rPr>
              <w:t>по планировке территории (внесения изменений в документацию по планировке территории)</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статьи 45, 46 </w:t>
            </w:r>
            <w:proofErr w:type="spellStart"/>
            <w:r>
              <w:rPr>
                <w:rFonts w:ascii="Liberation Serif" w:hAnsi="Liberation Serif" w:cs="Liberation Serif"/>
                <w:bCs/>
                <w:sz w:val="22"/>
                <w:szCs w:val="22"/>
              </w:rPr>
              <w:t>ГрК</w:t>
            </w:r>
            <w:proofErr w:type="spellEnd"/>
            <w:r>
              <w:rPr>
                <w:rFonts w:ascii="Liberation Serif" w:hAnsi="Liberation Serif" w:cs="Liberation Serif"/>
                <w:bCs/>
                <w:sz w:val="22"/>
                <w:szCs w:val="22"/>
              </w:rPr>
              <w:t xml:space="preserve"> РФ; порядок, утвержденный нормативным правовым актом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ОМС МО в соответствии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с частью 20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статьи 45 </w:t>
            </w:r>
            <w:proofErr w:type="spellStart"/>
            <w:r>
              <w:rPr>
                <w:rFonts w:ascii="Liberation Serif" w:hAnsi="Liberation Serif" w:cs="Liberation Serif"/>
                <w:bCs/>
                <w:sz w:val="22"/>
                <w:szCs w:val="22"/>
              </w:rPr>
              <w:t>ГрК</w:t>
            </w:r>
            <w:proofErr w:type="spellEnd"/>
            <w:r>
              <w:rPr>
                <w:rFonts w:ascii="Liberation Serif" w:hAnsi="Liberation Serif" w:cs="Liberation Serif"/>
                <w:bCs/>
                <w:sz w:val="22"/>
                <w:szCs w:val="22"/>
              </w:rPr>
              <w:t xml:space="preserve"> РФ;</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Административный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регламент предоставления </w:t>
            </w:r>
          </w:p>
          <w:p w:rsidR="0075488A" w:rsidRDefault="0075488A">
            <w:pPr>
              <w:suppressAutoHyphens w:val="0"/>
              <w:autoSpaceDE w:val="0"/>
              <w:jc w:val="both"/>
              <w:textAlignment w:val="auto"/>
            </w:pPr>
            <w:r>
              <w:rPr>
                <w:rFonts w:ascii="Liberation Serif" w:hAnsi="Liberation Serif" w:cs="Liberation Serif"/>
                <w:bCs/>
                <w:sz w:val="22"/>
                <w:szCs w:val="22"/>
              </w:rPr>
              <w:t>муниципальной услуги</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suppressAutoHyphens w:val="0"/>
              <w:autoSpaceDE w:val="0"/>
              <w:jc w:val="both"/>
              <w:textAlignment w:val="auto"/>
            </w:pPr>
            <w:r>
              <w:rPr>
                <w:rFonts w:ascii="Liberation Serif" w:hAnsi="Liberation Serif" w:cs="Liberation Serif"/>
                <w:bCs/>
                <w:sz w:val="22"/>
                <w:szCs w:val="22"/>
              </w:rPr>
              <w:t>все категории</w:t>
            </w:r>
          </w:p>
          <w:p w:rsidR="0075488A" w:rsidRDefault="0075488A">
            <w:pPr>
              <w:autoSpaceDE w:val="0"/>
            </w:pPr>
            <w:r>
              <w:rPr>
                <w:rFonts w:ascii="Liberation Serif" w:hAnsi="Liberation Serif" w:cs="Liberation Serif"/>
                <w:bCs/>
                <w:sz w:val="22"/>
                <w:szCs w:val="22"/>
              </w:rPr>
              <w:t>(за исключением случаев, при которых для строительства, реконструкции линейного объекта</w:t>
            </w:r>
            <w:r>
              <w:rPr>
                <w:rFonts w:ascii="Liberation Serif" w:hAnsi="Liberation Serif" w:cs="Liberation Serif"/>
                <w:bCs/>
                <w:sz w:val="22"/>
                <w:szCs w:val="22"/>
              </w:rPr>
              <w:br/>
              <w:t xml:space="preserve">не требуется подготовка документации </w:t>
            </w:r>
            <w:r>
              <w:rPr>
                <w:rFonts w:ascii="Liberation Serif" w:hAnsi="Liberation Serif" w:cs="Liberation Serif"/>
                <w:bCs/>
                <w:sz w:val="22"/>
                <w:szCs w:val="22"/>
              </w:rPr>
              <w:br/>
              <w:t>по планировке территории согласно Постановлению  № 1816)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bCs/>
              </w:rPr>
            </w:pPr>
            <w:r>
              <w:rPr>
                <w:rFonts w:ascii="Liberation Serif" w:hAnsi="Liberation Serif" w:cs="Liberation Serif"/>
                <w:bCs/>
                <w:sz w:val="22"/>
                <w:szCs w:val="22"/>
              </w:rPr>
              <w:t>проекты планировки территории и проекты межевания территории, решение об утверждении которых принимается ОМС МО, до их утверждения подлежат обязательному рассмотрению на общественных обсуждениях или публичных слушаниях, за исключением случаев, при которых проведение общественных обсуждений или публичных слушаний не требуется.</w:t>
            </w:r>
          </w:p>
          <w:p w:rsidR="0075488A" w:rsidRDefault="0075488A">
            <w:pPr>
              <w:autoSpaceDE w:val="0"/>
            </w:pPr>
            <w:r>
              <w:rPr>
                <w:rFonts w:ascii="Liberation Serif" w:hAnsi="Liberation Serif" w:cs="Liberation Serif"/>
                <w:bCs/>
                <w:sz w:val="22"/>
                <w:szCs w:val="22"/>
              </w:rPr>
              <w:t xml:space="preserve">Срок общественных </w:t>
            </w:r>
            <w:r>
              <w:rPr>
                <w:rFonts w:ascii="Liberation Serif" w:hAnsi="Liberation Serif" w:cs="Liberation Serif"/>
                <w:bCs/>
                <w:sz w:val="22"/>
                <w:szCs w:val="22"/>
              </w:rPr>
              <w:lastRenderedPageBreak/>
              <w:t>обсуждений или публичных слушаний не может быть менее четырнадцати дней и более тридцати дней</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lastRenderedPageBreak/>
              <w:t>ОМС МО</w:t>
            </w:r>
          </w:p>
        </w:tc>
      </w:tr>
      <w:tr w:rsidR="0075488A" w:rsidTr="00A62E3F">
        <w:trPr>
          <w:trHeight w:val="1136"/>
        </w:trPr>
        <w:tc>
          <w:tcPr>
            <w:tcW w:w="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autoSpaceDE w:val="0"/>
            </w:pPr>
            <w:r>
              <w:rPr>
                <w:rFonts w:ascii="Liberation Serif" w:hAnsi="Liberation Serif" w:cs="Liberation Serif"/>
                <w:sz w:val="22"/>
                <w:szCs w:val="22"/>
              </w:rPr>
              <w:lastRenderedPageBreak/>
              <w:t>5.</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Оформление </w:t>
            </w:r>
            <w:proofErr w:type="spellStart"/>
            <w:proofErr w:type="gramStart"/>
            <w:r>
              <w:rPr>
                <w:rFonts w:ascii="Liberation Serif" w:hAnsi="Liberation Serif" w:cs="Liberation Serif"/>
                <w:sz w:val="22"/>
                <w:szCs w:val="22"/>
              </w:rPr>
              <w:t>правоустанавли-вающих</w:t>
            </w:r>
            <w:proofErr w:type="spellEnd"/>
            <w:proofErr w:type="gramEnd"/>
            <w:r>
              <w:rPr>
                <w:rFonts w:ascii="Liberation Serif" w:hAnsi="Liberation Serif" w:cs="Liberation Serif"/>
                <w:sz w:val="22"/>
                <w:szCs w:val="22"/>
              </w:rPr>
              <w:t xml:space="preserve"> документов </w:t>
            </w:r>
            <w:r>
              <w:rPr>
                <w:rFonts w:ascii="Liberation Serif" w:hAnsi="Liberation Serif" w:cs="Liberation Serif"/>
                <w:sz w:val="22"/>
                <w:szCs w:val="22"/>
              </w:rPr>
              <w:br/>
              <w:t>на земельный участок под размещение примыкания</w:t>
            </w:r>
            <w:r>
              <w:rPr>
                <w:rFonts w:ascii="Liberation Serif" w:hAnsi="Liberation Serif" w:cs="Liberation Serif"/>
                <w:sz w:val="22"/>
                <w:szCs w:val="22"/>
              </w:rPr>
              <w:br/>
              <w:t>в границах полос отвода автодороги (публичный сервитут или сервитут</w:t>
            </w:r>
            <w:r>
              <w:rPr>
                <w:rFonts w:ascii="Liberation Serif" w:hAnsi="Liberation Serif" w:cs="Liberation Serif"/>
                <w:sz w:val="22"/>
                <w:szCs w:val="22"/>
              </w:rPr>
              <w:br/>
              <w:t>в зависимости</w:t>
            </w:r>
            <w:r>
              <w:rPr>
                <w:rFonts w:ascii="Liberation Serif" w:hAnsi="Liberation Serif" w:cs="Liberation Serif"/>
                <w:sz w:val="22"/>
                <w:szCs w:val="22"/>
              </w:rPr>
              <w:br/>
              <w:t>от категории инвестиционного проекта)</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sz w:val="22"/>
                <w:szCs w:val="22"/>
              </w:rPr>
              <w:t xml:space="preserve">20 календарных дней </w:t>
            </w:r>
          </w:p>
          <w:p w:rsidR="0075488A" w:rsidRDefault="0075488A">
            <w:pPr>
              <w:pStyle w:val="a5"/>
              <w:jc w:val="center"/>
            </w:pPr>
            <w:r>
              <w:rPr>
                <w:rFonts w:ascii="Liberation Serif" w:hAnsi="Liberation Serif" w:cs="Liberation Serif"/>
                <w:sz w:val="22"/>
                <w:szCs w:val="22"/>
              </w:rPr>
              <w:t>(публичный сервитут)</w:t>
            </w:r>
          </w:p>
          <w:p w:rsidR="0075488A" w:rsidRDefault="0075488A">
            <w:pPr>
              <w:pStyle w:val="a5"/>
              <w:jc w:val="center"/>
              <w:rPr>
                <w:rFonts w:ascii="Liberation Serif" w:hAnsi="Liberation Serif" w:cs="Liberation Serif"/>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sz w:val="22"/>
                <w:szCs w:val="22"/>
              </w:rPr>
              <w:t xml:space="preserve">2 </w:t>
            </w:r>
          </w:p>
          <w:p w:rsidR="0075488A" w:rsidRDefault="0075488A">
            <w:pPr>
              <w:pStyle w:val="a5"/>
              <w:jc w:val="center"/>
            </w:pPr>
            <w:r>
              <w:rPr>
                <w:rFonts w:ascii="Liberation Serif" w:hAnsi="Liberation Serif" w:cs="Liberation Serif"/>
                <w:sz w:val="22"/>
                <w:szCs w:val="22"/>
              </w:rPr>
              <w:t xml:space="preserve">(для </w:t>
            </w:r>
            <w:proofErr w:type="spellStart"/>
            <w:proofErr w:type="gramStart"/>
            <w:r>
              <w:rPr>
                <w:rFonts w:ascii="Liberation Serif" w:hAnsi="Liberation Serif" w:cs="Liberation Serif"/>
                <w:sz w:val="22"/>
                <w:szCs w:val="22"/>
              </w:rPr>
              <w:t>публич-ного</w:t>
            </w:r>
            <w:proofErr w:type="spellEnd"/>
            <w:proofErr w:type="gramEnd"/>
            <w:r>
              <w:rPr>
                <w:rFonts w:ascii="Liberation Serif" w:hAnsi="Liberation Serif" w:cs="Liberation Serif"/>
                <w:sz w:val="22"/>
                <w:szCs w:val="22"/>
              </w:rPr>
              <w:t xml:space="preserve"> сервитута)</w:t>
            </w:r>
          </w:p>
          <w:p w:rsidR="0075488A" w:rsidRDefault="0075488A">
            <w:pPr>
              <w:pStyle w:val="a5"/>
              <w:jc w:val="center"/>
              <w:rPr>
                <w:rFonts w:ascii="Liberation Serif" w:hAnsi="Liberation Serif" w:cs="Liberation Serif"/>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bCs/>
                <w:sz w:val="22"/>
                <w:szCs w:val="22"/>
              </w:rPr>
              <w:t xml:space="preserve">для публичного сервитута: </w:t>
            </w:r>
            <w:r>
              <w:rPr>
                <w:rFonts w:ascii="Liberation Serif" w:hAnsi="Liberation Serif" w:cs="Liberation Serif"/>
                <w:bCs/>
                <w:sz w:val="22"/>
                <w:szCs w:val="22"/>
              </w:rPr>
              <w:br/>
              <w:t>1) ходатайство;</w:t>
            </w:r>
          </w:p>
          <w:p w:rsidR="0075488A" w:rsidRDefault="0075488A">
            <w:pPr>
              <w:pStyle w:val="a5"/>
            </w:pPr>
            <w:r>
              <w:rPr>
                <w:rFonts w:ascii="Liberation Serif" w:hAnsi="Liberation Serif" w:cs="Liberation Serif"/>
                <w:bCs/>
                <w:sz w:val="22"/>
                <w:szCs w:val="22"/>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bCs/>
                <w:sz w:val="22"/>
                <w:szCs w:val="22"/>
              </w:rPr>
              <w:t xml:space="preserve">для публичного сервитута: </w:t>
            </w:r>
            <w:r>
              <w:rPr>
                <w:rFonts w:ascii="Liberation Serif" w:hAnsi="Liberation Serif" w:cs="Liberation Serif"/>
                <w:bCs/>
                <w:sz w:val="22"/>
                <w:szCs w:val="22"/>
              </w:rPr>
              <w:br/>
              <w:t>решение</w:t>
            </w:r>
          </w:p>
          <w:p w:rsidR="0075488A" w:rsidRDefault="0075488A">
            <w:pPr>
              <w:pStyle w:val="a5"/>
            </w:pPr>
            <w:r>
              <w:rPr>
                <w:rFonts w:ascii="Liberation Serif" w:hAnsi="Liberation Serif" w:cs="Liberation Serif"/>
                <w:bCs/>
                <w:sz w:val="22"/>
                <w:szCs w:val="22"/>
              </w:rPr>
              <w:t>об установлении публичного сервитута</w:t>
            </w:r>
          </w:p>
          <w:p w:rsidR="0075488A" w:rsidRDefault="0075488A">
            <w:pPr>
              <w:pStyle w:val="a5"/>
              <w:rPr>
                <w:rFonts w:ascii="Liberation Serif" w:hAnsi="Liberation Serif" w:cs="Liberation Serif"/>
              </w:rPr>
            </w:pPr>
          </w:p>
        </w:tc>
        <w:tc>
          <w:tcPr>
            <w:tcW w:w="3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статья 39</w:t>
            </w:r>
            <w:r>
              <w:rPr>
                <w:rFonts w:ascii="Liberation Serif" w:hAnsi="Liberation Serif" w:cs="Liberation Serif"/>
                <w:sz w:val="22"/>
                <w:szCs w:val="22"/>
                <w:vertAlign w:val="superscript"/>
              </w:rPr>
              <w:t xml:space="preserve">26 </w:t>
            </w:r>
            <w:r>
              <w:rPr>
                <w:rFonts w:ascii="Liberation Serif" w:hAnsi="Liberation Serif" w:cs="Liberation Serif"/>
                <w:sz w:val="22"/>
                <w:szCs w:val="22"/>
              </w:rPr>
              <w:t xml:space="preserve">главы </w:t>
            </w:r>
            <w:r>
              <w:rPr>
                <w:rFonts w:ascii="Liberation Serif" w:hAnsi="Liberation Serif" w:cs="Liberation Serif"/>
                <w:sz w:val="22"/>
                <w:szCs w:val="22"/>
                <w:lang w:val="en-US"/>
              </w:rPr>
              <w:t>V</w:t>
            </w:r>
            <w:r>
              <w:rPr>
                <w:rFonts w:ascii="Liberation Serif" w:hAnsi="Liberation Serif" w:cs="Liberation Serif"/>
                <w:sz w:val="22"/>
                <w:szCs w:val="22"/>
              </w:rPr>
              <w:t>.3, подпункт 3 статьи 39</w:t>
            </w:r>
            <w:r>
              <w:rPr>
                <w:rFonts w:ascii="Liberation Serif" w:hAnsi="Liberation Serif" w:cs="Liberation Serif"/>
                <w:sz w:val="22"/>
                <w:szCs w:val="22"/>
                <w:vertAlign w:val="superscript"/>
              </w:rPr>
              <w:t>37</w:t>
            </w:r>
            <w:r>
              <w:rPr>
                <w:rFonts w:ascii="Liberation Serif" w:hAnsi="Liberation Serif" w:cs="Liberation Serif"/>
                <w:sz w:val="22"/>
                <w:szCs w:val="22"/>
              </w:rPr>
              <w:t xml:space="preserve">, </w:t>
            </w:r>
          </w:p>
          <w:p w:rsidR="0075488A" w:rsidRDefault="0075488A">
            <w:pPr>
              <w:pStyle w:val="a5"/>
            </w:pPr>
            <w:r>
              <w:rPr>
                <w:rFonts w:ascii="Liberation Serif" w:hAnsi="Liberation Serif" w:cs="Liberation Serif"/>
                <w:sz w:val="22"/>
                <w:szCs w:val="22"/>
              </w:rPr>
              <w:t>статья 39</w:t>
            </w:r>
            <w:r>
              <w:rPr>
                <w:rFonts w:ascii="Liberation Serif" w:hAnsi="Liberation Serif" w:cs="Liberation Serif"/>
                <w:sz w:val="22"/>
                <w:szCs w:val="22"/>
                <w:vertAlign w:val="superscript"/>
              </w:rPr>
              <w:t>41</w:t>
            </w:r>
            <w:r>
              <w:rPr>
                <w:rFonts w:ascii="Liberation Serif" w:hAnsi="Liberation Serif" w:cs="Liberation Serif"/>
                <w:sz w:val="22"/>
                <w:szCs w:val="22"/>
              </w:rPr>
              <w:t>, статья 39</w:t>
            </w:r>
            <w:r>
              <w:rPr>
                <w:rFonts w:ascii="Liberation Serif" w:hAnsi="Liberation Serif" w:cs="Liberation Serif"/>
                <w:sz w:val="22"/>
                <w:szCs w:val="22"/>
                <w:vertAlign w:val="superscript"/>
              </w:rPr>
              <w:t>43</w:t>
            </w:r>
            <w:r>
              <w:rPr>
                <w:rFonts w:ascii="Liberation Serif" w:hAnsi="Liberation Serif" w:cs="Liberation Serif"/>
                <w:sz w:val="22"/>
                <w:szCs w:val="22"/>
              </w:rPr>
              <w:t xml:space="preserve">, </w:t>
            </w:r>
          </w:p>
          <w:p w:rsidR="0075488A" w:rsidRDefault="0075488A">
            <w:pPr>
              <w:pStyle w:val="a5"/>
            </w:pPr>
            <w:r>
              <w:rPr>
                <w:rFonts w:ascii="Liberation Serif" w:hAnsi="Liberation Serif" w:cs="Liberation Serif"/>
                <w:sz w:val="22"/>
                <w:szCs w:val="22"/>
              </w:rPr>
              <w:t>статья 39</w:t>
            </w:r>
            <w:r>
              <w:rPr>
                <w:rFonts w:ascii="Liberation Serif" w:hAnsi="Liberation Serif" w:cs="Liberation Serif"/>
                <w:sz w:val="22"/>
                <w:szCs w:val="22"/>
                <w:vertAlign w:val="superscript"/>
              </w:rPr>
              <w:t>47</w:t>
            </w:r>
            <w:r>
              <w:rPr>
                <w:rFonts w:ascii="Liberation Serif" w:hAnsi="Liberation Serif" w:cs="Liberation Serif"/>
                <w:sz w:val="22"/>
                <w:szCs w:val="22"/>
              </w:rPr>
              <w:t xml:space="preserve"> главы </w:t>
            </w:r>
            <w:r>
              <w:rPr>
                <w:rFonts w:ascii="Liberation Serif" w:hAnsi="Liberation Serif" w:cs="Liberation Serif"/>
                <w:sz w:val="22"/>
                <w:szCs w:val="22"/>
                <w:lang w:val="en-US"/>
              </w:rPr>
              <w:t>V</w:t>
            </w:r>
            <w:r>
              <w:rPr>
                <w:rFonts w:ascii="Liberation Serif" w:hAnsi="Liberation Serif" w:cs="Liberation Serif"/>
                <w:sz w:val="22"/>
                <w:szCs w:val="22"/>
              </w:rPr>
              <w:t xml:space="preserve">.7 Земельного кодекса Российской Федерации, </w:t>
            </w:r>
          </w:p>
          <w:p w:rsidR="0075488A" w:rsidRDefault="0075488A">
            <w:pPr>
              <w:autoSpaceDE w:val="0"/>
              <w:rPr>
                <w:rFonts w:ascii="Liberation Serif" w:hAnsi="Liberation Serif" w:cs="Liberation Serif"/>
              </w:rPr>
            </w:pPr>
            <w:r>
              <w:rPr>
                <w:rFonts w:ascii="Liberation Serif" w:hAnsi="Liberation Serif" w:cs="Liberation Serif"/>
                <w:sz w:val="22"/>
                <w:szCs w:val="22"/>
              </w:rPr>
              <w:t xml:space="preserve">статья 25 Закона </w:t>
            </w:r>
          </w:p>
          <w:p w:rsidR="0075488A" w:rsidRDefault="0075488A">
            <w:pPr>
              <w:autoSpaceDE w:val="0"/>
              <w:rPr>
                <w:rFonts w:ascii="Liberation Serif" w:hAnsi="Liberation Serif" w:cs="Liberation Serif"/>
              </w:rPr>
            </w:pPr>
            <w:r>
              <w:rPr>
                <w:rFonts w:ascii="Liberation Serif" w:hAnsi="Liberation Serif" w:cs="Liberation Serif"/>
                <w:sz w:val="22"/>
                <w:szCs w:val="22"/>
              </w:rPr>
              <w:t xml:space="preserve">№ 257-ФЗ, пункт 3 постановления Правительства Российской Федерации </w:t>
            </w:r>
          </w:p>
          <w:p w:rsidR="0075488A" w:rsidRDefault="0075488A">
            <w:pPr>
              <w:autoSpaceDE w:val="0"/>
            </w:pPr>
            <w:r>
              <w:rPr>
                <w:rFonts w:ascii="Liberation Serif" w:hAnsi="Liberation Serif" w:cs="Liberation Serif"/>
                <w:sz w:val="22"/>
                <w:szCs w:val="22"/>
              </w:rPr>
              <w:t xml:space="preserve">от 23.12.2014 </w:t>
            </w:r>
            <w:r>
              <w:rPr>
                <w:rFonts w:ascii="Liberation Serif" w:hAnsi="Liberation Serif" w:cs="Liberation Serif"/>
                <w:sz w:val="22"/>
                <w:szCs w:val="22"/>
              </w:rPr>
              <w:br/>
              <w:t>№ 1451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w:t>
            </w:r>
          </w:p>
          <w:p w:rsidR="0075488A" w:rsidRDefault="0075488A">
            <w:pPr>
              <w:autoSpaceDE w:val="0"/>
            </w:pPr>
            <w:r>
              <w:rPr>
                <w:rFonts w:ascii="Liberation Serif" w:hAnsi="Liberation Serif" w:cs="Liberation Serif"/>
                <w:sz w:val="22"/>
                <w:szCs w:val="22"/>
              </w:rPr>
              <w:t xml:space="preserve">постановление Правительства Свердловской области </w:t>
            </w:r>
          </w:p>
          <w:p w:rsidR="0075488A" w:rsidRDefault="0075488A">
            <w:pPr>
              <w:autoSpaceDE w:val="0"/>
            </w:pPr>
            <w:r>
              <w:rPr>
                <w:rFonts w:ascii="Liberation Serif" w:hAnsi="Liberation Serif" w:cs="Liberation Serif"/>
                <w:sz w:val="22"/>
                <w:szCs w:val="22"/>
              </w:rPr>
              <w:t xml:space="preserve">от 22.05.2013 № 652-ПП </w:t>
            </w:r>
          </w:p>
          <w:p w:rsidR="0075488A" w:rsidRDefault="0075488A">
            <w:pPr>
              <w:autoSpaceDE w:val="0"/>
              <w:rPr>
                <w:rFonts w:ascii="Liberation Serif" w:hAnsi="Liberation Serif" w:cs="Liberation Serif"/>
              </w:rPr>
            </w:pPr>
            <w:r>
              <w:rPr>
                <w:rFonts w:ascii="Liberation Serif" w:hAnsi="Liberation Serif" w:cs="Liberation Serif"/>
                <w:sz w:val="22"/>
                <w:szCs w:val="22"/>
              </w:rPr>
              <w:t xml:space="preserve">«Об утверждении порядка определения платы по соглашению об установлении сервитуту </w:t>
            </w:r>
          </w:p>
          <w:p w:rsidR="0075488A" w:rsidRDefault="0075488A">
            <w:pPr>
              <w:autoSpaceDE w:val="0"/>
              <w:rPr>
                <w:rFonts w:ascii="Liberation Serif" w:hAnsi="Liberation Serif" w:cs="Liberation Serif"/>
              </w:rPr>
            </w:pPr>
            <w:r>
              <w:rPr>
                <w:rFonts w:ascii="Liberation Serif" w:hAnsi="Liberation Serif" w:cs="Liberation Serif"/>
                <w:sz w:val="22"/>
                <w:szCs w:val="22"/>
              </w:rPr>
              <w:t xml:space="preserve">в отношении земельных участков, находящихся </w:t>
            </w:r>
          </w:p>
          <w:p w:rsidR="0075488A" w:rsidRDefault="0075488A">
            <w:pPr>
              <w:autoSpaceDE w:val="0"/>
              <w:rPr>
                <w:rFonts w:ascii="Liberation Serif" w:hAnsi="Liberation Serif" w:cs="Liberation Serif"/>
              </w:rPr>
            </w:pPr>
            <w:r>
              <w:rPr>
                <w:rFonts w:ascii="Liberation Serif" w:hAnsi="Liberation Serif" w:cs="Liberation Serif"/>
                <w:sz w:val="22"/>
                <w:szCs w:val="22"/>
              </w:rPr>
              <w:t xml:space="preserve">в государственной собственности Свердловской области, </w:t>
            </w:r>
          </w:p>
          <w:p w:rsidR="0075488A" w:rsidRDefault="0075488A">
            <w:pPr>
              <w:autoSpaceDE w:val="0"/>
            </w:pPr>
            <w:r>
              <w:rPr>
                <w:rFonts w:ascii="Liberation Serif" w:hAnsi="Liberation Serif" w:cs="Liberation Serif"/>
                <w:sz w:val="22"/>
                <w:szCs w:val="22"/>
              </w:rPr>
              <w:t xml:space="preserve">и земельных участков, государственная собственность на которые </w:t>
            </w:r>
          </w:p>
          <w:p w:rsidR="0075488A" w:rsidRDefault="0075488A">
            <w:pPr>
              <w:autoSpaceDE w:val="0"/>
            </w:pPr>
            <w:r>
              <w:rPr>
                <w:rFonts w:ascii="Liberation Serif" w:hAnsi="Liberation Serif" w:cs="Liberation Serif"/>
                <w:sz w:val="22"/>
                <w:szCs w:val="22"/>
              </w:rPr>
              <w:t xml:space="preserve">не разграничена» </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 xml:space="preserve">публичный сервитут – для инвестиционных проектов, </w:t>
            </w:r>
            <w:r>
              <w:rPr>
                <w:rFonts w:ascii="Liberation Serif" w:hAnsi="Liberation Serif" w:cs="Liberation Serif"/>
                <w:sz w:val="22"/>
                <w:szCs w:val="22"/>
              </w:rPr>
              <w:br/>
              <w:t>за исключением объектов дорожного сервиса</w:t>
            </w:r>
          </w:p>
          <w:p w:rsidR="0075488A" w:rsidRDefault="0075488A">
            <w:pPr>
              <w:pStyle w:val="a5"/>
              <w:rPr>
                <w:rFonts w:ascii="Liberation Serif" w:hAnsi="Liberation Serif" w:cs="Liberation Serif"/>
                <w:b/>
              </w:rPr>
            </w:pPr>
          </w:p>
          <w:p w:rsidR="0075488A" w:rsidRDefault="0075488A">
            <w:pPr>
              <w:pStyle w:val="a5"/>
              <w:rPr>
                <w:rFonts w:ascii="Liberation Serif" w:hAnsi="Liberation Serif" w:cs="Liberation Serif"/>
                <w:b/>
              </w:rPr>
            </w:pPr>
          </w:p>
          <w:p w:rsidR="0075488A" w:rsidRDefault="0075488A">
            <w:pPr>
              <w:pStyle w:val="a5"/>
              <w:rPr>
                <w:rFonts w:ascii="Liberation Serif" w:hAnsi="Liberation Serif" w:cs="Liberation Serif"/>
                <w:b/>
              </w:rPr>
            </w:pPr>
          </w:p>
          <w:p w:rsidR="0075488A" w:rsidRDefault="0075488A">
            <w:pPr>
              <w:pStyle w:val="a5"/>
              <w:rPr>
                <w:rFonts w:ascii="Liberation Serif" w:hAnsi="Liberation Serif" w:cs="Liberation Serif"/>
                <w:b/>
              </w:rPr>
            </w:pPr>
          </w:p>
          <w:p w:rsidR="0075488A" w:rsidRDefault="0075488A">
            <w:pPr>
              <w:pStyle w:val="a5"/>
              <w:rPr>
                <w:rFonts w:ascii="Liberation Serif" w:hAnsi="Liberation Serif" w:cs="Liberation Serif"/>
              </w:rPr>
            </w:pPr>
          </w:p>
        </w:tc>
        <w:tc>
          <w:tcPr>
            <w:tcW w:w="28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 xml:space="preserve">пересечение </w:t>
            </w:r>
            <w:r>
              <w:rPr>
                <w:rFonts w:ascii="Liberation Serif" w:hAnsi="Liberation Serif" w:cs="Liberation Serif"/>
                <w:sz w:val="22"/>
                <w:szCs w:val="22"/>
              </w:rPr>
              <w:br/>
              <w:t xml:space="preserve">и примыкание иных </w:t>
            </w:r>
          </w:p>
          <w:p w:rsidR="0075488A" w:rsidRDefault="0075488A">
            <w:pPr>
              <w:pStyle w:val="a5"/>
            </w:pPr>
            <w:r>
              <w:rPr>
                <w:rFonts w:ascii="Liberation Serif" w:hAnsi="Liberation Serif" w:cs="Liberation Serif"/>
                <w:sz w:val="22"/>
                <w:szCs w:val="22"/>
              </w:rPr>
              <w:t xml:space="preserve">автомобильных дорог </w:t>
            </w:r>
            <w:r>
              <w:rPr>
                <w:rFonts w:ascii="Liberation Serif" w:hAnsi="Liberation Serif" w:cs="Liberation Serif"/>
                <w:sz w:val="22"/>
                <w:szCs w:val="22"/>
              </w:rPr>
              <w:br/>
              <w:t>к автомобильной дороге (публичный сервитут);</w:t>
            </w:r>
          </w:p>
          <w:p w:rsidR="0075488A" w:rsidRDefault="0075488A">
            <w:pPr>
              <w:autoSpaceDE w:val="0"/>
            </w:pPr>
            <w:r>
              <w:rPr>
                <w:rFonts w:ascii="Liberation Serif" w:hAnsi="Liberation Serif" w:cs="Liberation Serif"/>
                <w:sz w:val="22"/>
                <w:szCs w:val="22"/>
              </w:rPr>
              <w:t xml:space="preserve">примыкание объекта дорожного сервиса, </w:t>
            </w:r>
          </w:p>
          <w:p w:rsidR="0075488A" w:rsidRDefault="0075488A">
            <w:pPr>
              <w:autoSpaceDE w:val="0"/>
            </w:pPr>
            <w:r>
              <w:rPr>
                <w:rFonts w:ascii="Liberation Serif" w:hAnsi="Liberation Serif" w:cs="Liberation Serif"/>
                <w:sz w:val="22"/>
                <w:szCs w:val="22"/>
              </w:rPr>
              <w:t xml:space="preserve">размещаемого </w:t>
            </w:r>
            <w:r>
              <w:rPr>
                <w:rFonts w:ascii="Liberation Serif" w:hAnsi="Liberation Serif" w:cs="Liberation Serif"/>
                <w:sz w:val="22"/>
                <w:szCs w:val="22"/>
              </w:rPr>
              <w:br/>
              <w:t>за границами полосы отвода (сервитут)</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для публичного сервитута </w:t>
            </w:r>
            <w:proofErr w:type="gramStart"/>
            <w:r>
              <w:rPr>
                <w:rFonts w:ascii="Liberation Serif" w:hAnsi="Liberation Serif" w:cs="Liberation Serif"/>
                <w:sz w:val="22"/>
                <w:szCs w:val="22"/>
              </w:rPr>
              <w:t>–М</w:t>
            </w:r>
            <w:proofErr w:type="gramEnd"/>
            <w:r>
              <w:rPr>
                <w:rFonts w:ascii="Liberation Serif" w:hAnsi="Liberation Serif" w:cs="Liberation Serif"/>
                <w:sz w:val="22"/>
                <w:szCs w:val="22"/>
              </w:rPr>
              <w:t xml:space="preserve">инистерство по управлению </w:t>
            </w:r>
            <w:proofErr w:type="spellStart"/>
            <w:r>
              <w:rPr>
                <w:rFonts w:ascii="Liberation Serif" w:hAnsi="Liberation Serif" w:cs="Liberation Serif"/>
                <w:sz w:val="22"/>
                <w:szCs w:val="22"/>
              </w:rPr>
              <w:t>государст</w:t>
            </w:r>
            <w:proofErr w:type="spellEnd"/>
            <w:r>
              <w:rPr>
                <w:rFonts w:ascii="Liberation Serif" w:hAnsi="Liberation Serif" w:cs="Liberation Serif"/>
                <w:sz w:val="22"/>
                <w:szCs w:val="22"/>
              </w:rPr>
              <w:t>-</w:t>
            </w:r>
          </w:p>
          <w:p w:rsidR="0075488A" w:rsidRDefault="0075488A">
            <w:pPr>
              <w:autoSpaceDE w:val="0"/>
            </w:pPr>
            <w:r>
              <w:rPr>
                <w:rFonts w:ascii="Liberation Serif" w:hAnsi="Liberation Serif" w:cs="Liberation Serif"/>
                <w:sz w:val="22"/>
                <w:szCs w:val="22"/>
              </w:rPr>
              <w:t>венным имуществом Свердловской области;</w:t>
            </w:r>
            <w:r>
              <w:t xml:space="preserve"> </w:t>
            </w:r>
          </w:p>
          <w:p w:rsidR="0075488A" w:rsidRDefault="0075488A">
            <w:pPr>
              <w:autoSpaceDE w:val="0"/>
            </w:pPr>
            <w:r>
              <w:rPr>
                <w:rFonts w:ascii="Liberation Serif" w:hAnsi="Liberation Serif" w:cs="Liberation Serif"/>
                <w:sz w:val="22"/>
                <w:szCs w:val="22"/>
              </w:rPr>
              <w:t>ОМС МО;</w:t>
            </w:r>
          </w:p>
          <w:p w:rsidR="006F2BB9" w:rsidRDefault="006F2BB9">
            <w:pPr>
              <w:autoSpaceDE w:val="0"/>
              <w:rPr>
                <w:rFonts w:ascii="Liberation Serif" w:hAnsi="Liberation Serif" w:cs="Liberation Serif"/>
              </w:rPr>
            </w:pPr>
          </w:p>
          <w:p w:rsidR="0075488A" w:rsidRDefault="0075488A">
            <w:pPr>
              <w:autoSpaceDE w:val="0"/>
            </w:pPr>
            <w:r>
              <w:rPr>
                <w:rFonts w:ascii="Liberation Serif" w:hAnsi="Liberation Serif" w:cs="Liberation Serif"/>
                <w:sz w:val="22"/>
                <w:szCs w:val="22"/>
              </w:rPr>
              <w:t>для сервитута –</w:t>
            </w:r>
          </w:p>
          <w:p w:rsidR="0075488A" w:rsidRDefault="0075488A">
            <w:pPr>
              <w:autoSpaceDE w:val="0"/>
            </w:pPr>
            <w:r>
              <w:rPr>
                <w:rFonts w:ascii="Liberation Serif" w:hAnsi="Liberation Serif" w:cs="Liberation Serif"/>
                <w:bCs/>
                <w:sz w:val="22"/>
                <w:szCs w:val="22"/>
              </w:rPr>
              <w:t xml:space="preserve">1) в отношении федеральных автодорог – </w:t>
            </w:r>
          </w:p>
          <w:p w:rsidR="0075488A" w:rsidRDefault="0075488A">
            <w:pPr>
              <w:autoSpaceDE w:val="0"/>
            </w:pPr>
            <w:r>
              <w:rPr>
                <w:rFonts w:ascii="Liberation Serif" w:hAnsi="Liberation Serif" w:cs="Liberation Serif"/>
                <w:bCs/>
                <w:sz w:val="22"/>
                <w:szCs w:val="22"/>
              </w:rPr>
              <w:t>ФКУ «</w:t>
            </w:r>
            <w:proofErr w:type="spellStart"/>
            <w:r>
              <w:rPr>
                <w:rFonts w:ascii="Liberation Serif" w:hAnsi="Liberation Serif" w:cs="Liberation Serif"/>
                <w:bCs/>
                <w:sz w:val="22"/>
                <w:szCs w:val="22"/>
              </w:rPr>
              <w:t>Уралуправто</w:t>
            </w:r>
            <w:proofErr w:type="spellEnd"/>
            <w:r>
              <w:rPr>
                <w:rFonts w:ascii="Liberation Serif" w:hAnsi="Liberation Serif" w:cs="Liberation Serif"/>
                <w:bCs/>
                <w:sz w:val="22"/>
                <w:szCs w:val="22"/>
              </w:rPr>
              <w:t>-дор»;</w:t>
            </w:r>
          </w:p>
          <w:p w:rsidR="0075488A" w:rsidRDefault="0075488A">
            <w:pPr>
              <w:autoSpaceDE w:val="0"/>
            </w:pPr>
            <w:r>
              <w:rPr>
                <w:rFonts w:ascii="Liberation Serif" w:hAnsi="Liberation Serif" w:cs="Liberation Serif"/>
                <w:bCs/>
                <w:sz w:val="22"/>
                <w:szCs w:val="22"/>
              </w:rPr>
              <w:t xml:space="preserve">2) в отношении региональных </w:t>
            </w:r>
            <w:r>
              <w:rPr>
                <w:rFonts w:ascii="Liberation Serif" w:hAnsi="Liberation Serif" w:cs="Liberation Serif"/>
                <w:bCs/>
                <w:sz w:val="22"/>
                <w:szCs w:val="22"/>
              </w:rPr>
              <w:br/>
              <w:t xml:space="preserve">и </w:t>
            </w:r>
            <w:proofErr w:type="spellStart"/>
            <w:r>
              <w:rPr>
                <w:rFonts w:ascii="Liberation Serif" w:hAnsi="Liberation Serif" w:cs="Liberation Serif"/>
                <w:bCs/>
                <w:sz w:val="22"/>
                <w:szCs w:val="22"/>
              </w:rPr>
              <w:t>межмуници-пальных</w:t>
            </w:r>
            <w:proofErr w:type="spellEnd"/>
            <w:r>
              <w:rPr>
                <w:rFonts w:ascii="Liberation Serif" w:hAnsi="Liberation Serif" w:cs="Liberation Serif"/>
                <w:bCs/>
                <w:sz w:val="22"/>
                <w:szCs w:val="22"/>
              </w:rPr>
              <w:t xml:space="preserve"> дорог</w:t>
            </w:r>
            <w:r>
              <w:rPr>
                <w:rFonts w:ascii="Liberation Serif" w:hAnsi="Liberation Serif"/>
                <w:sz w:val="22"/>
                <w:szCs w:val="22"/>
              </w:rPr>
              <w:t> </w:t>
            </w:r>
            <w:proofErr w:type="gramStart"/>
            <w:r>
              <w:rPr>
                <w:rFonts w:ascii="Liberation Serif" w:hAnsi="Liberation Serif" w:cs="Liberation Serif"/>
                <w:bCs/>
                <w:sz w:val="22"/>
                <w:szCs w:val="22"/>
              </w:rPr>
              <w:t>–М</w:t>
            </w:r>
            <w:proofErr w:type="gramEnd"/>
            <w:r>
              <w:rPr>
                <w:rFonts w:ascii="Liberation Serif" w:hAnsi="Liberation Serif" w:cs="Liberation Serif"/>
                <w:bCs/>
                <w:sz w:val="22"/>
                <w:szCs w:val="22"/>
              </w:rPr>
              <w:t xml:space="preserve">инистерство по управлению </w:t>
            </w:r>
            <w:proofErr w:type="spellStart"/>
            <w:r>
              <w:rPr>
                <w:rFonts w:ascii="Liberation Serif" w:hAnsi="Liberation Serif" w:cs="Liberation Serif"/>
                <w:bCs/>
                <w:sz w:val="22"/>
                <w:szCs w:val="22"/>
              </w:rPr>
              <w:t>государст</w:t>
            </w:r>
            <w:proofErr w:type="spellEnd"/>
            <w:r>
              <w:rPr>
                <w:rFonts w:ascii="Liberation Serif" w:hAnsi="Liberation Serif" w:cs="Liberation Serif"/>
                <w:bCs/>
                <w:sz w:val="22"/>
                <w:szCs w:val="22"/>
              </w:rPr>
              <w:t>-венным имуществом Свердловской области;</w:t>
            </w:r>
          </w:p>
          <w:p w:rsidR="0075488A" w:rsidRDefault="0075488A">
            <w:pPr>
              <w:autoSpaceDE w:val="0"/>
            </w:pPr>
            <w:r>
              <w:rPr>
                <w:rFonts w:ascii="Liberation Serif" w:hAnsi="Liberation Serif" w:cs="Liberation Serif"/>
                <w:bCs/>
                <w:sz w:val="22"/>
                <w:szCs w:val="22"/>
              </w:rPr>
              <w:t>3) в отношении</w:t>
            </w:r>
          </w:p>
          <w:p w:rsidR="0075488A" w:rsidRDefault="0075488A">
            <w:pPr>
              <w:autoSpaceDE w:val="0"/>
            </w:pPr>
            <w:r>
              <w:rPr>
                <w:rFonts w:ascii="Liberation Serif" w:hAnsi="Liberation Serif" w:cs="Liberation Serif"/>
                <w:bCs/>
                <w:sz w:val="22"/>
                <w:szCs w:val="22"/>
              </w:rPr>
              <w:t>автодорог местного значения –</w:t>
            </w:r>
          </w:p>
          <w:p w:rsidR="0075488A" w:rsidRDefault="0075488A">
            <w:pPr>
              <w:autoSpaceDE w:val="0"/>
            </w:pPr>
            <w:r>
              <w:rPr>
                <w:rFonts w:ascii="Liberation Serif" w:hAnsi="Liberation Serif" w:cs="Liberation Serif"/>
                <w:bCs/>
                <w:sz w:val="22"/>
                <w:szCs w:val="22"/>
              </w:rPr>
              <w:t>ОМС МО</w:t>
            </w:r>
          </w:p>
        </w:tc>
      </w:tr>
      <w:tr w:rsidR="0075488A" w:rsidTr="00A62E3F">
        <w:trPr>
          <w:trHeight w:val="2125"/>
        </w:trPr>
        <w:tc>
          <w:tcPr>
            <w:tcW w:w="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pStyle w:val="aa"/>
              <w:numPr>
                <w:ilvl w:val="0"/>
                <w:numId w:val="1"/>
              </w:numPr>
              <w:autoSpaceDE w:val="0"/>
              <w:jc w:val="center"/>
              <w:rPr>
                <w:rFonts w:ascii="Liberation Serif" w:hAnsi="Liberation Serif" w:cs="Liberation Serif"/>
              </w:rPr>
            </w:p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sz w:val="22"/>
                <w:szCs w:val="22"/>
              </w:rPr>
              <w:t xml:space="preserve">30 календарных дней </w:t>
            </w:r>
          </w:p>
          <w:p w:rsidR="0075488A" w:rsidRDefault="0075488A">
            <w:pPr>
              <w:pStyle w:val="a5"/>
              <w:jc w:val="center"/>
            </w:pPr>
            <w:r>
              <w:rPr>
                <w:rFonts w:ascii="Liberation Serif" w:hAnsi="Liberation Serif" w:cs="Liberation Serif"/>
                <w:sz w:val="22"/>
                <w:szCs w:val="22"/>
              </w:rPr>
              <w:t>(сервитут)</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center"/>
            </w:pPr>
            <w:r>
              <w:rPr>
                <w:rFonts w:ascii="Liberation Serif" w:hAnsi="Liberation Serif" w:cs="Liberation Serif"/>
                <w:sz w:val="22"/>
                <w:szCs w:val="22"/>
              </w:rPr>
              <w:t xml:space="preserve">3 </w:t>
            </w:r>
            <w:r>
              <w:rPr>
                <w:rFonts w:ascii="Liberation Serif" w:hAnsi="Liberation Serif" w:cs="Liberation Serif"/>
                <w:sz w:val="22"/>
                <w:szCs w:val="22"/>
              </w:rPr>
              <w:br/>
              <w:t>(для сервитута)</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bCs/>
                <w:sz w:val="22"/>
                <w:szCs w:val="22"/>
              </w:rPr>
              <w:t>для сервитута:</w:t>
            </w:r>
          </w:p>
          <w:p w:rsidR="0075488A" w:rsidRDefault="0075488A">
            <w:pPr>
              <w:pStyle w:val="a5"/>
            </w:pPr>
            <w:r>
              <w:rPr>
                <w:rFonts w:ascii="Liberation Serif" w:hAnsi="Liberation Serif" w:cs="Liberation Serif"/>
                <w:bCs/>
                <w:sz w:val="22"/>
                <w:szCs w:val="22"/>
              </w:rPr>
              <w:t>1) заявление;</w:t>
            </w:r>
          </w:p>
          <w:p w:rsidR="0075488A" w:rsidRDefault="0075488A">
            <w:pPr>
              <w:pStyle w:val="a5"/>
            </w:pPr>
            <w:r>
              <w:rPr>
                <w:rFonts w:ascii="Liberation Serif" w:hAnsi="Liberation Serif" w:cs="Liberation Serif"/>
                <w:bCs/>
                <w:sz w:val="22"/>
                <w:szCs w:val="22"/>
              </w:rPr>
              <w:t xml:space="preserve">2) схема границ сервитута </w:t>
            </w:r>
          </w:p>
          <w:p w:rsidR="0075488A" w:rsidRDefault="0075488A">
            <w:pPr>
              <w:pStyle w:val="a5"/>
            </w:pPr>
            <w:r>
              <w:rPr>
                <w:rFonts w:ascii="Liberation Serif" w:hAnsi="Liberation Serif" w:cs="Liberation Serif"/>
                <w:bCs/>
                <w:sz w:val="22"/>
                <w:szCs w:val="22"/>
              </w:rPr>
              <w:t xml:space="preserve">на кадастровом плане территории (в случае, если установление сервитута предусматривается </w:t>
            </w:r>
            <w:r>
              <w:rPr>
                <w:rFonts w:ascii="Liberation Serif" w:hAnsi="Liberation Serif" w:cs="Liberation Serif"/>
                <w:bCs/>
                <w:sz w:val="22"/>
                <w:szCs w:val="22"/>
              </w:rPr>
              <w:br/>
              <w:t>в отношении части земельного участка);</w:t>
            </w:r>
          </w:p>
          <w:p w:rsidR="0075488A" w:rsidRDefault="0075488A">
            <w:pPr>
              <w:pStyle w:val="a5"/>
            </w:pPr>
            <w:r>
              <w:rPr>
                <w:rFonts w:ascii="Liberation Serif" w:hAnsi="Liberation Serif" w:cs="Liberation Serif"/>
                <w:bCs/>
                <w:sz w:val="22"/>
                <w:szCs w:val="22"/>
              </w:rPr>
              <w:t>3) отчет об оценке, проведенной в соответствии с законодательством Российской Федерации об оценочной деятельности в целях определения размера платы за сервитут</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bCs/>
                <w:sz w:val="22"/>
                <w:szCs w:val="22"/>
              </w:rPr>
              <w:t>для сервитута:</w:t>
            </w:r>
          </w:p>
          <w:p w:rsidR="0075488A" w:rsidRDefault="0075488A">
            <w:pPr>
              <w:autoSpaceDE w:val="0"/>
            </w:pPr>
            <w:r>
              <w:rPr>
                <w:rFonts w:ascii="Liberation Serif" w:hAnsi="Liberation Serif" w:cs="Liberation Serif"/>
                <w:bCs/>
                <w:sz w:val="22"/>
                <w:szCs w:val="22"/>
              </w:rPr>
              <w:t>соглашение</w:t>
            </w:r>
          </w:p>
          <w:p w:rsidR="0075488A" w:rsidRDefault="0075488A">
            <w:pPr>
              <w:autoSpaceDE w:val="0"/>
            </w:pPr>
            <w:r>
              <w:rPr>
                <w:rFonts w:ascii="Liberation Serif" w:hAnsi="Liberation Serif" w:cs="Liberation Serif"/>
                <w:bCs/>
                <w:sz w:val="22"/>
                <w:szCs w:val="22"/>
              </w:rPr>
              <w:t>об установлении сервитута</w:t>
            </w:r>
          </w:p>
          <w:p w:rsidR="0075488A" w:rsidRDefault="0075488A">
            <w:pPr>
              <w:pStyle w:val="a5"/>
            </w:pPr>
            <w:r>
              <w:rPr>
                <w:rFonts w:ascii="Liberation Serif" w:hAnsi="Liberation Serif" w:cs="Liberation Serif"/>
                <w:bCs/>
                <w:sz w:val="22"/>
                <w:szCs w:val="22"/>
              </w:rPr>
              <w:t>в предложенных заявителем границах</w:t>
            </w:r>
          </w:p>
        </w:tc>
        <w:tc>
          <w:tcPr>
            <w:tcW w:w="3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rPr>
                <w:rFonts w:ascii="Liberation Serif" w:hAnsi="Liberation Serif" w:cs="Liberation Serif"/>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сервитут – для объектов дорожного сервиса</w:t>
            </w:r>
          </w:p>
        </w:tc>
        <w:tc>
          <w:tcPr>
            <w:tcW w:w="28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jc w:val="both"/>
              <w:rPr>
                <w:rFonts w:ascii="Liberation Serif" w:hAnsi="Liberation Serif" w:cs="Liberation Serif"/>
              </w:rPr>
            </w:pPr>
          </w:p>
        </w:tc>
        <w:tc>
          <w:tcPr>
            <w:tcW w:w="27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rPr>
                <w:rFonts w:ascii="Liberation Serif" w:hAnsi="Liberation Serif" w:cs="Liberation Serif"/>
              </w:rPr>
            </w:pPr>
          </w:p>
        </w:tc>
      </w:tr>
      <w:tr w:rsidR="0075488A" w:rsidTr="00A62E3F">
        <w:trPr>
          <w:trHeight w:val="2008"/>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autoSpaceDE w:val="0"/>
            </w:pPr>
            <w:r>
              <w:rPr>
                <w:rFonts w:ascii="Liberation Serif" w:hAnsi="Liberation Serif" w:cs="Liberation Serif"/>
                <w:sz w:val="22"/>
                <w:szCs w:val="22"/>
              </w:rPr>
              <w:t>6.</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Разработка </w:t>
            </w:r>
          </w:p>
          <w:p w:rsidR="0075488A" w:rsidRDefault="0075488A">
            <w:pPr>
              <w:autoSpaceDE w:val="0"/>
            </w:pPr>
            <w:r>
              <w:rPr>
                <w:rFonts w:ascii="Liberation Serif" w:hAnsi="Liberation Serif" w:cs="Liberation Serif"/>
                <w:sz w:val="22"/>
                <w:szCs w:val="22"/>
              </w:rPr>
              <w:t xml:space="preserve">и утверждение проектной документации </w:t>
            </w:r>
            <w:r>
              <w:rPr>
                <w:rFonts w:ascii="Liberation Serif" w:hAnsi="Liberation Serif" w:cs="Liberation Serif"/>
                <w:sz w:val="22"/>
                <w:szCs w:val="22"/>
              </w:rPr>
              <w:br/>
              <w:t xml:space="preserve">на строительство примыкания </w:t>
            </w:r>
            <w:r>
              <w:rPr>
                <w:rFonts w:ascii="Liberation Serif" w:hAnsi="Liberation Serif" w:cs="Liberation Serif"/>
                <w:sz w:val="22"/>
                <w:szCs w:val="22"/>
              </w:rPr>
              <w:br/>
              <w:t>к автодороге</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sidRPr="006F2BB9">
              <w:rPr>
                <w:rFonts w:ascii="Liberation Serif" w:hAnsi="Liberation Serif" w:cs="Liberation Serif"/>
                <w:sz w:val="20"/>
                <w:szCs w:val="22"/>
              </w:rPr>
              <w:t xml:space="preserve">определяется договором </w:t>
            </w:r>
            <w:r w:rsidRPr="006F2BB9">
              <w:rPr>
                <w:rFonts w:ascii="Liberation Serif" w:hAnsi="Liberation Serif" w:cs="Liberation Serif"/>
                <w:sz w:val="20"/>
                <w:szCs w:val="22"/>
              </w:rPr>
              <w:br/>
              <w:t>с проектной организацией</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проектная документация, согласованная </w:t>
            </w:r>
            <w:r>
              <w:rPr>
                <w:rFonts w:ascii="Liberation Serif" w:hAnsi="Liberation Serif" w:cs="Liberation Serif"/>
                <w:sz w:val="22"/>
                <w:szCs w:val="22"/>
              </w:rPr>
              <w:br/>
              <w:t>в установленном порядке</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утвержденная проектная документация</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 xml:space="preserve">статья 48 </w:t>
            </w:r>
            <w:proofErr w:type="spellStart"/>
            <w:r>
              <w:rPr>
                <w:rFonts w:ascii="Liberation Serif" w:hAnsi="Liberation Serif" w:cs="Liberation Serif"/>
                <w:sz w:val="22"/>
                <w:szCs w:val="22"/>
              </w:rPr>
              <w:t>ГрК</w:t>
            </w:r>
            <w:proofErr w:type="spellEnd"/>
            <w:r>
              <w:rPr>
                <w:rFonts w:ascii="Liberation Serif" w:hAnsi="Liberation Serif" w:cs="Liberation Serif"/>
                <w:sz w:val="22"/>
                <w:szCs w:val="22"/>
              </w:rPr>
              <w:t xml:space="preserve"> РФ; </w:t>
            </w:r>
          </w:p>
          <w:p w:rsidR="0075488A" w:rsidRDefault="0075488A">
            <w:pPr>
              <w:autoSpaceDE w:val="0"/>
              <w:rPr>
                <w:rFonts w:ascii="Liberation Serif" w:hAnsi="Liberation Serif" w:cs="Liberation Serif"/>
              </w:rPr>
            </w:pPr>
            <w:r>
              <w:rPr>
                <w:rFonts w:ascii="Liberation Serif" w:hAnsi="Liberation Serif" w:cs="Liberation Serif"/>
                <w:sz w:val="22"/>
                <w:szCs w:val="22"/>
              </w:rPr>
              <w:t xml:space="preserve">Положение о составе разделов проектной документации </w:t>
            </w:r>
          </w:p>
          <w:p w:rsidR="0075488A" w:rsidRDefault="0075488A">
            <w:pPr>
              <w:autoSpaceDE w:val="0"/>
              <w:rPr>
                <w:rFonts w:ascii="Liberation Serif" w:hAnsi="Liberation Serif" w:cs="Liberation Serif"/>
              </w:rPr>
            </w:pPr>
            <w:r>
              <w:rPr>
                <w:rFonts w:ascii="Liberation Serif" w:hAnsi="Liberation Serif" w:cs="Liberation Serif"/>
                <w:sz w:val="22"/>
                <w:szCs w:val="22"/>
              </w:rPr>
              <w:t xml:space="preserve">и требованиях к их содержанию, </w:t>
            </w:r>
            <w:proofErr w:type="gramStart"/>
            <w:r>
              <w:rPr>
                <w:rFonts w:ascii="Liberation Serif" w:hAnsi="Liberation Serif" w:cs="Liberation Serif"/>
                <w:sz w:val="22"/>
                <w:szCs w:val="22"/>
              </w:rPr>
              <w:t>утвержденное</w:t>
            </w:r>
            <w:proofErr w:type="gramEnd"/>
            <w:r>
              <w:rPr>
                <w:rFonts w:ascii="Liberation Serif" w:hAnsi="Liberation Serif" w:cs="Liberation Serif"/>
                <w:sz w:val="22"/>
                <w:szCs w:val="22"/>
              </w:rPr>
              <w:t xml:space="preserve"> постановлением Правительства Российской Федерации </w:t>
            </w:r>
          </w:p>
          <w:p w:rsidR="0075488A" w:rsidRDefault="0075488A">
            <w:pPr>
              <w:autoSpaceDE w:val="0"/>
            </w:pPr>
            <w:r>
              <w:rPr>
                <w:rFonts w:ascii="Liberation Serif" w:hAnsi="Liberation Serif" w:cs="Liberation Serif"/>
                <w:sz w:val="22"/>
                <w:szCs w:val="22"/>
              </w:rPr>
              <w:t>от 16.02.2008 № 87</w:t>
            </w:r>
            <w:r>
              <w:rPr>
                <w:rFonts w:ascii="Liberation Serif" w:eastAsia="Calibri" w:hAnsi="Liberation Serif" w:cs="Liberation Serif"/>
                <w:sz w:val="22"/>
                <w:szCs w:val="22"/>
                <w:lang w:eastAsia="en-US"/>
              </w:rPr>
              <w:t xml:space="preserve"> </w:t>
            </w:r>
          </w:p>
          <w:p w:rsidR="0075488A" w:rsidRDefault="0075488A">
            <w:pPr>
              <w:autoSpaceDE w:val="0"/>
            </w:pPr>
            <w:r>
              <w:rPr>
                <w:rFonts w:ascii="Liberation Serif" w:eastAsia="Calibri" w:hAnsi="Liberation Serif" w:cs="Liberation Serif"/>
                <w:sz w:val="22"/>
                <w:szCs w:val="22"/>
                <w:lang w:eastAsia="en-US"/>
              </w:rPr>
              <w:t>«</w:t>
            </w:r>
            <w:r>
              <w:rPr>
                <w:rFonts w:ascii="Liberation Serif" w:hAnsi="Liberation Serif" w:cs="Liberation Serif"/>
                <w:sz w:val="22"/>
                <w:szCs w:val="22"/>
              </w:rPr>
              <w:t xml:space="preserve">О составе разделов проектной документации </w:t>
            </w:r>
            <w:r>
              <w:rPr>
                <w:rFonts w:ascii="Liberation Serif" w:hAnsi="Liberation Serif" w:cs="Liberation Serif"/>
                <w:sz w:val="22"/>
                <w:szCs w:val="22"/>
              </w:rPr>
              <w:br/>
              <w:t>и требованиях к их содержанию»</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все категории</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ind w:left="0"/>
            </w:pPr>
            <w:r>
              <w:rPr>
                <w:rFonts w:ascii="Liberation Serif" w:hAnsi="Liberation Serif" w:cs="Liberation Serif"/>
                <w:sz w:val="22"/>
                <w:szCs w:val="22"/>
              </w:rPr>
              <w:t xml:space="preserve">разработка проектной документации осуществляется проектной организацией </w:t>
            </w:r>
            <w:r>
              <w:rPr>
                <w:rFonts w:ascii="Liberation Serif" w:hAnsi="Liberation Serif" w:cs="Liberation Serif"/>
                <w:sz w:val="22"/>
                <w:szCs w:val="22"/>
              </w:rPr>
              <w:br/>
              <w:t>по заданию инвестора;</w:t>
            </w:r>
          </w:p>
          <w:p w:rsidR="0075488A" w:rsidRDefault="0075488A">
            <w:pPr>
              <w:autoSpaceDE w:val="0"/>
            </w:pPr>
            <w:r>
              <w:rPr>
                <w:rFonts w:ascii="Liberation Serif" w:hAnsi="Liberation Serif" w:cs="Liberation Serif"/>
                <w:sz w:val="22"/>
                <w:szCs w:val="22"/>
              </w:rPr>
              <w:t>проектная документация утверждается заказчиком (инвестором)</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w:t>
            </w:r>
          </w:p>
        </w:tc>
      </w:tr>
      <w:tr w:rsidR="0075488A" w:rsidTr="00A62E3F">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autoSpaceDE w:val="0"/>
            </w:pPr>
            <w:r>
              <w:rPr>
                <w:rFonts w:ascii="Liberation Serif" w:hAnsi="Liberation Serif" w:cs="Liberation Serif"/>
                <w:sz w:val="22"/>
                <w:szCs w:val="22"/>
              </w:rPr>
              <w:t>7.</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t xml:space="preserve">Получение разрешения </w:t>
            </w:r>
          </w:p>
          <w:p w:rsidR="0075488A" w:rsidRDefault="0075488A">
            <w:pPr>
              <w:autoSpaceDE w:val="0"/>
            </w:pPr>
            <w:r>
              <w:rPr>
                <w:rFonts w:ascii="Liberation Serif" w:hAnsi="Liberation Serif" w:cs="Liberation Serif"/>
                <w:sz w:val="22"/>
                <w:szCs w:val="22"/>
              </w:rPr>
              <w:t xml:space="preserve">на строительство примыкания </w:t>
            </w:r>
            <w:r>
              <w:rPr>
                <w:rFonts w:ascii="Liberation Serif" w:hAnsi="Liberation Serif" w:cs="Liberation Serif"/>
                <w:sz w:val="22"/>
                <w:szCs w:val="22"/>
              </w:rPr>
              <w:br/>
              <w:t>к автодороге</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 xml:space="preserve">5 рабочих дней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sz w:val="22"/>
                <w:szCs w:val="22"/>
              </w:rPr>
              <w:t>5</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1) заявление;</w:t>
            </w:r>
          </w:p>
          <w:p w:rsidR="0075488A" w:rsidRDefault="0075488A">
            <w:pPr>
              <w:pStyle w:val="a5"/>
            </w:pPr>
            <w:r>
              <w:rPr>
                <w:rFonts w:ascii="Liberation Serif" w:hAnsi="Liberation Serif" w:cs="Liberation Serif"/>
                <w:sz w:val="22"/>
                <w:szCs w:val="22"/>
              </w:rPr>
              <w:t>2) правоустанавливающие документы;</w:t>
            </w:r>
          </w:p>
          <w:p w:rsidR="0075488A" w:rsidRDefault="0075488A">
            <w:pPr>
              <w:pStyle w:val="a5"/>
            </w:pPr>
            <w:r>
              <w:rPr>
                <w:rFonts w:ascii="Liberation Serif" w:hAnsi="Liberation Serif" w:cs="Liberation Serif"/>
                <w:sz w:val="22"/>
                <w:szCs w:val="22"/>
              </w:rPr>
              <w:t xml:space="preserve">3) реквизиты проекта планировки территории </w:t>
            </w:r>
            <w:r>
              <w:rPr>
                <w:rFonts w:ascii="Liberation Serif" w:hAnsi="Liberation Serif" w:cs="Liberation Serif"/>
                <w:sz w:val="22"/>
                <w:szCs w:val="22"/>
              </w:rPr>
              <w:br/>
              <w:t xml:space="preserve">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Pr>
                <w:rFonts w:ascii="Liberation Serif" w:hAnsi="Liberation Serif" w:cs="Liberation Serif"/>
                <w:sz w:val="22"/>
                <w:szCs w:val="22"/>
              </w:rPr>
              <w:lastRenderedPageBreak/>
              <w:t xml:space="preserve">территории), реквизиты проекта планировки территории в случае выдачи разрешения на строительство линейного объекта, для размещения которого </w:t>
            </w:r>
          </w:p>
          <w:p w:rsidR="0075488A" w:rsidRDefault="0075488A">
            <w:pPr>
              <w:pStyle w:val="a5"/>
            </w:pPr>
            <w:r>
              <w:rPr>
                <w:rFonts w:ascii="Liberation Serif" w:hAnsi="Liberation Serif" w:cs="Liberation Serif"/>
                <w:sz w:val="22"/>
                <w:szCs w:val="22"/>
              </w:rPr>
              <w:t>не требуется образование земельного участка;</w:t>
            </w:r>
          </w:p>
          <w:p w:rsidR="0075488A" w:rsidRDefault="0075488A">
            <w:pPr>
              <w:pStyle w:val="a5"/>
            </w:pPr>
            <w:r>
              <w:rPr>
                <w:rFonts w:ascii="Liberation Serif" w:hAnsi="Liberation Serif" w:cs="Liberation Serif"/>
                <w:sz w:val="22"/>
                <w:szCs w:val="22"/>
              </w:rPr>
              <w:t>4) результаты инженерных изысканий и следующие материалы, содержащиеся</w:t>
            </w:r>
            <w:r>
              <w:rPr>
                <w:rFonts w:ascii="Liberation Serif" w:hAnsi="Liberation Serif" w:cs="Liberation Serif"/>
                <w:sz w:val="22"/>
                <w:szCs w:val="22"/>
              </w:rPr>
              <w:br/>
              <w:t xml:space="preserve">в утвержденной </w:t>
            </w:r>
            <w:r>
              <w:rPr>
                <w:rFonts w:ascii="Liberation Serif" w:hAnsi="Liberation Serif" w:cs="Liberation Serif"/>
                <w:sz w:val="22"/>
                <w:szCs w:val="22"/>
              </w:rPr>
              <w:br/>
              <w:t xml:space="preserve">в соответствии с частью 15 статьи 48 </w:t>
            </w:r>
            <w:proofErr w:type="spellStart"/>
            <w:r>
              <w:rPr>
                <w:rFonts w:ascii="Liberation Serif" w:hAnsi="Liberation Serif" w:cs="Liberation Serif"/>
                <w:sz w:val="22"/>
                <w:szCs w:val="22"/>
              </w:rPr>
              <w:t>ГрК</w:t>
            </w:r>
            <w:proofErr w:type="spellEnd"/>
            <w:r>
              <w:rPr>
                <w:rFonts w:ascii="Liberation Serif" w:hAnsi="Liberation Serif" w:cs="Liberation Serif"/>
                <w:sz w:val="22"/>
                <w:szCs w:val="22"/>
              </w:rPr>
              <w:t xml:space="preserve"> РФ проектной документации:</w:t>
            </w:r>
          </w:p>
          <w:p w:rsidR="0075488A" w:rsidRDefault="0075488A">
            <w:pPr>
              <w:pStyle w:val="a5"/>
            </w:pPr>
            <w:r>
              <w:rPr>
                <w:rFonts w:ascii="Liberation Serif" w:hAnsi="Liberation Serif" w:cs="Liberation Serif"/>
                <w:sz w:val="22"/>
                <w:szCs w:val="22"/>
              </w:rPr>
              <w:t>– пояснительная записка;</w:t>
            </w:r>
          </w:p>
          <w:p w:rsidR="0075488A" w:rsidRDefault="0075488A">
            <w:pPr>
              <w:pStyle w:val="a5"/>
            </w:pPr>
            <w:r>
              <w:rPr>
                <w:rFonts w:ascii="Liberation Serif" w:hAnsi="Liberation Serif" w:cs="Liberation Serif"/>
                <w:sz w:val="22"/>
                <w:szCs w:val="22"/>
              </w:rPr>
              <w:t xml:space="preserve">–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w:t>
            </w:r>
            <w:r>
              <w:rPr>
                <w:rFonts w:ascii="Liberation Serif" w:hAnsi="Liberation Serif" w:cs="Liberation Serif"/>
                <w:sz w:val="22"/>
                <w:szCs w:val="22"/>
              </w:rPr>
              <w:br/>
              <w:t>по планировке территории);</w:t>
            </w:r>
          </w:p>
          <w:p w:rsidR="0075488A" w:rsidRDefault="0075488A">
            <w:pPr>
              <w:pStyle w:val="a5"/>
            </w:pPr>
            <w:r>
              <w:rPr>
                <w:rFonts w:ascii="Liberation Serif" w:hAnsi="Liberation Serif" w:cs="Liberation Serif"/>
                <w:sz w:val="22"/>
                <w:szCs w:val="22"/>
              </w:rPr>
              <w:t xml:space="preserve">– разделы, содержащие архитектурные </w:t>
            </w:r>
            <w:r>
              <w:rPr>
                <w:rFonts w:ascii="Liberation Serif" w:hAnsi="Liberation Serif" w:cs="Liberation Serif"/>
                <w:sz w:val="22"/>
                <w:szCs w:val="22"/>
              </w:rPr>
              <w:br/>
              <w:t>и конструктивные решения;</w:t>
            </w:r>
          </w:p>
          <w:p w:rsidR="0075488A" w:rsidRDefault="0075488A">
            <w:pPr>
              <w:pStyle w:val="a5"/>
            </w:pPr>
            <w:r>
              <w:rPr>
                <w:rFonts w:ascii="Liberation Serif" w:hAnsi="Liberation Serif" w:cs="Liberation Serif"/>
                <w:sz w:val="22"/>
                <w:szCs w:val="22"/>
              </w:rPr>
              <w:t>– проект организации строительства;</w:t>
            </w:r>
          </w:p>
          <w:p w:rsidR="0075488A" w:rsidRDefault="0075488A">
            <w:pPr>
              <w:pStyle w:val="a5"/>
            </w:pPr>
            <w:r>
              <w:rPr>
                <w:rFonts w:ascii="Liberation Serif" w:hAnsi="Liberation Serif" w:cs="Liberation Serif"/>
                <w:sz w:val="22"/>
                <w:szCs w:val="22"/>
              </w:rPr>
              <w:t>5) положительное заключение экспертизы проектной документации</w:t>
            </w:r>
          </w:p>
          <w:p w:rsidR="0075488A" w:rsidRDefault="0075488A">
            <w:pPr>
              <w:autoSpaceDE w:val="0"/>
            </w:pP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r>
              <w:rPr>
                <w:rFonts w:ascii="Liberation Serif" w:hAnsi="Liberation Serif" w:cs="Liberation Serif"/>
                <w:sz w:val="22"/>
                <w:szCs w:val="22"/>
              </w:rPr>
              <w:lastRenderedPageBreak/>
              <w:t>разрешение</w:t>
            </w:r>
            <w:r>
              <w:rPr>
                <w:rFonts w:ascii="Liberation Serif" w:hAnsi="Liberation Serif" w:cs="Liberation Serif"/>
                <w:sz w:val="22"/>
                <w:szCs w:val="22"/>
              </w:rPr>
              <w:br/>
              <w:t>на строительство</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5"/>
            </w:pPr>
            <w:r>
              <w:rPr>
                <w:rFonts w:ascii="Liberation Serif" w:hAnsi="Liberation Serif" w:cs="Liberation Serif"/>
                <w:sz w:val="22"/>
                <w:szCs w:val="22"/>
              </w:rPr>
              <w:t xml:space="preserve">статья 51 </w:t>
            </w:r>
            <w:proofErr w:type="spellStart"/>
            <w:r>
              <w:rPr>
                <w:rFonts w:ascii="Liberation Serif" w:hAnsi="Liberation Serif" w:cs="Liberation Serif"/>
                <w:sz w:val="22"/>
                <w:szCs w:val="22"/>
              </w:rPr>
              <w:t>ГрК</w:t>
            </w:r>
            <w:proofErr w:type="spellEnd"/>
            <w:r>
              <w:rPr>
                <w:rFonts w:ascii="Liberation Serif" w:hAnsi="Liberation Serif" w:cs="Liberation Serif"/>
                <w:sz w:val="22"/>
                <w:szCs w:val="22"/>
              </w:rPr>
              <w:t xml:space="preserve"> РФ, </w:t>
            </w:r>
          </w:p>
          <w:p w:rsidR="0075488A" w:rsidRDefault="0075488A">
            <w:pPr>
              <w:autoSpaceDE w:val="0"/>
            </w:pPr>
            <w:proofErr w:type="gramStart"/>
            <w:r>
              <w:rPr>
                <w:rFonts w:ascii="Liberation Serif" w:hAnsi="Liberation Serif" w:cs="Liberation Serif"/>
                <w:sz w:val="22"/>
                <w:szCs w:val="22"/>
              </w:rPr>
              <w:t xml:space="preserve">часть 3 статьи 16 и часть 2 статьи 20 Закона № 257-ФЗ, Административный регламент Федерального дорожного агентства предоставления государственной услуги </w:t>
            </w:r>
            <w:r>
              <w:rPr>
                <w:rFonts w:ascii="Liberation Serif" w:hAnsi="Liberation Serif" w:cs="Liberation Serif"/>
                <w:sz w:val="22"/>
                <w:szCs w:val="22"/>
              </w:rPr>
              <w:br/>
              <w:t xml:space="preserve">по выдаче разрешений </w:t>
            </w:r>
            <w:r>
              <w:rPr>
                <w:rFonts w:ascii="Liberation Serif" w:hAnsi="Liberation Serif" w:cs="Liberation Serif"/>
                <w:sz w:val="22"/>
                <w:szCs w:val="22"/>
              </w:rPr>
              <w:br/>
              <w:t xml:space="preserve">на строительство, реконструкцию, а также </w:t>
            </w:r>
            <w:r>
              <w:rPr>
                <w:rFonts w:ascii="Liberation Serif" w:hAnsi="Liberation Serif" w:cs="Liberation Serif"/>
                <w:sz w:val="22"/>
                <w:szCs w:val="22"/>
              </w:rPr>
              <w:br/>
              <w:t xml:space="preserve">на ввод в эксплуатацию </w:t>
            </w:r>
            <w:r>
              <w:rPr>
                <w:rFonts w:ascii="Liberation Serif" w:hAnsi="Liberation Serif" w:cs="Liberation Serif"/>
                <w:sz w:val="22"/>
                <w:szCs w:val="22"/>
              </w:rPr>
              <w:lastRenderedPageBreak/>
              <w:t>автомобильных дорог общего пользования федерального значения либо их участков; частных автомобильных дорог, строительство и реконструкцию которых планируется осуществлять на территории двух и более субъектов Российской Федерации;</w:t>
            </w:r>
            <w:proofErr w:type="gramEnd"/>
            <w:r>
              <w:rPr>
                <w:rFonts w:ascii="Liberation Serif" w:hAnsi="Liberation Serif" w:cs="Liberation Serif"/>
                <w:sz w:val="22"/>
                <w:szCs w:val="22"/>
              </w:rPr>
              <w:t xml:space="preserve"> выдаче разрешений на строительство в случае прокладки или переустройства инженерных коммуникаций</w:t>
            </w:r>
            <w:r>
              <w:rPr>
                <w:rFonts w:ascii="Liberation Serif" w:hAnsi="Liberation Serif" w:cs="Liberation Serif"/>
                <w:sz w:val="22"/>
                <w:szCs w:val="22"/>
              </w:rPr>
              <w:br/>
              <w:t xml:space="preserve">в границах полосы отвода автомобильной дороги общего пользования федерального значения; выдаче разрешений </w:t>
            </w:r>
            <w:r>
              <w:rPr>
                <w:rFonts w:ascii="Liberation Serif" w:hAnsi="Liberation Serif" w:cs="Liberation Serif"/>
                <w:sz w:val="22"/>
                <w:szCs w:val="22"/>
              </w:rPr>
              <w:br/>
              <w:t xml:space="preserve">на строительство и реконструкцию, а также </w:t>
            </w:r>
            <w:r>
              <w:rPr>
                <w:rFonts w:ascii="Liberation Serif" w:hAnsi="Liberation Serif" w:cs="Liberation Serif"/>
                <w:sz w:val="22"/>
                <w:szCs w:val="22"/>
              </w:rPr>
              <w:br/>
              <w:t xml:space="preserve">на ввод в эксплуатацию пересечений и примыканий </w:t>
            </w:r>
          </w:p>
          <w:p w:rsidR="0075488A" w:rsidRDefault="0075488A">
            <w:pPr>
              <w:autoSpaceDE w:val="0"/>
            </w:pPr>
            <w:r>
              <w:rPr>
                <w:rFonts w:ascii="Liberation Serif" w:hAnsi="Liberation Serif" w:cs="Liberation Serif"/>
                <w:sz w:val="22"/>
                <w:szCs w:val="22"/>
              </w:rPr>
              <w:t>к автомобильным дорогам общего пользования федерального значения; объектов дорожного сервиса, размещаемых в границах полосы отвода автомобильной дороги общего пользования федерального значения, утвержденный приказом Федерального дорожного агентства от 29.04.2020 </w:t>
            </w:r>
            <w:r>
              <w:rPr>
                <w:rFonts w:ascii="Liberation Serif" w:hAnsi="Liberation Serif" w:cs="Liberation Serif"/>
                <w:sz w:val="22"/>
                <w:szCs w:val="22"/>
              </w:rPr>
              <w:br/>
              <w:t>№ 1655 (далее – Административный регламент для федеральных автодорог);</w:t>
            </w:r>
          </w:p>
          <w:p w:rsidR="0075488A" w:rsidRDefault="0075488A">
            <w:pPr>
              <w:autoSpaceDE w:val="0"/>
            </w:pPr>
            <w:r>
              <w:rPr>
                <w:rFonts w:ascii="Liberation Serif" w:hAnsi="Liberation Serif" w:cs="Liberation Serif"/>
                <w:sz w:val="22"/>
                <w:szCs w:val="22"/>
              </w:rPr>
              <w:t>Постановление № 1816;</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Закон Свердловской области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от 13 июля 2013 года </w:t>
            </w:r>
          </w:p>
          <w:p w:rsidR="0075488A" w:rsidRDefault="0075488A">
            <w:pPr>
              <w:autoSpaceDE w:val="0"/>
              <w:rPr>
                <w:rFonts w:ascii="Liberation Serif" w:hAnsi="Liberation Serif" w:cs="Liberation Serif"/>
                <w:bCs/>
              </w:rPr>
            </w:pPr>
            <w:r>
              <w:rPr>
                <w:rFonts w:ascii="Liberation Serif" w:hAnsi="Liberation Serif" w:cs="Liberation Serif"/>
                <w:bCs/>
                <w:sz w:val="22"/>
                <w:szCs w:val="22"/>
              </w:rPr>
              <w:t xml:space="preserve">№ 75-ОЗ </w:t>
            </w:r>
          </w:p>
          <w:p w:rsidR="0075488A" w:rsidRDefault="0075488A">
            <w:pPr>
              <w:autoSpaceDE w:val="0"/>
            </w:pPr>
            <w:r>
              <w:rPr>
                <w:rFonts w:ascii="Liberation Serif" w:hAnsi="Liberation Serif" w:cs="Liberation Serif"/>
                <w:bCs/>
                <w:sz w:val="22"/>
                <w:szCs w:val="22"/>
              </w:rPr>
              <w:t xml:space="preserve">«Об установлении на территории Свердловской области случаев, при которых не требуется получение разрешения на </w:t>
            </w:r>
            <w:r>
              <w:rPr>
                <w:rFonts w:ascii="Liberation Serif" w:hAnsi="Liberation Serif" w:cs="Liberation Serif"/>
                <w:bCs/>
                <w:sz w:val="22"/>
                <w:szCs w:val="22"/>
              </w:rPr>
              <w:br/>
              <w:t xml:space="preserve">строительство» (далее </w:t>
            </w:r>
            <w:proofErr w:type="gramStart"/>
            <w:r>
              <w:rPr>
                <w:rFonts w:ascii="Liberation Serif" w:hAnsi="Liberation Serif" w:cs="Liberation Serif"/>
                <w:bCs/>
                <w:sz w:val="22"/>
                <w:szCs w:val="22"/>
              </w:rPr>
              <w:t>–З</w:t>
            </w:r>
            <w:proofErr w:type="gramEnd"/>
            <w:r>
              <w:rPr>
                <w:rFonts w:ascii="Liberation Serif" w:hAnsi="Liberation Serif" w:cs="Liberation Serif"/>
                <w:bCs/>
                <w:sz w:val="22"/>
                <w:szCs w:val="22"/>
              </w:rPr>
              <w:t>акон Свердловской области № 75-ОЗ);</w:t>
            </w:r>
          </w:p>
          <w:p w:rsidR="0075488A" w:rsidRDefault="0075488A">
            <w:pPr>
              <w:ind w:right="-853"/>
            </w:pPr>
            <w:r>
              <w:rPr>
                <w:rFonts w:ascii="Liberation Serif" w:hAnsi="Liberation Serif" w:cs="Liberation Serif"/>
                <w:color w:val="000000"/>
                <w:sz w:val="22"/>
                <w:szCs w:val="22"/>
              </w:rPr>
              <w:t xml:space="preserve">Административный </w:t>
            </w:r>
            <w:r>
              <w:rPr>
                <w:rFonts w:ascii="Liberation Serif" w:hAnsi="Liberation Serif" w:cs="Liberation Serif"/>
                <w:color w:val="000000"/>
                <w:sz w:val="22"/>
                <w:szCs w:val="22"/>
              </w:rPr>
              <w:br/>
              <w:t>регламент предоставления</w:t>
            </w:r>
          </w:p>
          <w:p w:rsidR="0075488A" w:rsidRDefault="0075488A">
            <w:pPr>
              <w:ind w:right="-853"/>
            </w:pPr>
            <w:r>
              <w:rPr>
                <w:rFonts w:ascii="Liberation Serif" w:hAnsi="Liberation Serif" w:cs="Liberation Serif"/>
                <w:color w:val="000000"/>
                <w:sz w:val="22"/>
                <w:szCs w:val="22"/>
              </w:rPr>
              <w:t xml:space="preserve">Министерством строительства </w:t>
            </w:r>
            <w:r>
              <w:rPr>
                <w:rFonts w:ascii="Liberation Serif" w:hAnsi="Liberation Serif" w:cs="Liberation Serif"/>
                <w:color w:val="000000"/>
                <w:sz w:val="22"/>
                <w:szCs w:val="22"/>
              </w:rPr>
              <w:br/>
              <w:t xml:space="preserve">и развития инфраструктуры </w:t>
            </w:r>
            <w:r>
              <w:rPr>
                <w:rFonts w:ascii="Liberation Serif" w:hAnsi="Liberation Serif" w:cs="Liberation Serif"/>
                <w:color w:val="000000"/>
                <w:sz w:val="22"/>
                <w:szCs w:val="22"/>
              </w:rPr>
              <w:br/>
              <w:t xml:space="preserve">Свердловской области </w:t>
            </w:r>
            <w:r>
              <w:rPr>
                <w:rFonts w:ascii="Liberation Serif" w:hAnsi="Liberation Serif" w:cs="Liberation Serif"/>
                <w:color w:val="000000"/>
                <w:sz w:val="22"/>
                <w:szCs w:val="22"/>
              </w:rPr>
              <w:br/>
              <w:t>государственной услуги</w:t>
            </w:r>
          </w:p>
          <w:p w:rsidR="0075488A" w:rsidRDefault="0075488A">
            <w:pPr>
              <w:ind w:right="-853"/>
            </w:pPr>
            <w:r>
              <w:rPr>
                <w:rFonts w:ascii="Liberation Serif" w:hAnsi="Liberation Serif" w:cs="Liberation Serif"/>
                <w:color w:val="000000"/>
                <w:sz w:val="22"/>
                <w:szCs w:val="22"/>
              </w:rPr>
              <w:t xml:space="preserve">«Выдача разрешения на </w:t>
            </w:r>
            <w:r>
              <w:rPr>
                <w:rFonts w:ascii="Liberation Serif" w:hAnsi="Liberation Serif" w:cs="Liberation Serif"/>
                <w:color w:val="000000"/>
                <w:sz w:val="22"/>
                <w:szCs w:val="22"/>
              </w:rPr>
              <w:br/>
              <w:t xml:space="preserve">строительство объектов </w:t>
            </w:r>
            <w:r>
              <w:rPr>
                <w:rFonts w:ascii="Liberation Serif" w:hAnsi="Liberation Serif" w:cs="Liberation Serif"/>
                <w:color w:val="000000"/>
                <w:sz w:val="22"/>
                <w:szCs w:val="22"/>
              </w:rPr>
              <w:br/>
            </w:r>
            <w:r>
              <w:rPr>
                <w:rFonts w:ascii="Liberation Serif" w:hAnsi="Liberation Serif" w:cs="Liberation Serif"/>
                <w:sz w:val="22"/>
                <w:szCs w:val="22"/>
              </w:rPr>
              <w:t xml:space="preserve">капитального строительства, расположенных на территориях </w:t>
            </w:r>
          </w:p>
          <w:p w:rsidR="0075488A" w:rsidRDefault="0075488A">
            <w:pPr>
              <w:autoSpaceDE w:val="0"/>
              <w:rPr>
                <w:rFonts w:ascii="Liberation Serif" w:hAnsi="Liberation Serif" w:cs="Liberation Serif"/>
              </w:rPr>
            </w:pPr>
            <w:r>
              <w:rPr>
                <w:rFonts w:ascii="Liberation Serif" w:hAnsi="Liberation Serif" w:cs="Liberation Serif"/>
                <w:sz w:val="22"/>
                <w:szCs w:val="22"/>
              </w:rPr>
              <w:t xml:space="preserve">двух и более муниципальных образований (муниципальных районов, городских округов), </w:t>
            </w:r>
          </w:p>
          <w:p w:rsidR="0075488A" w:rsidRDefault="0075488A">
            <w:pPr>
              <w:autoSpaceDE w:val="0"/>
            </w:pPr>
            <w:r>
              <w:rPr>
                <w:rFonts w:ascii="Liberation Serif" w:hAnsi="Liberation Serif" w:cs="Liberation Serif"/>
                <w:sz w:val="22"/>
                <w:szCs w:val="22"/>
              </w:rPr>
              <w:t xml:space="preserve">в границах особо охраняемой </w:t>
            </w:r>
            <w:r>
              <w:rPr>
                <w:rFonts w:ascii="Liberation Serif" w:hAnsi="Liberation Serif" w:cs="Liberation Serif"/>
                <w:sz w:val="22"/>
                <w:szCs w:val="22"/>
              </w:rPr>
              <w:lastRenderedPageBreak/>
              <w:t xml:space="preserve">природной территории (за исключением лечебно-оздоровительных местностей и курортов) регионального значения, а также автомобильных дорог регионального </w:t>
            </w:r>
            <w:r>
              <w:rPr>
                <w:rFonts w:ascii="Liberation Serif" w:hAnsi="Liberation Serif" w:cs="Liberation Serif"/>
                <w:sz w:val="22"/>
                <w:szCs w:val="22"/>
              </w:rPr>
              <w:br/>
              <w:t>и межмуниципального значения»</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pPr>
            <w:proofErr w:type="gramStart"/>
            <w:r>
              <w:rPr>
                <w:rFonts w:ascii="Liberation Serif" w:hAnsi="Liberation Serif" w:cs="Liberation Serif"/>
                <w:sz w:val="22"/>
                <w:szCs w:val="22"/>
              </w:rPr>
              <w:lastRenderedPageBreak/>
              <w:t xml:space="preserve">все категории </w:t>
            </w:r>
            <w:r>
              <w:rPr>
                <w:rFonts w:ascii="Liberation Serif" w:hAnsi="Liberation Serif" w:cs="Liberation Serif"/>
                <w:sz w:val="22"/>
                <w:szCs w:val="22"/>
              </w:rPr>
              <w:br/>
              <w:t>(за исключением случаев, когда</w:t>
            </w:r>
            <w:r>
              <w:rPr>
                <w:rFonts w:ascii="Liberation Serif" w:hAnsi="Liberation Serif" w:cs="Liberation Serif"/>
                <w:sz w:val="22"/>
                <w:szCs w:val="22"/>
              </w:rPr>
              <w:br/>
              <w:t>не требуется оформление на</w:t>
            </w:r>
            <w:r>
              <w:rPr>
                <w:rFonts w:ascii="Liberation Serif" w:hAnsi="Liberation Serif" w:cs="Liberation Serif"/>
                <w:sz w:val="22"/>
                <w:szCs w:val="22"/>
              </w:rPr>
              <w:br/>
              <w:t xml:space="preserve">строительство согласно Закону Свердловской области </w:t>
            </w:r>
            <w:proofErr w:type="gramEnd"/>
          </w:p>
          <w:p w:rsidR="0075488A" w:rsidRDefault="0075488A">
            <w:pPr>
              <w:autoSpaceDE w:val="0"/>
            </w:pPr>
            <w:proofErr w:type="gramStart"/>
            <w:r>
              <w:rPr>
                <w:rFonts w:ascii="Liberation Serif" w:hAnsi="Liberation Serif" w:cs="Liberation Serif"/>
                <w:sz w:val="22"/>
                <w:szCs w:val="22"/>
              </w:rPr>
              <w:t>№ 75-ОЗ)</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autoSpaceDE w:val="0"/>
              <w:jc w:val="center"/>
            </w:pPr>
            <w:r>
              <w:rPr>
                <w:rFonts w:ascii="Liberation Serif" w:hAnsi="Liberation Serif" w:cs="Liberation Serif"/>
                <w:bCs/>
                <w:sz w:val="22"/>
                <w:szCs w:val="22"/>
              </w:rPr>
              <w: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overflowPunct w:val="0"/>
              <w:autoSpaceDE w:val="0"/>
            </w:pPr>
            <w:r>
              <w:rPr>
                <w:rFonts w:ascii="Liberation Serif" w:eastAsia="Calibri" w:hAnsi="Liberation Serif" w:cs="Liberation Serif"/>
                <w:sz w:val="22"/>
                <w:szCs w:val="22"/>
              </w:rPr>
              <w:t xml:space="preserve">Министерство строительства </w:t>
            </w:r>
            <w:r>
              <w:rPr>
                <w:rFonts w:ascii="Liberation Serif" w:eastAsia="Calibri" w:hAnsi="Liberation Serif" w:cs="Liberation Serif"/>
                <w:sz w:val="22"/>
                <w:szCs w:val="22"/>
              </w:rPr>
              <w:br/>
              <w:t>и развития инфраструктуры Свердловской области;</w:t>
            </w:r>
          </w:p>
          <w:p w:rsidR="0075488A" w:rsidRDefault="0075488A">
            <w:pPr>
              <w:overflowPunct w:val="0"/>
              <w:autoSpaceDE w:val="0"/>
            </w:pPr>
            <w:r>
              <w:rPr>
                <w:rFonts w:ascii="Liberation Serif" w:eastAsia="Calibri" w:hAnsi="Liberation Serif" w:cs="Liberation Serif"/>
                <w:sz w:val="22"/>
                <w:szCs w:val="22"/>
              </w:rPr>
              <w:t>ОМС МО</w:t>
            </w:r>
          </w:p>
          <w:p w:rsidR="0075488A" w:rsidRDefault="0075488A">
            <w:pPr>
              <w:autoSpaceDE w:val="0"/>
              <w:jc w:val="center"/>
              <w:rPr>
                <w:rFonts w:ascii="Liberation Serif" w:hAnsi="Liberation Serif" w:cs="Liberation Serif"/>
              </w:rPr>
            </w:pPr>
          </w:p>
        </w:tc>
      </w:tr>
      <w:tr w:rsidR="0075488A" w:rsidTr="00A62E3F">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rsidP="006F2BB9">
            <w:pPr>
              <w:autoSpaceDE w:val="0"/>
            </w:pPr>
            <w:r>
              <w:rPr>
                <w:rFonts w:ascii="Liberation Serif" w:hAnsi="Liberation Serif" w:cs="Liberation Serif"/>
                <w:sz w:val="22"/>
                <w:szCs w:val="22"/>
              </w:rPr>
              <w:lastRenderedPageBreak/>
              <w:t>8.</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pPr>
            <w:r>
              <w:rPr>
                <w:rFonts w:ascii="Liberation Serif" w:hAnsi="Liberation Serif" w:cs="Liberation Serif"/>
                <w:sz w:val="22"/>
                <w:szCs w:val="22"/>
              </w:rPr>
              <w:t xml:space="preserve">Получение разрешения </w:t>
            </w:r>
            <w:r>
              <w:rPr>
                <w:rFonts w:ascii="Liberation Serif" w:hAnsi="Liberation Serif" w:cs="Liberation Serif"/>
                <w:sz w:val="22"/>
                <w:szCs w:val="22"/>
              </w:rPr>
              <w:br/>
              <w:t>на ввод объекта (примыкания)</w:t>
            </w:r>
            <w:r>
              <w:rPr>
                <w:rFonts w:ascii="Liberation Serif" w:hAnsi="Liberation Serif" w:cs="Liberation Serif"/>
                <w:sz w:val="22"/>
                <w:szCs w:val="22"/>
              </w:rPr>
              <w:br/>
              <w:t>в эксплуатацию</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jc w:val="center"/>
            </w:pPr>
            <w:r>
              <w:rPr>
                <w:rFonts w:ascii="Liberation Serif" w:hAnsi="Liberation Serif" w:cs="Liberation Serif"/>
                <w:sz w:val="22"/>
                <w:szCs w:val="22"/>
              </w:rPr>
              <w:t>5 рабочих дней</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jc w:val="center"/>
            </w:pPr>
            <w:r>
              <w:rPr>
                <w:rFonts w:ascii="Liberation Serif" w:hAnsi="Liberation Serif" w:cs="Liberation Serif"/>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jc w:val="center"/>
            </w:pPr>
            <w:r>
              <w:t>6</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pPr>
            <w:r>
              <w:rPr>
                <w:rFonts w:ascii="Liberation Serif" w:hAnsi="Liberation Serif" w:cs="Liberation Serif"/>
                <w:sz w:val="22"/>
                <w:szCs w:val="22"/>
              </w:rPr>
              <w:t>1) заявление;</w:t>
            </w:r>
          </w:p>
          <w:p w:rsidR="0075488A" w:rsidRDefault="0075488A">
            <w:pPr>
              <w:pStyle w:val="aa"/>
              <w:autoSpaceDE w:val="0"/>
              <w:ind w:left="0"/>
            </w:pPr>
            <w:r>
              <w:rPr>
                <w:rFonts w:ascii="Liberation Serif" w:hAnsi="Liberation Serif" w:cs="Liberation Serif"/>
                <w:sz w:val="22"/>
                <w:szCs w:val="22"/>
              </w:rPr>
              <w:t>2) правоустанавливающие документы на земельный участок;</w:t>
            </w:r>
          </w:p>
          <w:p w:rsidR="0075488A" w:rsidRDefault="0075488A">
            <w:pPr>
              <w:pStyle w:val="aa"/>
              <w:autoSpaceDE w:val="0"/>
              <w:ind w:left="0"/>
            </w:pPr>
            <w:r>
              <w:rPr>
                <w:rFonts w:ascii="Liberation Serif" w:hAnsi="Liberation Serif" w:cs="Liberation Serif"/>
                <w:sz w:val="22"/>
                <w:szCs w:val="22"/>
              </w:rPr>
              <w:t>3) проект планировки территории и проект межевания территории (за исключением случаев, при которых для строительства и реконструкции линейного объекта не требуется подготовка документации</w:t>
            </w:r>
            <w:r>
              <w:rPr>
                <w:rFonts w:ascii="Liberation Serif" w:hAnsi="Liberation Serif" w:cs="Liberation Serif"/>
                <w:sz w:val="22"/>
                <w:szCs w:val="22"/>
              </w:rPr>
              <w:br/>
              <w:t>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5488A" w:rsidRDefault="0075488A">
            <w:pPr>
              <w:pStyle w:val="aa"/>
              <w:autoSpaceDE w:val="0"/>
              <w:ind w:left="0"/>
            </w:pPr>
            <w:r>
              <w:rPr>
                <w:rFonts w:ascii="Liberation Serif" w:hAnsi="Liberation Serif" w:cs="Liberation Serif"/>
                <w:sz w:val="22"/>
                <w:szCs w:val="22"/>
              </w:rPr>
              <w:t>4) разрешение на строительство;</w:t>
            </w:r>
          </w:p>
          <w:p w:rsidR="0075488A" w:rsidRDefault="0075488A">
            <w:pPr>
              <w:pStyle w:val="aa"/>
              <w:autoSpaceDE w:val="0"/>
              <w:ind w:left="0"/>
            </w:pPr>
            <w:r>
              <w:rPr>
                <w:rFonts w:ascii="Liberation Serif" w:hAnsi="Liberation Serif" w:cs="Liberation Serif"/>
                <w:sz w:val="22"/>
                <w:szCs w:val="22"/>
              </w:rPr>
              <w:t>5) заключение органа государственного строительного надзора;</w:t>
            </w:r>
          </w:p>
          <w:p w:rsidR="0075488A" w:rsidRDefault="0075488A">
            <w:pPr>
              <w:pStyle w:val="aa"/>
              <w:autoSpaceDE w:val="0"/>
              <w:ind w:left="0"/>
            </w:pPr>
            <w:r>
              <w:rPr>
                <w:rFonts w:ascii="Liberation Serif" w:hAnsi="Liberation Serif" w:cs="Liberation Serif"/>
                <w:sz w:val="22"/>
                <w:szCs w:val="22"/>
              </w:rPr>
              <w:t xml:space="preserve">6) технический план объекта капитального строительства, подготовленный в соответствии </w:t>
            </w:r>
            <w:r>
              <w:rPr>
                <w:rFonts w:ascii="Liberation Serif" w:hAnsi="Liberation Serif" w:cs="Liberation Serif"/>
                <w:sz w:val="22"/>
                <w:szCs w:val="22"/>
              </w:rPr>
              <w:br/>
              <w:t xml:space="preserve">с Федеральным законом </w:t>
            </w:r>
            <w:r>
              <w:rPr>
                <w:rFonts w:ascii="Liberation Serif" w:hAnsi="Liberation Serif" w:cs="Liberation Serif"/>
                <w:sz w:val="22"/>
                <w:szCs w:val="22"/>
              </w:rPr>
              <w:br/>
              <w:t>от 13 июля 2015 года № 218-ФЗ «О государственной регистрации недвижимости»</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pPr>
            <w:r>
              <w:rPr>
                <w:rFonts w:ascii="Liberation Serif" w:hAnsi="Liberation Serif" w:cs="Liberation Serif"/>
                <w:sz w:val="22"/>
                <w:szCs w:val="22"/>
              </w:rPr>
              <w:t xml:space="preserve">разрешение на ввод объекта </w:t>
            </w:r>
            <w:r>
              <w:rPr>
                <w:rFonts w:ascii="Liberation Serif" w:hAnsi="Liberation Serif" w:cs="Liberation Serif"/>
                <w:sz w:val="22"/>
                <w:szCs w:val="22"/>
              </w:rPr>
              <w:br/>
              <w:t>в эксплуатацию</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pPr>
            <w:r>
              <w:rPr>
                <w:rFonts w:ascii="Liberation Serif" w:hAnsi="Liberation Serif" w:cs="Liberation Serif"/>
                <w:sz w:val="22"/>
                <w:szCs w:val="22"/>
              </w:rPr>
              <w:t xml:space="preserve">статья 55 </w:t>
            </w:r>
            <w:proofErr w:type="spellStart"/>
            <w:r>
              <w:rPr>
                <w:rFonts w:ascii="Liberation Serif" w:hAnsi="Liberation Serif" w:cs="Liberation Serif"/>
                <w:sz w:val="22"/>
                <w:szCs w:val="22"/>
              </w:rPr>
              <w:t>ГрК</w:t>
            </w:r>
            <w:proofErr w:type="spellEnd"/>
            <w:r>
              <w:rPr>
                <w:rFonts w:ascii="Liberation Serif" w:hAnsi="Liberation Serif" w:cs="Liberation Serif"/>
                <w:sz w:val="22"/>
                <w:szCs w:val="22"/>
              </w:rPr>
              <w:t xml:space="preserve"> РФ,</w:t>
            </w:r>
          </w:p>
          <w:p w:rsidR="0075488A" w:rsidRDefault="0075488A">
            <w:pPr>
              <w:pStyle w:val="aa"/>
              <w:autoSpaceDE w:val="0"/>
              <w:ind w:left="0"/>
            </w:pPr>
            <w:r>
              <w:rPr>
                <w:rFonts w:ascii="Liberation Serif" w:hAnsi="Liberation Serif" w:cs="Liberation Serif"/>
                <w:sz w:val="22"/>
                <w:szCs w:val="22"/>
              </w:rPr>
              <w:t>Административный регламент (для федеральных автодорог),</w:t>
            </w:r>
          </w:p>
          <w:p w:rsidR="0075488A" w:rsidRDefault="0075488A">
            <w:pPr>
              <w:pStyle w:val="aa"/>
              <w:autoSpaceDE w:val="0"/>
              <w:ind w:left="0"/>
            </w:pPr>
            <w:r>
              <w:rPr>
                <w:rFonts w:ascii="Liberation Serif" w:hAnsi="Liberation Serif" w:cs="Liberation Serif"/>
                <w:sz w:val="22"/>
                <w:szCs w:val="22"/>
              </w:rPr>
              <w:t xml:space="preserve">Постановление № 1816, </w:t>
            </w:r>
            <w:r>
              <w:rPr>
                <w:rFonts w:ascii="Liberation Serif" w:hAnsi="Liberation Serif" w:cs="Liberation Serif"/>
                <w:sz w:val="22"/>
                <w:szCs w:val="22"/>
              </w:rPr>
              <w:br/>
              <w:t>Закон Свердловской области № 75-ОЗ</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pPr>
            <w:r>
              <w:rPr>
                <w:rFonts w:ascii="Liberation Serif" w:hAnsi="Liberation Serif" w:cs="Liberation Serif"/>
                <w:sz w:val="22"/>
                <w:szCs w:val="22"/>
              </w:rPr>
              <w:t>все категории</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pStyle w:val="aa"/>
              <w:autoSpaceDE w:val="0"/>
              <w:ind w:left="0"/>
              <w:jc w:val="center"/>
            </w:pPr>
            <w:r>
              <w:rPr>
                <w:rFonts w:ascii="Liberation Serif" w:hAnsi="Liberation Serif" w:cs="Liberation Serif"/>
                <w:sz w:val="22"/>
                <w:szCs w:val="22"/>
              </w:rPr>
              <w:t>–</w:t>
            </w:r>
          </w:p>
        </w:tc>
        <w:tc>
          <w:tcPr>
            <w:tcW w:w="27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88A" w:rsidRDefault="0075488A">
            <w:pPr>
              <w:overflowPunct w:val="0"/>
              <w:autoSpaceDE w:val="0"/>
            </w:pPr>
            <w:r>
              <w:rPr>
                <w:rFonts w:ascii="Liberation Serif" w:eastAsia="Calibri" w:hAnsi="Liberation Serif" w:cs="Liberation Serif"/>
                <w:sz w:val="22"/>
                <w:szCs w:val="22"/>
              </w:rPr>
              <w:t xml:space="preserve">Министерство строительства </w:t>
            </w:r>
            <w:r>
              <w:rPr>
                <w:rFonts w:ascii="Liberation Serif" w:eastAsia="Calibri" w:hAnsi="Liberation Serif" w:cs="Liberation Serif"/>
                <w:sz w:val="22"/>
                <w:szCs w:val="22"/>
              </w:rPr>
              <w:br/>
              <w:t>и развития инфраструктуры Свердловской области;</w:t>
            </w:r>
          </w:p>
          <w:p w:rsidR="0075488A" w:rsidRDefault="0075488A">
            <w:pPr>
              <w:overflowPunct w:val="0"/>
              <w:autoSpaceDE w:val="0"/>
            </w:pPr>
            <w:r>
              <w:rPr>
                <w:rFonts w:ascii="Liberation Serif" w:eastAsia="Calibri" w:hAnsi="Liberation Serif" w:cs="Liberation Serif"/>
                <w:sz w:val="22"/>
                <w:szCs w:val="22"/>
              </w:rPr>
              <w:t>ОМС МО</w:t>
            </w:r>
          </w:p>
          <w:p w:rsidR="0075488A" w:rsidRDefault="0075488A">
            <w:pPr>
              <w:pStyle w:val="aa"/>
              <w:autoSpaceDE w:val="0"/>
              <w:ind w:left="0"/>
              <w:rPr>
                <w:rFonts w:ascii="Liberation Serif" w:hAnsi="Liberation Serif" w:cs="Liberation Serif"/>
              </w:rPr>
            </w:pPr>
          </w:p>
        </w:tc>
      </w:tr>
    </w:tbl>
    <w:p w:rsidR="00EE73AF" w:rsidRDefault="00EE73AF">
      <w:pPr>
        <w:autoSpaceDE w:val="0"/>
        <w:jc w:val="center"/>
        <w:rPr>
          <w:rFonts w:ascii="Liberation Serif" w:hAnsi="Liberation Serif" w:cs="Liberation Serif"/>
          <w:bCs/>
          <w:sz w:val="22"/>
          <w:szCs w:val="22"/>
        </w:rPr>
      </w:pPr>
    </w:p>
    <w:tbl>
      <w:tblPr>
        <w:tblW w:w="15655" w:type="dxa"/>
        <w:tblLayout w:type="fixed"/>
        <w:tblCellMar>
          <w:left w:w="10" w:type="dxa"/>
          <w:right w:w="10" w:type="dxa"/>
        </w:tblCellMar>
        <w:tblLook w:val="0000" w:firstRow="0" w:lastRow="0" w:firstColumn="0" w:lastColumn="0" w:noHBand="0" w:noVBand="0"/>
      </w:tblPr>
      <w:tblGrid>
        <w:gridCol w:w="15655"/>
      </w:tblGrid>
      <w:tr w:rsidR="00EE73AF">
        <w:tc>
          <w:tcPr>
            <w:tcW w:w="15655" w:type="dxa"/>
            <w:shd w:val="clear" w:color="auto" w:fill="auto"/>
            <w:tcMar>
              <w:top w:w="0" w:type="dxa"/>
              <w:left w:w="0" w:type="dxa"/>
              <w:bottom w:w="0" w:type="dxa"/>
              <w:right w:w="0" w:type="dxa"/>
            </w:tcMar>
          </w:tcPr>
          <w:p w:rsidR="00EE73AF" w:rsidRPr="003136D9" w:rsidRDefault="00EE73AF">
            <w:pPr>
              <w:jc w:val="both"/>
              <w:rPr>
                <w:rFonts w:ascii="Liberation Serif" w:eastAsia="Calibri" w:hAnsi="Liberation Serif"/>
                <w:b/>
                <w:i/>
                <w:lang w:eastAsia="en-US"/>
              </w:rPr>
            </w:pPr>
          </w:p>
          <w:p w:rsidR="00EE73AF" w:rsidRPr="003136D9" w:rsidRDefault="0075488A">
            <w:pPr>
              <w:jc w:val="both"/>
              <w:rPr>
                <w:rFonts w:ascii="Liberation Serif" w:eastAsia="Calibri" w:hAnsi="Liberation Serif"/>
                <w:b/>
                <w:i/>
                <w:lang w:eastAsia="en-US"/>
              </w:rPr>
            </w:pPr>
            <w:r w:rsidRPr="003136D9">
              <w:rPr>
                <w:rFonts w:ascii="Liberation Serif" w:eastAsia="Calibri" w:hAnsi="Liberation Serif"/>
                <w:b/>
                <w:i/>
                <w:sz w:val="22"/>
                <w:szCs w:val="22"/>
                <w:lang w:eastAsia="en-US"/>
              </w:rPr>
              <w:t>СОГЛАСОВАНО</w:t>
            </w:r>
          </w:p>
          <w:p w:rsidR="00EE73AF" w:rsidRPr="003136D9" w:rsidRDefault="0075488A" w:rsidP="006F2BB9">
            <w:pPr>
              <w:rPr>
                <w:rFonts w:ascii="Liberation Serif" w:eastAsia="Calibri" w:hAnsi="Liberation Serif"/>
                <w:b/>
                <w:i/>
                <w:lang w:eastAsia="en-US"/>
              </w:rPr>
            </w:pPr>
            <w:r w:rsidRPr="003136D9">
              <w:rPr>
                <w:rFonts w:ascii="Liberation Serif" w:eastAsia="Calibri" w:hAnsi="Liberation Serif"/>
                <w:b/>
                <w:i/>
                <w:sz w:val="22"/>
                <w:szCs w:val="22"/>
                <w:lang w:eastAsia="en-US"/>
              </w:rPr>
              <w:t>Министр транспорта и дорожного хозяйства</w:t>
            </w:r>
            <w:r w:rsidR="006F2BB9" w:rsidRPr="003136D9">
              <w:rPr>
                <w:rFonts w:ascii="Liberation Serif" w:eastAsia="Calibri" w:hAnsi="Liberation Serif"/>
                <w:b/>
                <w:i/>
                <w:sz w:val="22"/>
                <w:szCs w:val="22"/>
                <w:lang w:eastAsia="en-US"/>
              </w:rPr>
              <w:t xml:space="preserve"> </w:t>
            </w:r>
            <w:r w:rsidRPr="003136D9">
              <w:rPr>
                <w:rFonts w:ascii="Liberation Serif" w:eastAsia="Calibri" w:hAnsi="Liberation Serif"/>
                <w:b/>
                <w:i/>
                <w:sz w:val="22"/>
                <w:szCs w:val="22"/>
                <w:lang w:eastAsia="en-US"/>
              </w:rPr>
              <w:t xml:space="preserve">Свердловской области </w:t>
            </w:r>
            <w:r w:rsidR="006F2BB9" w:rsidRPr="003136D9">
              <w:rPr>
                <w:rFonts w:ascii="Liberation Serif" w:eastAsia="Calibri" w:hAnsi="Liberation Serif"/>
                <w:b/>
                <w:i/>
                <w:sz w:val="22"/>
                <w:szCs w:val="22"/>
                <w:lang w:eastAsia="en-US"/>
              </w:rPr>
              <w:t xml:space="preserve">  </w:t>
            </w:r>
            <w:r w:rsidRPr="003136D9">
              <w:rPr>
                <w:rFonts w:ascii="Liberation Serif" w:eastAsia="Calibri" w:hAnsi="Liberation Serif"/>
                <w:b/>
                <w:i/>
                <w:sz w:val="22"/>
                <w:szCs w:val="22"/>
                <w:lang w:eastAsia="en-US"/>
              </w:rPr>
              <w:t>В.В. Старков</w:t>
            </w:r>
          </w:p>
        </w:tc>
      </w:tr>
    </w:tbl>
    <w:p w:rsidR="00EE73AF" w:rsidRPr="003136D9" w:rsidRDefault="00EE73AF">
      <w:pPr>
        <w:autoSpaceDE w:val="0"/>
        <w:jc w:val="center"/>
        <w:rPr>
          <w:rFonts w:ascii="Liberation Serif" w:hAnsi="Liberation Serif" w:cs="Liberation Serif"/>
          <w:bCs/>
          <w:sz w:val="22"/>
          <w:szCs w:val="22"/>
        </w:rPr>
      </w:pPr>
    </w:p>
    <w:sectPr w:rsidR="00EE73AF" w:rsidRPr="003136D9" w:rsidSect="00A62E3F">
      <w:headerReference w:type="default" r:id="rId11"/>
      <w:headerReference w:type="first" r:id="rId12"/>
      <w:pgSz w:w="23811" w:h="16838" w:orient="landscape"/>
      <w:pgMar w:top="494" w:right="564" w:bottom="426" w:left="993" w:header="568" w:footer="3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80" w:rsidRDefault="00B76C80">
      <w:r>
        <w:separator/>
      </w:r>
    </w:p>
  </w:endnote>
  <w:endnote w:type="continuationSeparator" w:id="0">
    <w:p w:rsidR="00B76C80" w:rsidRDefault="00B7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80" w:rsidRDefault="00B76C80">
      <w:r>
        <w:rPr>
          <w:color w:val="000000"/>
        </w:rPr>
        <w:separator/>
      </w:r>
    </w:p>
  </w:footnote>
  <w:footnote w:type="continuationSeparator" w:id="0">
    <w:p w:rsidR="00B76C80" w:rsidRDefault="00B76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281182"/>
      <w:docPartObj>
        <w:docPartGallery w:val="Page Numbers (Top of Page)"/>
        <w:docPartUnique/>
      </w:docPartObj>
    </w:sdtPr>
    <w:sdtEndPr>
      <w:rPr>
        <w:sz w:val="16"/>
      </w:rPr>
    </w:sdtEndPr>
    <w:sdtContent>
      <w:p w:rsidR="0075488A" w:rsidRPr="0075488A" w:rsidRDefault="0075488A" w:rsidP="0075488A">
        <w:pPr>
          <w:pStyle w:val="a5"/>
          <w:jc w:val="right"/>
          <w:rPr>
            <w:sz w:val="16"/>
          </w:rPr>
        </w:pPr>
        <w:r w:rsidRPr="0075488A">
          <w:rPr>
            <w:sz w:val="16"/>
          </w:rPr>
          <w:fldChar w:fldCharType="begin"/>
        </w:r>
        <w:r w:rsidRPr="0075488A">
          <w:rPr>
            <w:sz w:val="16"/>
          </w:rPr>
          <w:instrText>PAGE   \* MERGEFORMAT</w:instrText>
        </w:r>
        <w:r w:rsidRPr="0075488A">
          <w:rPr>
            <w:sz w:val="16"/>
          </w:rPr>
          <w:fldChar w:fldCharType="separate"/>
        </w:r>
        <w:r w:rsidR="00582E2C">
          <w:rPr>
            <w:noProof/>
            <w:sz w:val="16"/>
          </w:rPr>
          <w:t>9</w:t>
        </w:r>
        <w:r w:rsidRPr="0075488A">
          <w:rPr>
            <w:sz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8A" w:rsidRDefault="0075488A">
    <w:pPr>
      <w:pStyle w:val="a5"/>
      <w:tabs>
        <w:tab w:val="clear" w:pos="4677"/>
        <w:tab w:val="clear" w:pos="9355"/>
        <w:tab w:val="left" w:pos="4059"/>
      </w:tabs>
      <w:ind w:left="-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B77A3"/>
    <w:multiLevelType w:val="multilevel"/>
    <w:tmpl w:val="05726608"/>
    <w:lvl w:ilvl="0">
      <w:start w:val="1"/>
      <w:numFmt w:val="decimal"/>
      <w:lvlText w:val="%1."/>
      <w:lvlJc w:val="left"/>
      <w:pPr>
        <w:ind w:left="61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EE73AF"/>
    <w:rsid w:val="000674CC"/>
    <w:rsid w:val="003136D9"/>
    <w:rsid w:val="00582E2C"/>
    <w:rsid w:val="005F035B"/>
    <w:rsid w:val="006342A8"/>
    <w:rsid w:val="006F2BB9"/>
    <w:rsid w:val="0075488A"/>
    <w:rsid w:val="00A62E3F"/>
    <w:rsid w:val="00B76C80"/>
    <w:rsid w:val="00BE3D0E"/>
    <w:rsid w:val="00EE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ru-RU"/>
    </w:rPr>
  </w:style>
  <w:style w:type="paragraph" w:styleId="1">
    <w:name w:val="heading 1"/>
    <w:basedOn w:val="a"/>
    <w:next w:val="a"/>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character" w:customStyle="1" w:styleId="a4">
    <w:name w:val="Текст выноски Знак"/>
    <w:basedOn w:val="a0"/>
    <w:rPr>
      <w:rFonts w:ascii="Tahoma" w:eastAsia="Times New Roman" w:hAnsi="Tahoma" w:cs="Tahoma"/>
      <w:sz w:val="16"/>
      <w:szCs w:val="16"/>
      <w:lang w:eastAsia="ru-RU"/>
    </w:rPr>
  </w:style>
  <w:style w:type="paragraph" w:styleId="a5">
    <w:name w:val="header"/>
    <w:basedOn w:val="a"/>
    <w:uiPriority w:val="99"/>
    <w:pPr>
      <w:tabs>
        <w:tab w:val="center" w:pos="4677"/>
        <w:tab w:val="right" w:pos="9355"/>
      </w:tabs>
    </w:pPr>
  </w:style>
  <w:style w:type="character" w:customStyle="1" w:styleId="a6">
    <w:name w:val="Верхний колонтитул Знак"/>
    <w:basedOn w:val="a0"/>
    <w:uiPriority w:val="99"/>
    <w:rPr>
      <w:rFonts w:ascii="Times New Roman" w:eastAsia="Times New Roman" w:hAnsi="Times New Roman" w:cs="Times New Roman"/>
      <w:sz w:val="24"/>
      <w:szCs w:val="24"/>
      <w:lang w:eastAsia="ru-RU"/>
    </w:rPr>
  </w:style>
  <w:style w:type="paragraph" w:styleId="a7">
    <w:name w:val="footer"/>
    <w:basedOn w:val="a"/>
    <w:pPr>
      <w:tabs>
        <w:tab w:val="center" w:pos="4677"/>
        <w:tab w:val="right" w:pos="9355"/>
      </w:tabs>
    </w:pPr>
  </w:style>
  <w:style w:type="character" w:customStyle="1" w:styleId="a8">
    <w:name w:val="Нижний колонтитул Знак"/>
    <w:basedOn w:val="a0"/>
    <w:rPr>
      <w:rFonts w:ascii="Times New Roman" w:eastAsia="Times New Roman" w:hAnsi="Times New Roman" w:cs="Times New Roman"/>
      <w:sz w:val="24"/>
      <w:szCs w:val="24"/>
      <w:lang w:eastAsia="ru-RU"/>
    </w:rPr>
  </w:style>
  <w:style w:type="character" w:styleId="a9">
    <w:name w:val="Placeholder Text"/>
    <w:basedOn w:val="a0"/>
    <w:rPr>
      <w:color w:val="808080"/>
    </w:rPr>
  </w:style>
  <w:style w:type="paragraph" w:styleId="aa">
    <w:name w:val="List Paragraph"/>
    <w:basedOn w:val="a"/>
    <w:pPr>
      <w:ind w:left="720"/>
    </w:pPr>
  </w:style>
  <w:style w:type="character" w:styleId="ab">
    <w:name w:val="annotation reference"/>
    <w:basedOn w:val="a0"/>
    <w:rPr>
      <w:sz w:val="16"/>
      <w:szCs w:val="16"/>
    </w:rPr>
  </w:style>
  <w:style w:type="paragraph" w:styleId="ac">
    <w:name w:val="annotation text"/>
    <w:basedOn w:val="a"/>
    <w:rPr>
      <w:sz w:val="20"/>
      <w:szCs w:val="20"/>
    </w:rPr>
  </w:style>
  <w:style w:type="character" w:customStyle="1" w:styleId="ad">
    <w:name w:val="Текст примечания Знак"/>
    <w:basedOn w:val="a0"/>
    <w:rPr>
      <w:rFonts w:ascii="Times New Roman" w:eastAsia="Times New Roman" w:hAnsi="Times New Roman" w:cs="Times New Roman"/>
      <w:sz w:val="20"/>
      <w:szCs w:val="20"/>
      <w:lang w:eastAsia="ru-RU"/>
    </w:rPr>
  </w:style>
  <w:style w:type="paragraph" w:styleId="ae">
    <w:name w:val="annotation subject"/>
    <w:basedOn w:val="ac"/>
    <w:next w:val="ac"/>
    <w:rPr>
      <w:b/>
      <w:bCs/>
    </w:rPr>
  </w:style>
  <w:style w:type="character" w:customStyle="1" w:styleId="af">
    <w:name w:val="Тема примечания Знак"/>
    <w:basedOn w:val="ad"/>
    <w:rPr>
      <w:rFonts w:ascii="Times New Roman" w:eastAsia="Times New Roman" w:hAnsi="Times New Roman" w:cs="Times New Roman"/>
      <w:b/>
      <w:bCs/>
      <w:sz w:val="20"/>
      <w:szCs w:val="20"/>
      <w:lang w:eastAsia="ru-RU"/>
    </w:rPr>
  </w:style>
  <w:style w:type="character" w:styleId="af0">
    <w:name w:val="Hyperlink"/>
    <w:basedOn w:val="a0"/>
    <w:rPr>
      <w:color w:val="0000FF"/>
      <w:u w:val="single"/>
    </w:rPr>
  </w:style>
  <w:style w:type="character" w:customStyle="1" w:styleId="10">
    <w:name w:val="Заголовок 1 Знак"/>
    <w:basedOn w:val="a0"/>
    <w:rPr>
      <w:rFonts w:ascii="Calibri Light" w:eastAsia="Times New Roman" w:hAnsi="Calibri Light" w:cs="Times New Roman"/>
      <w:color w:val="2E74B5"/>
      <w:sz w:val="32"/>
      <w:szCs w:val="32"/>
      <w:lang w:eastAsia="ru-RU"/>
    </w:rPr>
  </w:style>
  <w:style w:type="paragraph" w:customStyle="1" w:styleId="Textbody">
    <w:name w:val="Text body"/>
    <w:basedOn w:val="a"/>
    <w:pPr>
      <w:suppressAutoHyphens w:val="0"/>
      <w:spacing w:after="140" w:line="276" w:lineRule="auto"/>
    </w:pPr>
    <w:rPr>
      <w:rFonts w:ascii="Calibri" w:eastAsia="Calibri" w:hAnsi="Calibri"/>
      <w:sz w:val="22"/>
      <w:szCs w:val="22"/>
      <w:lang w:eastAsia="en-US"/>
    </w:rPr>
  </w:style>
  <w:style w:type="character" w:customStyle="1" w:styleId="af1">
    <w:name w:val="Неразрешенное упоминание"/>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line="240" w:lineRule="auto"/>
    </w:pPr>
    <w:rPr>
      <w:rFonts w:ascii="Times New Roman" w:eastAsia="Times New Roman" w:hAnsi="Times New Roman"/>
      <w:sz w:val="24"/>
      <w:szCs w:val="24"/>
      <w:lang w:eastAsia="ru-RU"/>
    </w:rPr>
  </w:style>
  <w:style w:type="paragraph" w:styleId="1">
    <w:name w:val="heading 1"/>
    <w:basedOn w:val="a"/>
    <w:next w:val="a"/>
    <w:pPr>
      <w:keepNext/>
      <w:keepLines/>
      <w:spacing w:before="24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character" w:customStyle="1" w:styleId="a4">
    <w:name w:val="Текст выноски Знак"/>
    <w:basedOn w:val="a0"/>
    <w:rPr>
      <w:rFonts w:ascii="Tahoma" w:eastAsia="Times New Roman" w:hAnsi="Tahoma" w:cs="Tahoma"/>
      <w:sz w:val="16"/>
      <w:szCs w:val="16"/>
      <w:lang w:eastAsia="ru-RU"/>
    </w:rPr>
  </w:style>
  <w:style w:type="paragraph" w:styleId="a5">
    <w:name w:val="header"/>
    <w:basedOn w:val="a"/>
    <w:uiPriority w:val="99"/>
    <w:pPr>
      <w:tabs>
        <w:tab w:val="center" w:pos="4677"/>
        <w:tab w:val="right" w:pos="9355"/>
      </w:tabs>
    </w:pPr>
  </w:style>
  <w:style w:type="character" w:customStyle="1" w:styleId="a6">
    <w:name w:val="Верхний колонтитул Знак"/>
    <w:basedOn w:val="a0"/>
    <w:uiPriority w:val="99"/>
    <w:rPr>
      <w:rFonts w:ascii="Times New Roman" w:eastAsia="Times New Roman" w:hAnsi="Times New Roman" w:cs="Times New Roman"/>
      <w:sz w:val="24"/>
      <w:szCs w:val="24"/>
      <w:lang w:eastAsia="ru-RU"/>
    </w:rPr>
  </w:style>
  <w:style w:type="paragraph" w:styleId="a7">
    <w:name w:val="footer"/>
    <w:basedOn w:val="a"/>
    <w:pPr>
      <w:tabs>
        <w:tab w:val="center" w:pos="4677"/>
        <w:tab w:val="right" w:pos="9355"/>
      </w:tabs>
    </w:pPr>
  </w:style>
  <w:style w:type="character" w:customStyle="1" w:styleId="a8">
    <w:name w:val="Нижний колонтитул Знак"/>
    <w:basedOn w:val="a0"/>
    <w:rPr>
      <w:rFonts w:ascii="Times New Roman" w:eastAsia="Times New Roman" w:hAnsi="Times New Roman" w:cs="Times New Roman"/>
      <w:sz w:val="24"/>
      <w:szCs w:val="24"/>
      <w:lang w:eastAsia="ru-RU"/>
    </w:rPr>
  </w:style>
  <w:style w:type="character" w:styleId="a9">
    <w:name w:val="Placeholder Text"/>
    <w:basedOn w:val="a0"/>
    <w:rPr>
      <w:color w:val="808080"/>
    </w:rPr>
  </w:style>
  <w:style w:type="paragraph" w:styleId="aa">
    <w:name w:val="List Paragraph"/>
    <w:basedOn w:val="a"/>
    <w:pPr>
      <w:ind w:left="720"/>
    </w:pPr>
  </w:style>
  <w:style w:type="character" w:styleId="ab">
    <w:name w:val="annotation reference"/>
    <w:basedOn w:val="a0"/>
    <w:rPr>
      <w:sz w:val="16"/>
      <w:szCs w:val="16"/>
    </w:rPr>
  </w:style>
  <w:style w:type="paragraph" w:styleId="ac">
    <w:name w:val="annotation text"/>
    <w:basedOn w:val="a"/>
    <w:rPr>
      <w:sz w:val="20"/>
      <w:szCs w:val="20"/>
    </w:rPr>
  </w:style>
  <w:style w:type="character" w:customStyle="1" w:styleId="ad">
    <w:name w:val="Текст примечания Знак"/>
    <w:basedOn w:val="a0"/>
    <w:rPr>
      <w:rFonts w:ascii="Times New Roman" w:eastAsia="Times New Roman" w:hAnsi="Times New Roman" w:cs="Times New Roman"/>
      <w:sz w:val="20"/>
      <w:szCs w:val="20"/>
      <w:lang w:eastAsia="ru-RU"/>
    </w:rPr>
  </w:style>
  <w:style w:type="paragraph" w:styleId="ae">
    <w:name w:val="annotation subject"/>
    <w:basedOn w:val="ac"/>
    <w:next w:val="ac"/>
    <w:rPr>
      <w:b/>
      <w:bCs/>
    </w:rPr>
  </w:style>
  <w:style w:type="character" w:customStyle="1" w:styleId="af">
    <w:name w:val="Тема примечания Знак"/>
    <w:basedOn w:val="ad"/>
    <w:rPr>
      <w:rFonts w:ascii="Times New Roman" w:eastAsia="Times New Roman" w:hAnsi="Times New Roman" w:cs="Times New Roman"/>
      <w:b/>
      <w:bCs/>
      <w:sz w:val="20"/>
      <w:szCs w:val="20"/>
      <w:lang w:eastAsia="ru-RU"/>
    </w:rPr>
  </w:style>
  <w:style w:type="character" w:styleId="af0">
    <w:name w:val="Hyperlink"/>
    <w:basedOn w:val="a0"/>
    <w:rPr>
      <w:color w:val="0000FF"/>
      <w:u w:val="single"/>
    </w:rPr>
  </w:style>
  <w:style w:type="character" w:customStyle="1" w:styleId="10">
    <w:name w:val="Заголовок 1 Знак"/>
    <w:basedOn w:val="a0"/>
    <w:rPr>
      <w:rFonts w:ascii="Calibri Light" w:eastAsia="Times New Roman" w:hAnsi="Calibri Light" w:cs="Times New Roman"/>
      <w:color w:val="2E74B5"/>
      <w:sz w:val="32"/>
      <w:szCs w:val="32"/>
      <w:lang w:eastAsia="ru-RU"/>
    </w:rPr>
  </w:style>
  <w:style w:type="paragraph" w:customStyle="1" w:styleId="Textbody">
    <w:name w:val="Text body"/>
    <w:basedOn w:val="a"/>
    <w:pPr>
      <w:suppressAutoHyphens w:val="0"/>
      <w:spacing w:after="140" w:line="276" w:lineRule="auto"/>
    </w:pPr>
    <w:rPr>
      <w:rFonts w:ascii="Calibri" w:eastAsia="Calibri" w:hAnsi="Calibri"/>
      <w:sz w:val="22"/>
      <w:szCs w:val="22"/>
      <w:lang w:eastAsia="en-US"/>
    </w:rPr>
  </w:style>
  <w:style w:type="character" w:customStyle="1" w:styleId="af1">
    <w:name w:val="Неразрешенное упоминание"/>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DBDF4A5402F8DC903CB8D197610AE70459F0583798FC003FF5CD4FF642FF5658BADAD74406178CEE33B944A40705B80B737298E9EEEE7j1L" TargetMode="External"/><Relationship Id="rId4" Type="http://schemas.openxmlformats.org/officeDocument/2006/relationships/settings" Target="settings.xml"/><Relationship Id="rId9" Type="http://schemas.openxmlformats.org/officeDocument/2006/relationships/hyperlink" Target="mailto:investor@&#1077;gov6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Юрасова Татьяна Сергеевна</dc:creator>
  <cp:lastModifiedBy>Марина Заложук</cp:lastModifiedBy>
  <cp:revision>4</cp:revision>
  <cp:lastPrinted>2022-07-12T10:15:00Z</cp:lastPrinted>
  <dcterms:created xsi:type="dcterms:W3CDTF">2023-06-02T05:12:00Z</dcterms:created>
  <dcterms:modified xsi:type="dcterms:W3CDTF">2023-06-05T09:39:00Z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Директору департамента
департамент
Бабарину С. Н.</vt:lpwstr>
  </property>
  <property fmtid="{D5CDD505-2E9C-101B-9397-08002B2CF9AE}" pid="3" name="Адресаты_ИО">
    <vt:lpwstr>Сергей Николаевич</vt:lpwstr>
  </property>
  <property fmtid="{D5CDD505-2E9C-101B-9397-08002B2CF9AE}" pid="4" name="Подписант_должность">
    <vt:lpwstr>Министр</vt:lpwstr>
  </property>
  <property fmtid="{D5CDD505-2E9C-101B-9397-08002B2CF9AE}" pid="5" name="Подписант_Подразделение">
    <vt:lpwstr>Секретариат М.Г. Решетникова</vt:lpwstr>
  </property>
  <property fmtid="{D5CDD505-2E9C-101B-9397-08002B2CF9AE}" pid="6" name="Подписант_ФИО">
    <vt:lpwstr>М.Г.Решетников</vt:lpwstr>
  </property>
  <property fmtid="{D5CDD505-2E9C-101B-9397-08002B2CF9AE}" pid="7" name="Исполнитель_1">
    <vt:lpwstr>
</vt:lpwstr>
  </property>
  <property fmtid="{D5CDD505-2E9C-101B-9397-08002B2CF9AE}" pid="8" name="Исполнитель_2">
    <vt:lpwstr>
</vt:lpwstr>
  </property>
  <property fmtid="{D5CDD505-2E9C-101B-9397-08002B2CF9AE}" pid="9" name="Пол адресата">
    <vt:lpwstr>Уважаемый</vt:lpwstr>
  </property>
</Properties>
</file>